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480"/>
        <w:jc w:val="center"/>
        <w:rPr>
          <w:rFonts w:ascii="Songti SC Regular" w:hAnsi="Songti SC Regular" w:eastAsia="Songti SC Regular" w:cs="Songti SC Regular"/>
          <w:b/>
          <w:sz w:val="32"/>
          <w:szCs w:val="32"/>
        </w:rPr>
      </w:pPr>
      <w:r>
        <w:rPr>
          <w:rFonts w:hint="eastAsia" w:ascii="Songti SC Regular" w:hAnsi="Songti SC Regular" w:eastAsia="Songti SC Regular" w:cs="Songti SC Regular"/>
          <w:b/>
          <w:sz w:val="32"/>
          <w:szCs w:val="32"/>
        </w:rPr>
        <w:t>上海师范大学天华学院</w:t>
      </w:r>
    </w:p>
    <w:p>
      <w:pPr>
        <w:spacing w:line="360" w:lineRule="auto"/>
        <w:ind w:firstLine="480"/>
        <w:jc w:val="center"/>
        <w:rPr>
          <w:rFonts w:ascii="Songti SC Regular" w:hAnsi="Songti SC Regular" w:eastAsia="Songti SC Regular" w:cs="Songti SC Regular"/>
          <w:b/>
          <w:sz w:val="32"/>
          <w:szCs w:val="32"/>
        </w:rPr>
      </w:pPr>
      <w:r>
        <w:rPr>
          <w:rFonts w:hint="eastAsia" w:ascii="Songti SC Regular" w:hAnsi="Songti SC Regular" w:eastAsia="Songti SC Regular" w:cs="Songti SC Regular"/>
          <w:b/>
          <w:sz w:val="32"/>
          <w:szCs w:val="32"/>
          <w:lang w:eastAsia="zh-Hans"/>
        </w:rPr>
        <w:t>关于2022-2023学年</w:t>
      </w:r>
      <w:r>
        <w:rPr>
          <w:rFonts w:hint="eastAsia" w:ascii="Songti SC Regular" w:hAnsi="Songti SC Regular" w:eastAsia="Songti SC Regular" w:cs="Songti SC Regular"/>
          <w:b/>
          <w:sz w:val="32"/>
          <w:szCs w:val="32"/>
        </w:rPr>
        <w:t>服义务兵役学费补代偿、学费减免</w:t>
      </w:r>
    </w:p>
    <w:p>
      <w:pPr>
        <w:spacing w:line="360" w:lineRule="auto"/>
        <w:ind w:firstLine="480"/>
        <w:jc w:val="center"/>
        <w:rPr>
          <w:rFonts w:ascii="Songti SC Regular" w:hAnsi="Songti SC Regular" w:eastAsia="Songti SC Regular" w:cs="Songti SC Regular"/>
          <w:b/>
          <w:sz w:val="32"/>
          <w:szCs w:val="32"/>
          <w:lang w:eastAsia="zh-Hans"/>
        </w:rPr>
      </w:pPr>
      <w:r>
        <w:rPr>
          <w:rFonts w:hint="eastAsia" w:ascii="Songti SC Regular" w:hAnsi="Songti SC Regular" w:eastAsia="Songti SC Regular" w:cs="Songti SC Regular"/>
          <w:b/>
          <w:sz w:val="32"/>
          <w:szCs w:val="32"/>
        </w:rPr>
        <w:t>及</w:t>
      </w:r>
      <w:r>
        <w:rPr>
          <w:rFonts w:hint="eastAsia" w:ascii="Songti SC Regular" w:hAnsi="Songti SC Regular" w:eastAsia="Songti SC Regular" w:cs="Songti SC Regular"/>
          <w:b/>
          <w:sz w:val="32"/>
          <w:szCs w:val="32"/>
          <w:lang w:eastAsia="zh-Hans"/>
        </w:rPr>
        <w:t>退役士兵国家助学金的工作通知</w:t>
      </w:r>
    </w:p>
    <w:p>
      <w:pPr>
        <w:jc w:val="center"/>
        <w:rPr>
          <w:rStyle w:val="11"/>
          <w:rFonts w:ascii="仿宋" w:hAnsi="仿宋" w:eastAsia="仿宋"/>
          <w:sz w:val="28"/>
          <w:szCs w:val="28"/>
        </w:rPr>
      </w:pPr>
    </w:p>
    <w:p>
      <w:pPr>
        <w:adjustRightInd w:val="0"/>
        <w:snapToGrid w:val="0"/>
        <w:spacing w:line="540" w:lineRule="exact"/>
        <w:jc w:val="left"/>
        <w:rPr>
          <w:rStyle w:val="11"/>
          <w:rFonts w:ascii="宋体" w:hAnsi="宋体" w:eastAsia="宋体"/>
          <w:b/>
          <w:sz w:val="36"/>
          <w:szCs w:val="32"/>
        </w:rPr>
      </w:pPr>
      <w:r>
        <w:rPr>
          <w:rFonts w:hint="eastAsia" w:ascii="Songti SC Regular" w:hAnsi="Songti SC Regular" w:eastAsia="Songti SC Regular" w:cs="Songti SC Regular"/>
          <w:b/>
          <w:sz w:val="32"/>
          <w:szCs w:val="32"/>
          <w:lang w:eastAsia="zh-Hans"/>
        </w:rPr>
        <w:t>各二级学院：</w:t>
      </w:r>
    </w:p>
    <w:p>
      <w:pPr>
        <w:ind w:firstLine="560" w:firstLineChars="200"/>
        <w:rPr>
          <w:rFonts w:ascii="Songti SC Regular" w:hAnsi="Songti SC Regular" w:eastAsia="Songti SC Regular" w:cs="Songti SC Regular"/>
          <w:bCs/>
          <w:sz w:val="28"/>
          <w:szCs w:val="28"/>
          <w:lang w:eastAsia="zh-Hans"/>
        </w:rPr>
      </w:pPr>
      <w:r>
        <w:rPr>
          <w:rFonts w:hint="eastAsia" w:ascii="Songti SC Regular" w:hAnsi="Songti SC Regular" w:eastAsia="Songti SC Regular" w:cs="Songti SC Regular"/>
          <w:bCs/>
          <w:sz w:val="28"/>
          <w:szCs w:val="28"/>
          <w:lang w:eastAsia="zh-Hans"/>
        </w:rPr>
        <w:t>根据财政部 教育部 人力资源社会保障部 退役军人部 中央军委国防动员部关于印发《学生资助资金管理办法》的通知（财教〔2021〕310）、</w:t>
      </w:r>
      <w:r>
        <w:rPr>
          <w:rFonts w:ascii="Songti SC Regular" w:hAnsi="Songti SC Regular" w:eastAsia="Songti SC Regular" w:cs="Songti SC Regular"/>
          <w:bCs/>
          <w:sz w:val="28"/>
          <w:szCs w:val="28"/>
          <w:lang w:eastAsia="zh-Hans"/>
        </w:rPr>
        <w:t>《上海市教育委员会 上海市财政局</w:t>
      </w:r>
      <w:bookmarkStart w:id="0" w:name="_GoBack"/>
      <w:bookmarkEnd w:id="0"/>
      <w:r>
        <w:rPr>
          <w:rFonts w:ascii="Songti SC Regular" w:hAnsi="Songti SC Regular" w:eastAsia="Songti SC Regular" w:cs="Songti SC Regular"/>
          <w:bCs/>
          <w:sz w:val="28"/>
          <w:szCs w:val="28"/>
          <w:lang w:eastAsia="zh-Hans"/>
        </w:rPr>
        <w:t xml:space="preserve"> 上海市退役军人事务局 上海市人民政府征兵办公室关于印发〈上海市高等学校学生资助资金管理办法〉的通知》（沪教委规〔2022〕9号）</w:t>
      </w:r>
      <w:r>
        <w:rPr>
          <w:rFonts w:hint="eastAsia" w:ascii="Songti SC Regular" w:hAnsi="Songti SC Regular" w:eastAsia="Songti SC Regular" w:cs="Songti SC Regular"/>
          <w:bCs/>
          <w:sz w:val="28"/>
          <w:szCs w:val="28"/>
          <w:lang w:eastAsia="zh-Hans"/>
        </w:rPr>
        <w:t>和《退役军人事务部等七部门关于全面做好退役士兵教育培训工作的指导意见》（退役军人部发〔2021〕53号）文件要求，做好我校202</w:t>
      </w:r>
      <w:r>
        <w:rPr>
          <w:rFonts w:hint="eastAsia" w:ascii="Songti SC Regular" w:hAnsi="Songti SC Regular" w:eastAsia="Songti SC Regular" w:cs="Songti SC Regular"/>
          <w:bCs/>
          <w:sz w:val="28"/>
          <w:szCs w:val="28"/>
        </w:rPr>
        <w:t>2</w:t>
      </w:r>
      <w:r>
        <w:rPr>
          <w:rFonts w:hint="eastAsia" w:ascii="Songti SC Regular" w:hAnsi="Songti SC Regular" w:eastAsia="Songti SC Regular" w:cs="Songti SC Regular"/>
          <w:bCs/>
          <w:sz w:val="28"/>
          <w:szCs w:val="28"/>
          <w:lang w:eastAsia="zh-Hans"/>
        </w:rPr>
        <w:t>-202</w:t>
      </w:r>
      <w:r>
        <w:rPr>
          <w:rFonts w:hint="eastAsia" w:ascii="Songti SC Regular" w:hAnsi="Songti SC Regular" w:eastAsia="Songti SC Regular" w:cs="Songti SC Regular"/>
          <w:bCs/>
          <w:sz w:val="28"/>
          <w:szCs w:val="28"/>
        </w:rPr>
        <w:t>3</w:t>
      </w:r>
      <w:r>
        <w:rPr>
          <w:rFonts w:hint="eastAsia" w:ascii="Songti SC Regular" w:hAnsi="Songti SC Regular" w:eastAsia="Songti SC Regular" w:cs="Songti SC Regular"/>
          <w:bCs/>
          <w:sz w:val="28"/>
          <w:szCs w:val="28"/>
          <w:lang w:eastAsia="zh-Hans"/>
        </w:rPr>
        <w:t>学年</w:t>
      </w:r>
      <w:r>
        <w:rPr>
          <w:rFonts w:hint="eastAsia" w:ascii="Songti SC Regular" w:hAnsi="Songti SC Regular" w:eastAsia="Songti SC Regular" w:cs="Songti SC Regular"/>
          <w:bCs/>
          <w:sz w:val="28"/>
          <w:szCs w:val="28"/>
        </w:rPr>
        <w:t>应征入伍学费补偿代偿、退役复学退役考入学费减免、以及退役士兵</w:t>
      </w:r>
      <w:r>
        <w:rPr>
          <w:rFonts w:hint="eastAsia" w:ascii="Songti SC Regular" w:hAnsi="Songti SC Regular" w:eastAsia="Songti SC Regular" w:cs="Songti SC Regular"/>
          <w:bCs/>
          <w:sz w:val="28"/>
          <w:szCs w:val="28"/>
          <w:lang w:eastAsia="zh-Hans"/>
        </w:rPr>
        <w:t>国家助学金的</w:t>
      </w:r>
      <w:r>
        <w:rPr>
          <w:rFonts w:hint="eastAsia" w:ascii="Songti SC Regular" w:hAnsi="Songti SC Regular" w:eastAsia="Songti SC Regular" w:cs="Songti SC Regular"/>
          <w:bCs/>
          <w:sz w:val="28"/>
          <w:szCs w:val="28"/>
        </w:rPr>
        <w:t>申请</w:t>
      </w:r>
      <w:r>
        <w:rPr>
          <w:rFonts w:hint="eastAsia" w:ascii="Songti SC Regular" w:hAnsi="Songti SC Regular" w:eastAsia="Songti SC Regular" w:cs="Songti SC Regular"/>
          <w:bCs/>
          <w:sz w:val="28"/>
          <w:szCs w:val="28"/>
          <w:lang w:eastAsia="zh-Hans"/>
        </w:rPr>
        <w:t>评审工作，现将有关事项通知如下：</w:t>
      </w:r>
    </w:p>
    <w:p>
      <w:pPr>
        <w:ind w:firstLine="560" w:firstLineChars="200"/>
        <w:rPr>
          <w:rFonts w:ascii="Songti SC Regular" w:hAnsi="Songti SC Regular" w:eastAsia="Songti SC Regular" w:cs="Songti SC Regular"/>
          <w:bCs/>
          <w:sz w:val="28"/>
          <w:szCs w:val="28"/>
          <w:lang w:eastAsia="zh-Hans"/>
        </w:rPr>
      </w:pPr>
    </w:p>
    <w:p>
      <w:pPr>
        <w:pStyle w:val="12"/>
        <w:numPr>
          <w:ilvl w:val="0"/>
          <w:numId w:val="1"/>
        </w:numPr>
        <w:adjustRightInd w:val="0"/>
        <w:snapToGrid w:val="0"/>
        <w:spacing w:line="540" w:lineRule="exact"/>
        <w:ind w:firstLineChars="0"/>
        <w:jc w:val="left"/>
        <w:rPr>
          <w:rFonts w:ascii="Songti SC Regular" w:hAnsi="Songti SC Regular" w:eastAsia="Songti SC Regular" w:cs="Songti SC Regular"/>
          <w:b/>
          <w:sz w:val="32"/>
          <w:szCs w:val="32"/>
          <w:lang w:eastAsia="zh-Hans"/>
        </w:rPr>
      </w:pPr>
      <w:r>
        <w:rPr>
          <w:rFonts w:hint="eastAsia" w:ascii="Songti SC Regular" w:hAnsi="Songti SC Regular" w:eastAsia="Songti SC Regular" w:cs="Songti SC Regular"/>
          <w:b/>
          <w:sz w:val="32"/>
          <w:szCs w:val="32"/>
          <w:lang w:eastAsia="zh-Hans"/>
        </w:rPr>
        <w:t>工作要求</w:t>
      </w:r>
    </w:p>
    <w:p>
      <w:pPr>
        <w:spacing w:line="360" w:lineRule="auto"/>
        <w:ind w:firstLine="480"/>
        <w:rPr>
          <w:rFonts w:ascii="Songti SC Regular" w:hAnsi="Songti SC Regular" w:eastAsia="Songti SC Regular" w:cs="Songti SC Regular"/>
          <w:bCs/>
          <w:sz w:val="28"/>
          <w:szCs w:val="28"/>
          <w:lang w:eastAsia="zh-Hans"/>
        </w:rPr>
      </w:pPr>
      <w:r>
        <w:rPr>
          <w:rFonts w:hint="eastAsia" w:ascii="Songti SC Regular" w:hAnsi="Songti SC Regular" w:eastAsia="Songti SC Regular" w:cs="Songti SC Regular"/>
          <w:bCs/>
          <w:sz w:val="28"/>
          <w:szCs w:val="28"/>
          <w:lang w:eastAsia="zh-Hans"/>
        </w:rPr>
        <w:t>为做好服兵役高等学校学生国家教育资助工作，确保精准资助到人，2022-2023学年服兵役高等学校学生国家教育资助资金将按照全国学生资助管理信息系统审核通过的相关数据进行拨付，大学生应征入伍服兵役国家资助对征兵工作的顺利进行起着非常重要的保障作用，各</w:t>
      </w:r>
      <w:r>
        <w:rPr>
          <w:rFonts w:hint="eastAsia" w:ascii="Songti SC Regular" w:hAnsi="Songti SC Regular" w:eastAsia="Songti SC Regular" w:cs="Songti SC Regular"/>
          <w:bCs/>
          <w:sz w:val="28"/>
          <w:szCs w:val="28"/>
        </w:rPr>
        <w:t>二级学</w:t>
      </w:r>
      <w:r>
        <w:rPr>
          <w:rFonts w:hint="eastAsia" w:ascii="Songti SC Regular" w:hAnsi="Songti SC Regular" w:eastAsia="Songti SC Regular" w:cs="Songti SC Regular"/>
          <w:bCs/>
          <w:sz w:val="28"/>
          <w:szCs w:val="28"/>
          <w:lang w:eastAsia="zh-Hans"/>
        </w:rPr>
        <w:t>院务必高度重视，做好政策宣传，认真组织学生申请，切实把好资格审查关，做好材料审批备案工作，确保国家政策落实到位。</w:t>
      </w:r>
    </w:p>
    <w:p>
      <w:pPr>
        <w:pStyle w:val="12"/>
        <w:numPr>
          <w:ilvl w:val="0"/>
          <w:numId w:val="1"/>
        </w:numPr>
        <w:adjustRightInd w:val="0"/>
        <w:snapToGrid w:val="0"/>
        <w:spacing w:line="540" w:lineRule="exact"/>
        <w:ind w:firstLineChars="0"/>
        <w:jc w:val="left"/>
        <w:rPr>
          <w:rFonts w:ascii="Songti SC Regular" w:hAnsi="Songti SC Regular" w:eastAsia="Songti SC Regular" w:cs="Songti SC Regular"/>
          <w:bCs/>
          <w:sz w:val="28"/>
          <w:szCs w:val="28"/>
          <w:lang w:eastAsia="zh-Hans"/>
        </w:rPr>
      </w:pPr>
      <w:r>
        <w:rPr>
          <w:rFonts w:hint="eastAsia" w:ascii="Songti SC Regular" w:hAnsi="Songti SC Regular" w:eastAsia="Songti SC Regular" w:cs="Songti SC Regular"/>
          <w:b/>
          <w:sz w:val="32"/>
          <w:szCs w:val="32"/>
          <w:lang w:eastAsia="zh-Hans"/>
        </w:rPr>
        <w:t>资助体系</w:t>
      </w:r>
    </w:p>
    <w:p>
      <w:pPr>
        <w:pStyle w:val="12"/>
        <w:adjustRightInd w:val="0"/>
        <w:snapToGrid w:val="0"/>
        <w:spacing w:line="540" w:lineRule="exact"/>
        <w:ind w:left="600" w:firstLine="0" w:firstLineChars="0"/>
        <w:jc w:val="left"/>
        <w:rPr>
          <w:rFonts w:ascii="Songti SC Regular" w:hAnsi="Songti SC Regular" w:eastAsia="Songti SC Regular" w:cs="Songti SC Regular"/>
          <w:b/>
          <w:color w:val="000000" w:themeColor="text1"/>
          <w:sz w:val="30"/>
          <w:szCs w:val="30"/>
          <w:lang w:eastAsia="zh-Hans"/>
          <w14:textFill>
            <w14:solidFill>
              <w14:schemeClr w14:val="tx1"/>
            </w14:solidFill>
          </w14:textFill>
        </w:rPr>
      </w:pPr>
      <w:r>
        <w:rPr>
          <w:rFonts w:hint="eastAsia" w:ascii="Songti SC Regular" w:hAnsi="Songti SC Regular" w:eastAsia="Songti SC Regular" w:cs="Songti SC Regular"/>
          <w:b/>
          <w:sz w:val="30"/>
          <w:szCs w:val="30"/>
          <w:lang w:eastAsia="zh-Hans"/>
        </w:rPr>
        <w:t>1.</w:t>
      </w:r>
      <w:r>
        <w:rPr>
          <w:rFonts w:hint="eastAsia" w:ascii="Songti SC Regular" w:hAnsi="Songti SC Regular" w:eastAsia="Songti SC Regular" w:cs="Songti SC Regular"/>
          <w:b/>
          <w:color w:val="000000" w:themeColor="text1"/>
          <w:sz w:val="30"/>
          <w:szCs w:val="30"/>
          <w:lang w:eastAsia="zh-Hans"/>
          <w14:textFill>
            <w14:solidFill>
              <w14:schemeClr w14:val="tx1"/>
            </w14:solidFill>
          </w14:textFill>
        </w:rPr>
        <w:t>应征入伍服义务兵役</w:t>
      </w:r>
      <w:r>
        <w:rPr>
          <w:rFonts w:hint="eastAsia" w:ascii="Songti SC Regular" w:hAnsi="Songti SC Regular" w:eastAsia="Songti SC Regular" w:cs="Songti SC Regular"/>
          <w:b/>
          <w:color w:val="000000" w:themeColor="text1"/>
          <w:sz w:val="30"/>
          <w:szCs w:val="30"/>
          <w14:textFill>
            <w14:solidFill>
              <w14:schemeClr w14:val="tx1"/>
            </w14:solidFill>
          </w14:textFill>
        </w:rPr>
        <w:t>学费补偿代偿</w:t>
      </w:r>
    </w:p>
    <w:p>
      <w:pPr>
        <w:spacing w:line="360" w:lineRule="auto"/>
        <w:ind w:firstLine="480"/>
        <w:rPr>
          <w:rFonts w:ascii="Songti SC Regular" w:hAnsi="Songti SC Regular" w:eastAsia="Songti SC Regular" w:cs="Songti SC Regular"/>
          <w:bCs/>
          <w:sz w:val="28"/>
          <w:szCs w:val="28"/>
          <w:lang w:eastAsia="zh-Hans"/>
        </w:rPr>
      </w:pPr>
      <w:r>
        <w:rPr>
          <w:rFonts w:hint="eastAsia" w:ascii="Songti SC Regular" w:hAnsi="Songti SC Regular" w:eastAsia="Songti SC Regular" w:cs="Songti SC Regular"/>
          <w:bCs/>
          <w:sz w:val="28"/>
          <w:szCs w:val="28"/>
          <w:lang w:eastAsia="zh-Hans"/>
        </w:rPr>
        <w:t>（1）资助对象</w:t>
      </w:r>
    </w:p>
    <w:p>
      <w:pPr>
        <w:spacing w:line="360" w:lineRule="auto"/>
        <w:ind w:firstLine="480"/>
        <w:rPr>
          <w:rFonts w:ascii="Songti SC Regular" w:hAnsi="Songti SC Regular" w:eastAsia="Songti SC Regular" w:cs="Songti SC Regular"/>
          <w:bCs/>
          <w:sz w:val="28"/>
          <w:szCs w:val="28"/>
        </w:rPr>
      </w:pPr>
      <w:r>
        <w:rPr>
          <w:rFonts w:hint="eastAsia" w:ascii="Songti SC Regular" w:hAnsi="Songti SC Regular" w:eastAsia="Songti SC Regular" w:cs="Songti SC Regular"/>
          <w:bCs/>
          <w:sz w:val="28"/>
          <w:szCs w:val="28"/>
          <w:lang w:eastAsia="zh-Hans"/>
        </w:rPr>
        <w:t>本科教育阶段应征入伍的入学新生、在校生、应届毕业生、往届毕业生</w:t>
      </w:r>
      <w:r>
        <w:rPr>
          <w:rFonts w:hint="eastAsia" w:ascii="Songti SC Regular" w:hAnsi="Songti SC Regular" w:eastAsia="Songti SC Regular" w:cs="Songti SC Regular"/>
          <w:bCs/>
          <w:sz w:val="28"/>
          <w:szCs w:val="28"/>
        </w:rPr>
        <w:t>。</w:t>
      </w:r>
    </w:p>
    <w:p>
      <w:pPr>
        <w:spacing w:line="360" w:lineRule="auto"/>
        <w:ind w:firstLine="480"/>
        <w:rPr>
          <w:rFonts w:ascii="Songti SC Regular" w:hAnsi="Songti SC Regular" w:eastAsia="Songti SC Regular" w:cs="Songti SC Regular"/>
          <w:bCs/>
          <w:sz w:val="28"/>
          <w:szCs w:val="28"/>
          <w:lang w:eastAsia="zh-Hans"/>
        </w:rPr>
      </w:pPr>
      <w:r>
        <w:rPr>
          <w:rFonts w:hint="eastAsia" w:ascii="Songti SC Regular" w:hAnsi="Songti SC Regular" w:eastAsia="Songti SC Regular" w:cs="Songti SC Regular"/>
          <w:bCs/>
          <w:sz w:val="28"/>
          <w:szCs w:val="28"/>
          <w:lang w:eastAsia="zh-Hans"/>
        </w:rPr>
        <w:t>（2）资助内容</w:t>
      </w:r>
    </w:p>
    <w:p>
      <w:pPr>
        <w:spacing w:line="360" w:lineRule="auto"/>
        <w:ind w:firstLine="480"/>
        <w:rPr>
          <w:rFonts w:ascii="Songti SC Regular" w:hAnsi="Songti SC Regular" w:eastAsia="Songti SC Regular" w:cs="Songti SC Regular"/>
          <w:bCs/>
          <w:sz w:val="28"/>
          <w:szCs w:val="28"/>
          <w:lang w:eastAsia="zh-Hans"/>
        </w:rPr>
      </w:pPr>
      <w:r>
        <w:rPr>
          <w:rFonts w:hint="eastAsia" w:ascii="Songti SC Regular" w:hAnsi="Songti SC Regular" w:eastAsia="Songti SC Regular" w:cs="Songti SC Regular"/>
          <w:bCs/>
          <w:sz w:val="28"/>
          <w:szCs w:val="28"/>
          <w:lang w:eastAsia="zh-Hans"/>
        </w:rPr>
        <w:t>对入伍前已完成规定的修业年限的应征入伍学生所缴纳的学费进行一次性补代偿。</w:t>
      </w:r>
    </w:p>
    <w:p>
      <w:pPr>
        <w:spacing w:line="360" w:lineRule="auto"/>
        <w:ind w:firstLine="480"/>
        <w:rPr>
          <w:rFonts w:ascii="Songti SC Regular" w:hAnsi="Songti SC Regular" w:eastAsia="Songti SC Regular" w:cs="Songti SC Regular"/>
          <w:bCs/>
          <w:sz w:val="28"/>
          <w:szCs w:val="28"/>
        </w:rPr>
      </w:pPr>
      <w:r>
        <w:rPr>
          <w:rFonts w:hint="eastAsia" w:ascii="Songti SC Regular" w:hAnsi="Songti SC Regular" w:eastAsia="Songti SC Regular" w:cs="Songti SC Regular"/>
          <w:bCs/>
          <w:sz w:val="28"/>
          <w:szCs w:val="28"/>
          <w:lang w:eastAsia="zh-Hans"/>
        </w:rPr>
        <w:t>（</w:t>
      </w:r>
      <w:r>
        <w:rPr>
          <w:rFonts w:hint="eastAsia" w:ascii="Songti SC Regular" w:hAnsi="Songti SC Regular" w:eastAsia="Songti SC Regular" w:cs="Songti SC Regular"/>
          <w:bCs/>
          <w:sz w:val="28"/>
          <w:szCs w:val="28"/>
        </w:rPr>
        <w:t>3</w:t>
      </w:r>
      <w:r>
        <w:rPr>
          <w:rFonts w:hint="eastAsia" w:ascii="Songti SC Regular" w:hAnsi="Songti SC Regular" w:eastAsia="Songti SC Regular" w:cs="Songti SC Regular"/>
          <w:bCs/>
          <w:sz w:val="28"/>
          <w:szCs w:val="28"/>
          <w:lang w:eastAsia="zh-Hans"/>
        </w:rPr>
        <w:t>）资助</w:t>
      </w:r>
      <w:r>
        <w:rPr>
          <w:rFonts w:hint="eastAsia" w:ascii="Songti SC Regular" w:hAnsi="Songti SC Regular" w:eastAsia="Songti SC Regular" w:cs="Songti SC Regular"/>
          <w:bCs/>
          <w:sz w:val="28"/>
          <w:szCs w:val="28"/>
        </w:rPr>
        <w:t>标准</w:t>
      </w:r>
    </w:p>
    <w:p>
      <w:pPr>
        <w:ind w:firstLine="480"/>
        <w:rPr>
          <w:rFonts w:ascii="Songti SC Regular" w:hAnsi="Songti SC Regular" w:eastAsia="Songti SC Regular" w:cs="Songti SC Regular"/>
          <w:bCs/>
        </w:rPr>
      </w:pPr>
      <w:r>
        <w:rPr>
          <w:rFonts w:hint="eastAsia" w:ascii="Songti SC Regular" w:hAnsi="Songti SC Regular" w:eastAsia="Songti SC Regular" w:cs="Songti SC Regular"/>
          <w:bCs/>
          <w:sz w:val="28"/>
          <w:szCs w:val="28"/>
          <w:lang w:eastAsia="zh-Hans"/>
        </w:rPr>
        <w:t>每生每年最高不超过12000元。</w:t>
      </w:r>
      <w:r>
        <w:rPr>
          <w:rFonts w:hint="eastAsia" w:ascii="Songti SC Regular" w:hAnsi="Songti SC Regular" w:eastAsia="Songti SC Regular" w:cs="Songti SC Regular"/>
          <w:bCs/>
          <w:sz w:val="24"/>
          <w:szCs w:val="24"/>
        </w:rPr>
        <w:t>【说明：2022年（不管是3月还是9月）入伍的按新文件310号文执行（本科最高12000），补报2021年及之前入伍的，按原标准执行（本科最高8000</w:t>
      </w:r>
      <w:r>
        <w:rPr>
          <w:rFonts w:hint="eastAsia" w:ascii="Songti SC Regular" w:hAnsi="Songti SC Regular" w:eastAsia="Songti SC Regular" w:cs="Songti SC Regular"/>
          <w:bCs/>
        </w:rPr>
        <w:t>）】</w:t>
      </w:r>
    </w:p>
    <w:p>
      <w:pPr>
        <w:spacing w:line="360" w:lineRule="auto"/>
        <w:ind w:firstLine="480"/>
        <w:rPr>
          <w:rFonts w:ascii="Songti SC Regular" w:hAnsi="Songti SC Regular" w:eastAsia="Songti SC Regular" w:cs="Songti SC Regular"/>
          <w:bCs/>
          <w:sz w:val="28"/>
          <w:szCs w:val="28"/>
          <w:lang w:eastAsia="zh-Hans"/>
        </w:rPr>
      </w:pPr>
      <w:r>
        <w:rPr>
          <w:rFonts w:hint="eastAsia" w:ascii="Songti SC Regular" w:hAnsi="Songti SC Regular" w:eastAsia="Songti SC Regular" w:cs="Songti SC Regular"/>
          <w:bCs/>
          <w:sz w:val="28"/>
          <w:szCs w:val="28"/>
          <w:lang w:eastAsia="zh-Hans"/>
        </w:rPr>
        <w:t>（</w:t>
      </w:r>
      <w:r>
        <w:rPr>
          <w:rFonts w:hint="eastAsia" w:ascii="Songti SC Regular" w:hAnsi="Songti SC Regular" w:eastAsia="Songti SC Regular" w:cs="Songti SC Regular"/>
          <w:bCs/>
          <w:sz w:val="28"/>
          <w:szCs w:val="28"/>
        </w:rPr>
        <w:t>4</w:t>
      </w:r>
      <w:r>
        <w:rPr>
          <w:rFonts w:hint="eastAsia" w:ascii="Songti SC Regular" w:hAnsi="Songti SC Regular" w:eastAsia="Songti SC Regular" w:cs="Songti SC Regular"/>
          <w:bCs/>
          <w:sz w:val="28"/>
          <w:szCs w:val="28"/>
          <w:lang w:eastAsia="zh-Hans"/>
        </w:rPr>
        <w:t>）执行时间</w:t>
      </w:r>
    </w:p>
    <w:p>
      <w:pPr>
        <w:spacing w:line="360" w:lineRule="auto"/>
        <w:ind w:firstLine="480"/>
        <w:rPr>
          <w:rFonts w:ascii="Songti SC Regular" w:hAnsi="Songti SC Regular" w:eastAsia="Songti SC Regular" w:cs="Songti SC Regular"/>
          <w:bCs/>
          <w:sz w:val="28"/>
          <w:szCs w:val="28"/>
        </w:rPr>
      </w:pPr>
      <w:r>
        <w:rPr>
          <w:rFonts w:hint="eastAsia" w:ascii="Songti SC Regular" w:hAnsi="Songti SC Regular" w:eastAsia="Songti SC Regular" w:cs="Songti SC Regular"/>
          <w:b/>
          <w:color w:val="FF0000"/>
          <w:sz w:val="28"/>
          <w:szCs w:val="28"/>
          <w:u w:val="single"/>
        </w:rPr>
        <w:t>2022年</w:t>
      </w:r>
      <w:r>
        <w:rPr>
          <w:rFonts w:ascii="Songti SC Regular" w:hAnsi="Songti SC Regular" w:eastAsia="Songti SC Regular" w:cs="Songti SC Regular"/>
          <w:b/>
          <w:color w:val="FF0000"/>
          <w:sz w:val="28"/>
          <w:szCs w:val="28"/>
          <w:u w:val="single"/>
        </w:rPr>
        <w:t>11</w:t>
      </w:r>
      <w:r>
        <w:rPr>
          <w:rFonts w:hint="eastAsia" w:ascii="Songti SC Regular" w:hAnsi="Songti SC Regular" w:eastAsia="Songti SC Regular" w:cs="Songti SC Regular"/>
          <w:b/>
          <w:color w:val="FF0000"/>
          <w:sz w:val="28"/>
          <w:szCs w:val="28"/>
          <w:u w:val="single"/>
        </w:rPr>
        <w:t>月</w:t>
      </w:r>
      <w:r>
        <w:rPr>
          <w:rFonts w:ascii="Songti SC Regular" w:hAnsi="Songti SC Regular" w:eastAsia="Songti SC Regular" w:cs="Songti SC Regular"/>
          <w:b/>
          <w:color w:val="FF0000"/>
          <w:sz w:val="28"/>
          <w:szCs w:val="28"/>
          <w:u w:val="single"/>
        </w:rPr>
        <w:t>7</w:t>
      </w:r>
      <w:r>
        <w:rPr>
          <w:rFonts w:hint="eastAsia" w:ascii="Songti SC Regular" w:hAnsi="Songti SC Regular" w:eastAsia="Songti SC Regular" w:cs="Songti SC Regular"/>
          <w:b/>
          <w:color w:val="FF0000"/>
          <w:sz w:val="28"/>
          <w:szCs w:val="28"/>
          <w:u w:val="single"/>
        </w:rPr>
        <w:t>前</w:t>
      </w:r>
      <w:r>
        <w:rPr>
          <w:rFonts w:hint="eastAsia" w:ascii="Songti SC Regular" w:hAnsi="Songti SC Regular" w:eastAsia="Songti SC Regular" w:cs="Songti SC Regular"/>
          <w:bCs/>
          <w:sz w:val="28"/>
          <w:szCs w:val="28"/>
        </w:rPr>
        <w:t>学生完成申请，材料递交至校武装部。</w:t>
      </w:r>
    </w:p>
    <w:p>
      <w:pPr>
        <w:spacing w:line="360" w:lineRule="auto"/>
        <w:ind w:firstLine="480"/>
        <w:rPr>
          <w:rFonts w:ascii="Songti SC Regular" w:hAnsi="Songti SC Regular" w:eastAsia="Songti SC Regular" w:cs="Songti SC Regular"/>
          <w:bCs/>
          <w:sz w:val="28"/>
          <w:szCs w:val="28"/>
          <w:lang w:eastAsia="zh-Hans"/>
        </w:rPr>
      </w:pPr>
      <w:r>
        <w:rPr>
          <w:rFonts w:hint="eastAsia" w:ascii="Songti SC Regular" w:hAnsi="Songti SC Regular" w:eastAsia="Songti SC Regular" w:cs="Songti SC Regular"/>
          <w:bCs/>
          <w:sz w:val="28"/>
          <w:szCs w:val="28"/>
          <w:lang w:eastAsia="zh-Hans"/>
        </w:rPr>
        <w:t>（包括往年漏报的学生）。</w:t>
      </w:r>
    </w:p>
    <w:p>
      <w:pPr>
        <w:spacing w:line="360" w:lineRule="auto"/>
        <w:ind w:firstLine="480"/>
        <w:rPr>
          <w:rFonts w:ascii="Songti SC Regular" w:hAnsi="Songti SC Regular" w:eastAsia="Songti SC Regular" w:cs="Songti SC Regular"/>
          <w:bCs/>
          <w:sz w:val="28"/>
          <w:szCs w:val="28"/>
        </w:rPr>
      </w:pPr>
      <w:r>
        <w:rPr>
          <w:rFonts w:hint="eastAsia" w:ascii="Songti SC Regular" w:hAnsi="Songti SC Regular" w:eastAsia="Songti SC Regular" w:cs="Songti SC Regular"/>
          <w:bCs/>
          <w:sz w:val="28"/>
          <w:szCs w:val="28"/>
          <w:lang w:eastAsia="zh-Hans"/>
        </w:rPr>
        <w:t>（</w:t>
      </w:r>
      <w:r>
        <w:rPr>
          <w:rFonts w:hint="eastAsia" w:ascii="Songti SC Regular" w:hAnsi="Songti SC Regular" w:eastAsia="Songti SC Regular" w:cs="Songti SC Regular"/>
          <w:bCs/>
          <w:sz w:val="28"/>
          <w:szCs w:val="28"/>
        </w:rPr>
        <w:t>5</w:t>
      </w:r>
      <w:r>
        <w:rPr>
          <w:rFonts w:hint="eastAsia" w:ascii="Songti SC Regular" w:hAnsi="Songti SC Regular" w:eastAsia="Songti SC Regular" w:cs="Songti SC Regular"/>
          <w:bCs/>
          <w:sz w:val="28"/>
          <w:szCs w:val="28"/>
          <w:lang w:eastAsia="zh-Hans"/>
        </w:rPr>
        <w:t>）学生</w:t>
      </w:r>
      <w:r>
        <w:rPr>
          <w:rFonts w:hint="eastAsia" w:ascii="Songti SC Regular" w:hAnsi="Songti SC Regular" w:eastAsia="Songti SC Regular" w:cs="Songti SC Regular"/>
          <w:bCs/>
          <w:sz w:val="28"/>
          <w:szCs w:val="28"/>
        </w:rPr>
        <w:t>需递交的</w:t>
      </w:r>
      <w:r>
        <w:rPr>
          <w:rFonts w:hint="eastAsia" w:ascii="Songti SC Regular" w:hAnsi="Songti SC Regular" w:eastAsia="Songti SC Regular" w:cs="Songti SC Regular"/>
          <w:bCs/>
          <w:sz w:val="28"/>
          <w:szCs w:val="28"/>
          <w:lang w:eastAsia="zh-Hans"/>
        </w:rPr>
        <w:t>申请材料</w:t>
      </w:r>
      <w:r>
        <w:rPr>
          <w:rFonts w:hint="eastAsia" w:ascii="Songti SC Regular" w:hAnsi="Songti SC Regular" w:eastAsia="Songti SC Regular" w:cs="Songti SC Regular"/>
          <w:bCs/>
          <w:sz w:val="28"/>
          <w:szCs w:val="28"/>
        </w:rPr>
        <w:t xml:space="preserve"> </w:t>
      </w:r>
    </w:p>
    <w:p>
      <w:pPr>
        <w:numPr>
          <w:ilvl w:val="0"/>
          <w:numId w:val="2"/>
        </w:numPr>
        <w:spacing w:line="360" w:lineRule="auto"/>
        <w:rPr>
          <w:rFonts w:ascii="Songti SC Regular" w:hAnsi="Songti SC Regular" w:eastAsia="Songti SC Regular" w:cs="Songti SC Regular"/>
          <w:bCs/>
          <w:sz w:val="28"/>
          <w:szCs w:val="28"/>
        </w:rPr>
      </w:pPr>
      <w:r>
        <w:rPr>
          <w:rFonts w:hint="eastAsia" w:ascii="Songti SC Regular" w:hAnsi="Songti SC Regular" w:eastAsia="Songti SC Regular" w:cs="Songti SC Regular"/>
          <w:bCs/>
          <w:sz w:val="28"/>
          <w:szCs w:val="28"/>
          <w:lang w:eastAsia="zh-Hans"/>
        </w:rPr>
        <w:t>《应征入伍服兵役高等学校学生国家教育资助申请表Ⅰ》（简称《申请表Ⅰ》，一式两份），征兵网在线打印</w:t>
      </w:r>
      <w:r>
        <w:rPr>
          <w:rFonts w:hint="eastAsia" w:ascii="Songti SC Regular" w:hAnsi="Songti SC Regular" w:eastAsia="Songti SC Regular" w:cs="Songti SC Regular"/>
          <w:bCs/>
          <w:sz w:val="28"/>
          <w:szCs w:val="28"/>
        </w:rPr>
        <w:t>；</w:t>
      </w:r>
    </w:p>
    <w:p>
      <w:pPr>
        <w:numPr>
          <w:ilvl w:val="0"/>
          <w:numId w:val="2"/>
        </w:numPr>
        <w:spacing w:line="360" w:lineRule="auto"/>
        <w:rPr>
          <w:rFonts w:ascii="Songti SC Regular" w:hAnsi="Songti SC Regular" w:eastAsia="Songti SC Regular" w:cs="Songti SC Regular"/>
          <w:bCs/>
          <w:sz w:val="28"/>
          <w:szCs w:val="28"/>
        </w:rPr>
      </w:pPr>
      <w:r>
        <w:rPr>
          <w:rFonts w:hint="eastAsia" w:ascii="Songti SC Regular" w:hAnsi="Songti SC Regular" w:eastAsia="Songti SC Regular" w:cs="Songti SC Regular"/>
          <w:bCs/>
          <w:sz w:val="28"/>
          <w:szCs w:val="28"/>
        </w:rPr>
        <w:t xml:space="preserve"> </w:t>
      </w:r>
      <w:r>
        <w:rPr>
          <w:rFonts w:hint="eastAsia" w:ascii="Songti SC Regular" w:hAnsi="Songti SC Regular" w:eastAsia="Songti SC Regular" w:cs="Songti SC Regular"/>
          <w:bCs/>
          <w:sz w:val="28"/>
          <w:szCs w:val="28"/>
          <w:lang w:eastAsia="zh-Hans"/>
        </w:rPr>
        <w:t>入伍通知书复印件一式两份</w:t>
      </w:r>
      <w:r>
        <w:rPr>
          <w:rFonts w:hint="eastAsia" w:ascii="Songti SC Regular" w:hAnsi="Songti SC Regular" w:eastAsia="Songti SC Regular" w:cs="Songti SC Regular"/>
          <w:bCs/>
          <w:sz w:val="28"/>
          <w:szCs w:val="28"/>
        </w:rPr>
        <w:t>；</w:t>
      </w:r>
    </w:p>
    <w:p>
      <w:pPr>
        <w:numPr>
          <w:ilvl w:val="0"/>
          <w:numId w:val="2"/>
        </w:numPr>
        <w:spacing w:line="360" w:lineRule="auto"/>
        <w:rPr>
          <w:rFonts w:ascii="Songti SC Regular" w:hAnsi="Songti SC Regular" w:eastAsia="Songti SC Regular" w:cs="Songti SC Regular"/>
          <w:bCs/>
          <w:sz w:val="28"/>
          <w:szCs w:val="28"/>
        </w:rPr>
      </w:pPr>
      <w:r>
        <w:rPr>
          <w:rFonts w:hint="eastAsia" w:ascii="Songti SC Regular" w:hAnsi="Songti SC Regular" w:eastAsia="Songti SC Regular" w:cs="Songti SC Regular"/>
          <w:bCs/>
          <w:sz w:val="28"/>
          <w:szCs w:val="28"/>
        </w:rPr>
        <w:t xml:space="preserve"> 申请应征入伍贷款代偿的提供</w:t>
      </w:r>
      <w:r>
        <w:rPr>
          <w:rFonts w:hint="eastAsia" w:ascii="Songti SC Regular" w:hAnsi="Songti SC Regular" w:eastAsia="Songti SC Regular" w:cs="Songti SC Regular"/>
          <w:bCs/>
          <w:sz w:val="28"/>
          <w:szCs w:val="28"/>
          <w:lang w:eastAsia="zh-Hans"/>
        </w:rPr>
        <w:t>《国家助学贷款借款合同》复印件</w:t>
      </w:r>
      <w:r>
        <w:rPr>
          <w:rFonts w:hint="eastAsia" w:ascii="Songti SC Regular" w:hAnsi="Songti SC Regular" w:eastAsia="Songti SC Regular" w:cs="Songti SC Regular"/>
          <w:bCs/>
          <w:sz w:val="28"/>
          <w:szCs w:val="28"/>
        </w:rPr>
        <w:t xml:space="preserve">  </w:t>
      </w:r>
      <w:r>
        <w:rPr>
          <w:rFonts w:hint="eastAsia" w:ascii="Songti SC Regular" w:hAnsi="Songti SC Regular" w:eastAsia="Songti SC Regular" w:cs="Songti SC Regular"/>
          <w:bCs/>
          <w:sz w:val="28"/>
          <w:szCs w:val="28"/>
          <w:lang w:eastAsia="zh-Hans"/>
        </w:rPr>
        <w:t>和本人签字的一次性偿还贷款计划书</w:t>
      </w:r>
      <w:r>
        <w:rPr>
          <w:rFonts w:hint="eastAsia" w:ascii="Songti SC Regular" w:hAnsi="Songti SC Regular" w:eastAsia="Songti SC Regular" w:cs="Songti SC Regular"/>
          <w:bCs/>
          <w:sz w:val="28"/>
          <w:szCs w:val="28"/>
        </w:rPr>
        <w:t>；</w:t>
      </w:r>
    </w:p>
    <w:p>
      <w:pPr>
        <w:pStyle w:val="12"/>
        <w:adjustRightInd w:val="0"/>
        <w:snapToGrid w:val="0"/>
        <w:spacing w:line="540" w:lineRule="exact"/>
        <w:ind w:left="600" w:firstLine="0" w:firstLineChars="0"/>
        <w:jc w:val="left"/>
        <w:rPr>
          <w:rFonts w:ascii="Songti SC Regular" w:hAnsi="Songti SC Regular" w:eastAsia="Songti SC Regular" w:cs="Songti SC Regular"/>
          <w:b/>
          <w:color w:val="000000" w:themeColor="text1"/>
          <w:sz w:val="30"/>
          <w:szCs w:val="30"/>
          <w:lang w:eastAsia="zh-Hans"/>
          <w14:textFill>
            <w14:solidFill>
              <w14:schemeClr w14:val="tx1"/>
            </w14:solidFill>
          </w14:textFill>
        </w:rPr>
      </w:pPr>
      <w:r>
        <w:rPr>
          <w:rFonts w:hint="eastAsia" w:ascii="Songti SC Regular" w:hAnsi="Songti SC Regular" w:eastAsia="Songti SC Regular" w:cs="Songti SC Regular"/>
          <w:b/>
          <w:sz w:val="30"/>
          <w:szCs w:val="30"/>
          <w:lang w:eastAsia="zh-Hans"/>
        </w:rPr>
        <w:t>2.退役复</w:t>
      </w:r>
      <w:r>
        <w:rPr>
          <w:rFonts w:hint="eastAsia" w:ascii="Songti SC Regular" w:hAnsi="Songti SC Regular" w:eastAsia="Songti SC Regular" w:cs="Songti SC Regular"/>
          <w:b/>
          <w:color w:val="000000" w:themeColor="text1"/>
          <w:sz w:val="30"/>
          <w:szCs w:val="30"/>
          <w:lang w:eastAsia="zh-Hans"/>
          <w14:textFill>
            <w14:solidFill>
              <w14:schemeClr w14:val="tx1"/>
            </w14:solidFill>
          </w14:textFill>
        </w:rPr>
        <w:t>学</w:t>
      </w:r>
      <w:r>
        <w:rPr>
          <w:rFonts w:hint="eastAsia" w:ascii="Songti SC Regular" w:hAnsi="Songti SC Regular" w:eastAsia="Songti SC Regular" w:cs="Songti SC Regular"/>
          <w:b/>
          <w:color w:val="000000" w:themeColor="text1"/>
          <w:sz w:val="30"/>
          <w:szCs w:val="30"/>
          <w14:textFill>
            <w14:solidFill>
              <w14:schemeClr w14:val="tx1"/>
            </w14:solidFill>
          </w14:textFill>
        </w:rPr>
        <w:t>学费减免</w:t>
      </w:r>
    </w:p>
    <w:p>
      <w:pPr>
        <w:spacing w:line="360" w:lineRule="auto"/>
        <w:ind w:firstLine="480"/>
        <w:rPr>
          <w:rFonts w:ascii="Songti SC Regular" w:hAnsi="Songti SC Regular" w:eastAsia="Songti SC Regular" w:cs="Songti SC Regular"/>
          <w:bCs/>
          <w:sz w:val="28"/>
          <w:szCs w:val="28"/>
          <w:lang w:eastAsia="zh-Hans"/>
        </w:rPr>
      </w:pPr>
      <w:r>
        <w:rPr>
          <w:rFonts w:hint="eastAsia" w:ascii="Songti SC Regular" w:hAnsi="Songti SC Regular" w:eastAsia="Songti SC Regular" w:cs="Songti SC Regular"/>
          <w:bCs/>
          <w:sz w:val="28"/>
          <w:szCs w:val="28"/>
          <w:lang w:eastAsia="zh-Hans"/>
        </w:rPr>
        <w:t>（1）资助对象</w:t>
      </w:r>
    </w:p>
    <w:p>
      <w:pPr>
        <w:spacing w:line="360" w:lineRule="auto"/>
        <w:ind w:firstLine="480"/>
        <w:rPr>
          <w:rFonts w:ascii="Songti SC Regular" w:hAnsi="Songti SC Regular" w:eastAsia="Songti SC Regular" w:cs="Songti SC Regular"/>
          <w:bCs/>
          <w:sz w:val="28"/>
          <w:szCs w:val="28"/>
        </w:rPr>
      </w:pPr>
      <w:r>
        <w:rPr>
          <w:rFonts w:hint="eastAsia" w:ascii="Songti SC Regular" w:hAnsi="Songti SC Regular" w:eastAsia="Songti SC Regular" w:cs="Songti SC Regular"/>
          <w:bCs/>
          <w:sz w:val="28"/>
          <w:szCs w:val="28"/>
        </w:rPr>
        <w:t>本科教育</w:t>
      </w:r>
      <w:r>
        <w:rPr>
          <w:rFonts w:hint="eastAsia" w:ascii="Songti SC Regular" w:hAnsi="Songti SC Regular" w:eastAsia="Songti SC Regular" w:cs="Songti SC Regular"/>
          <w:bCs/>
          <w:sz w:val="28"/>
          <w:szCs w:val="28"/>
          <w:lang w:eastAsia="zh-Hans"/>
        </w:rPr>
        <w:t>阶段退役复学的</w:t>
      </w:r>
      <w:r>
        <w:rPr>
          <w:rFonts w:hint="eastAsia" w:ascii="Songti SC Regular" w:hAnsi="Songti SC Regular" w:eastAsia="Songti SC Regular" w:cs="Songti SC Regular"/>
          <w:bCs/>
          <w:color w:val="FF0000"/>
          <w:sz w:val="28"/>
          <w:szCs w:val="28"/>
        </w:rPr>
        <w:t>在籍在读</w:t>
      </w:r>
      <w:r>
        <w:rPr>
          <w:rFonts w:hint="eastAsia" w:ascii="Songti SC Regular" w:hAnsi="Songti SC Regular" w:eastAsia="Songti SC Regular" w:cs="Songti SC Regular"/>
          <w:bCs/>
          <w:sz w:val="28"/>
          <w:szCs w:val="28"/>
          <w:lang w:eastAsia="zh-Hans"/>
        </w:rPr>
        <w:t>学生</w:t>
      </w:r>
      <w:r>
        <w:rPr>
          <w:rFonts w:hint="eastAsia" w:ascii="Songti SC Regular" w:hAnsi="Songti SC Regular" w:eastAsia="Songti SC Regular" w:cs="Songti SC Regular"/>
          <w:bCs/>
          <w:sz w:val="28"/>
          <w:szCs w:val="28"/>
        </w:rPr>
        <w:t>。</w:t>
      </w:r>
    </w:p>
    <w:p>
      <w:pPr>
        <w:spacing w:line="360" w:lineRule="auto"/>
        <w:ind w:firstLine="480"/>
        <w:rPr>
          <w:rFonts w:ascii="Songti SC Regular" w:hAnsi="Songti SC Regular" w:eastAsia="Songti SC Regular" w:cs="Songti SC Regular"/>
          <w:bCs/>
          <w:sz w:val="28"/>
          <w:szCs w:val="28"/>
          <w:lang w:eastAsia="zh-Hans"/>
        </w:rPr>
      </w:pPr>
      <w:r>
        <w:rPr>
          <w:rFonts w:hint="eastAsia" w:ascii="Songti SC Regular" w:hAnsi="Songti SC Regular" w:eastAsia="Songti SC Regular" w:cs="Songti SC Regular"/>
          <w:bCs/>
          <w:sz w:val="28"/>
          <w:szCs w:val="28"/>
          <w:lang w:eastAsia="zh-Hans"/>
        </w:rPr>
        <w:t>（2）资助内容</w:t>
      </w:r>
    </w:p>
    <w:p>
      <w:pPr>
        <w:spacing w:line="360" w:lineRule="auto"/>
        <w:ind w:firstLine="480"/>
        <w:rPr>
          <w:rFonts w:ascii="Songti SC Regular" w:hAnsi="Songti SC Regular" w:eastAsia="Songti SC Regular" w:cs="Songti SC Regular"/>
          <w:bCs/>
          <w:sz w:val="28"/>
          <w:szCs w:val="28"/>
        </w:rPr>
      </w:pPr>
      <w:r>
        <w:rPr>
          <w:rFonts w:hint="eastAsia" w:ascii="Songti SC Regular" w:hAnsi="Songti SC Regular" w:eastAsia="Songti SC Regular" w:cs="Songti SC Regular"/>
          <w:bCs/>
          <w:sz w:val="28"/>
          <w:szCs w:val="28"/>
          <w:lang w:eastAsia="zh-Hans"/>
        </w:rPr>
        <w:t>对退役复学后接续要完成的规定修业年限的学费给予免除</w:t>
      </w:r>
      <w:r>
        <w:rPr>
          <w:rFonts w:hint="eastAsia" w:ascii="Songti SC Regular" w:hAnsi="Songti SC Regular" w:eastAsia="Songti SC Regular" w:cs="Songti SC Regular"/>
          <w:bCs/>
          <w:sz w:val="28"/>
          <w:szCs w:val="28"/>
        </w:rPr>
        <w:t>。</w:t>
      </w:r>
    </w:p>
    <w:p>
      <w:pPr>
        <w:spacing w:line="360" w:lineRule="auto"/>
        <w:ind w:left="210" w:leftChars="100"/>
        <w:rPr>
          <w:rFonts w:ascii="Songti SC Regular" w:hAnsi="Songti SC Regular" w:eastAsia="Songti SC Regular" w:cs="Songti SC Regular"/>
          <w:bCs/>
          <w:sz w:val="28"/>
          <w:szCs w:val="28"/>
          <w:lang w:eastAsia="zh-Hans"/>
        </w:rPr>
      </w:pPr>
      <w:r>
        <w:rPr>
          <w:rFonts w:hint="eastAsia" w:ascii="Songti SC Regular" w:hAnsi="Songti SC Regular" w:eastAsia="Songti SC Regular" w:cs="Songti SC Regular"/>
          <w:bCs/>
          <w:sz w:val="28"/>
          <w:szCs w:val="28"/>
          <w:lang w:eastAsia="zh-Hans"/>
        </w:rPr>
        <w:t>注意：与学费补代偿不同的是，入伍前的学费补代偿为一次性执行，退役后的学费减免逐年执行。</w:t>
      </w:r>
    </w:p>
    <w:p>
      <w:pPr>
        <w:spacing w:line="360" w:lineRule="auto"/>
        <w:ind w:firstLine="480"/>
        <w:rPr>
          <w:rFonts w:ascii="Songti SC Regular" w:hAnsi="Songti SC Regular" w:eastAsia="Songti SC Regular" w:cs="Songti SC Regular"/>
          <w:bCs/>
          <w:sz w:val="28"/>
          <w:szCs w:val="28"/>
        </w:rPr>
      </w:pPr>
      <w:r>
        <w:rPr>
          <w:rFonts w:hint="eastAsia" w:ascii="Songti SC Regular" w:hAnsi="Songti SC Regular" w:eastAsia="Songti SC Regular" w:cs="Songti SC Regular"/>
          <w:bCs/>
          <w:sz w:val="28"/>
          <w:szCs w:val="28"/>
          <w:lang w:eastAsia="zh-Hans"/>
        </w:rPr>
        <w:t>（</w:t>
      </w:r>
      <w:r>
        <w:rPr>
          <w:rFonts w:hint="eastAsia" w:ascii="Songti SC Regular" w:hAnsi="Songti SC Regular" w:eastAsia="Songti SC Regular" w:cs="Songti SC Regular"/>
          <w:bCs/>
          <w:sz w:val="28"/>
          <w:szCs w:val="28"/>
        </w:rPr>
        <w:t>3</w:t>
      </w:r>
      <w:r>
        <w:rPr>
          <w:rFonts w:hint="eastAsia" w:ascii="Songti SC Regular" w:hAnsi="Songti SC Regular" w:eastAsia="Songti SC Regular" w:cs="Songti SC Regular"/>
          <w:bCs/>
          <w:sz w:val="28"/>
          <w:szCs w:val="28"/>
          <w:lang w:eastAsia="zh-Hans"/>
        </w:rPr>
        <w:t>）资助</w:t>
      </w:r>
      <w:r>
        <w:rPr>
          <w:rFonts w:hint="eastAsia" w:ascii="Songti SC Regular" w:hAnsi="Songti SC Regular" w:eastAsia="Songti SC Regular" w:cs="Songti SC Regular"/>
          <w:bCs/>
          <w:sz w:val="28"/>
          <w:szCs w:val="28"/>
        </w:rPr>
        <w:t>标准</w:t>
      </w:r>
    </w:p>
    <w:p>
      <w:pPr>
        <w:spacing w:line="360" w:lineRule="auto"/>
        <w:ind w:firstLine="480"/>
        <w:rPr>
          <w:rFonts w:ascii="Songti SC Regular" w:hAnsi="Songti SC Regular" w:eastAsia="Songti SC Regular" w:cs="Songti SC Regular"/>
          <w:bCs/>
          <w:sz w:val="28"/>
          <w:szCs w:val="28"/>
          <w:lang w:eastAsia="zh-Hans"/>
        </w:rPr>
      </w:pPr>
      <w:r>
        <w:rPr>
          <w:rFonts w:hint="eastAsia" w:ascii="Songti SC Regular" w:hAnsi="Songti SC Regular" w:eastAsia="Songti SC Regular" w:cs="Songti SC Regular"/>
          <w:bCs/>
          <w:sz w:val="28"/>
          <w:szCs w:val="28"/>
          <w:lang w:eastAsia="zh-Hans"/>
        </w:rPr>
        <w:t>每生每年最高不超过12000元。</w:t>
      </w:r>
      <w:r>
        <w:rPr>
          <w:rFonts w:hint="eastAsia" w:ascii="Songti SC Regular" w:hAnsi="Songti SC Regular" w:eastAsia="Songti SC Regular" w:cs="Songti SC Regular"/>
          <w:bCs/>
          <w:sz w:val="24"/>
          <w:szCs w:val="24"/>
        </w:rPr>
        <w:t>【说明：以310号文出台之日（2022年1月24日）为界限，出台之日前的学费减免，按照老政策执行；出台之日后的学费减免，按照新政策执行。】</w:t>
      </w:r>
    </w:p>
    <w:p>
      <w:pPr>
        <w:spacing w:line="360" w:lineRule="auto"/>
        <w:ind w:firstLine="480"/>
        <w:rPr>
          <w:rFonts w:ascii="Songti SC Regular" w:hAnsi="Songti SC Regular" w:eastAsia="Songti SC Regular" w:cs="Songti SC Regular"/>
          <w:bCs/>
          <w:sz w:val="28"/>
          <w:szCs w:val="28"/>
          <w:lang w:eastAsia="zh-Hans"/>
        </w:rPr>
      </w:pPr>
      <w:r>
        <w:rPr>
          <w:rFonts w:hint="eastAsia" w:ascii="Songti SC Regular" w:hAnsi="Songti SC Regular" w:eastAsia="Songti SC Regular" w:cs="Songti SC Regular"/>
          <w:bCs/>
          <w:sz w:val="28"/>
          <w:szCs w:val="28"/>
          <w:lang w:eastAsia="zh-Hans"/>
        </w:rPr>
        <w:t>（</w:t>
      </w:r>
      <w:r>
        <w:rPr>
          <w:rFonts w:hint="eastAsia" w:ascii="Songti SC Regular" w:hAnsi="Songti SC Regular" w:eastAsia="Songti SC Regular" w:cs="Songti SC Regular"/>
          <w:bCs/>
          <w:sz w:val="28"/>
          <w:szCs w:val="28"/>
        </w:rPr>
        <w:t>4</w:t>
      </w:r>
      <w:r>
        <w:rPr>
          <w:rFonts w:hint="eastAsia" w:ascii="Songti SC Regular" w:hAnsi="Songti SC Regular" w:eastAsia="Songti SC Regular" w:cs="Songti SC Regular"/>
          <w:bCs/>
          <w:sz w:val="28"/>
          <w:szCs w:val="28"/>
          <w:lang w:eastAsia="zh-Hans"/>
        </w:rPr>
        <w:t>）执行时间</w:t>
      </w:r>
    </w:p>
    <w:p>
      <w:pPr>
        <w:spacing w:line="360" w:lineRule="auto"/>
        <w:ind w:firstLine="480"/>
        <w:rPr>
          <w:rFonts w:ascii="Songti SC Regular" w:hAnsi="Songti SC Regular" w:eastAsia="Songti SC Regular" w:cs="Songti SC Regular"/>
          <w:bCs/>
          <w:sz w:val="28"/>
          <w:szCs w:val="28"/>
        </w:rPr>
      </w:pPr>
      <w:r>
        <w:rPr>
          <w:rFonts w:hint="eastAsia" w:ascii="Songti SC Regular" w:hAnsi="Songti SC Regular" w:eastAsia="Songti SC Regular" w:cs="Songti SC Regular"/>
          <w:b/>
          <w:color w:val="FF0000"/>
          <w:sz w:val="28"/>
          <w:szCs w:val="28"/>
          <w:u w:val="single"/>
        </w:rPr>
        <w:t>2022年1</w:t>
      </w:r>
      <w:r>
        <w:rPr>
          <w:rFonts w:ascii="Songti SC Regular" w:hAnsi="Songti SC Regular" w:eastAsia="Songti SC Regular" w:cs="Songti SC Regular"/>
          <w:b/>
          <w:color w:val="FF0000"/>
          <w:sz w:val="28"/>
          <w:szCs w:val="28"/>
          <w:u w:val="single"/>
        </w:rPr>
        <w:t>1</w:t>
      </w:r>
      <w:r>
        <w:rPr>
          <w:rFonts w:hint="eastAsia" w:ascii="Songti SC Regular" w:hAnsi="Songti SC Regular" w:eastAsia="Songti SC Regular" w:cs="Songti SC Regular"/>
          <w:b/>
          <w:color w:val="FF0000"/>
          <w:sz w:val="28"/>
          <w:szCs w:val="28"/>
          <w:u w:val="single"/>
        </w:rPr>
        <w:t>月</w:t>
      </w:r>
      <w:r>
        <w:rPr>
          <w:rFonts w:ascii="Songti SC Regular" w:hAnsi="Songti SC Regular" w:eastAsia="Songti SC Regular" w:cs="Songti SC Regular"/>
          <w:b/>
          <w:color w:val="FF0000"/>
          <w:sz w:val="28"/>
          <w:szCs w:val="28"/>
          <w:u w:val="single"/>
        </w:rPr>
        <w:t>7</w:t>
      </w:r>
      <w:r>
        <w:rPr>
          <w:rFonts w:hint="eastAsia" w:ascii="Songti SC Regular" w:hAnsi="Songti SC Regular" w:eastAsia="Songti SC Regular" w:cs="Songti SC Regular"/>
          <w:b/>
          <w:color w:val="FF0000"/>
          <w:sz w:val="28"/>
          <w:szCs w:val="28"/>
          <w:u w:val="single"/>
        </w:rPr>
        <w:t>前</w:t>
      </w:r>
      <w:r>
        <w:rPr>
          <w:rFonts w:hint="eastAsia" w:ascii="Songti SC Regular" w:hAnsi="Songti SC Regular" w:eastAsia="Songti SC Regular" w:cs="Songti SC Regular"/>
          <w:bCs/>
          <w:sz w:val="28"/>
          <w:szCs w:val="28"/>
        </w:rPr>
        <w:t>完成学生申请，材料递交至校武装部登记报到。</w:t>
      </w:r>
    </w:p>
    <w:p>
      <w:pPr>
        <w:spacing w:line="360" w:lineRule="auto"/>
        <w:ind w:firstLine="480"/>
      </w:pPr>
      <w:r>
        <w:rPr>
          <w:rFonts w:hint="eastAsia" w:ascii="Songti SC Regular" w:hAnsi="Songti SC Regular" w:eastAsia="Songti SC Regular" w:cs="Songti SC Regular"/>
          <w:bCs/>
          <w:sz w:val="28"/>
          <w:szCs w:val="28"/>
          <w:lang w:eastAsia="zh-Hans"/>
        </w:rPr>
        <w:t>（</w:t>
      </w:r>
      <w:r>
        <w:rPr>
          <w:rFonts w:hint="eastAsia" w:ascii="Songti SC Regular" w:hAnsi="Songti SC Regular" w:eastAsia="Songti SC Regular" w:cs="Songti SC Regular"/>
          <w:bCs/>
          <w:sz w:val="28"/>
          <w:szCs w:val="28"/>
        </w:rPr>
        <w:t>5</w:t>
      </w:r>
      <w:r>
        <w:rPr>
          <w:rFonts w:hint="eastAsia" w:ascii="Songti SC Regular" w:hAnsi="Songti SC Regular" w:eastAsia="Songti SC Regular" w:cs="Songti SC Regular"/>
          <w:bCs/>
          <w:sz w:val="28"/>
          <w:szCs w:val="28"/>
          <w:lang w:eastAsia="zh-Hans"/>
        </w:rPr>
        <w:t>）学生</w:t>
      </w:r>
      <w:r>
        <w:rPr>
          <w:rFonts w:hint="eastAsia" w:ascii="Songti SC Regular" w:hAnsi="Songti SC Regular" w:eastAsia="Songti SC Regular" w:cs="Songti SC Regular"/>
          <w:bCs/>
          <w:sz w:val="28"/>
          <w:szCs w:val="28"/>
        </w:rPr>
        <w:t>需递交的</w:t>
      </w:r>
      <w:r>
        <w:rPr>
          <w:rFonts w:hint="eastAsia" w:ascii="Songti SC Regular" w:hAnsi="Songti SC Regular" w:eastAsia="Songti SC Regular" w:cs="Songti SC Regular"/>
          <w:bCs/>
          <w:sz w:val="28"/>
          <w:szCs w:val="28"/>
          <w:lang w:eastAsia="zh-Hans"/>
        </w:rPr>
        <w:t>申请材料</w:t>
      </w:r>
      <w:r>
        <w:rPr>
          <w:rFonts w:hint="eastAsia" w:ascii="Songti SC Regular" w:hAnsi="Songti SC Regular" w:eastAsia="Songti SC Regular" w:cs="Songti SC Regular"/>
          <w:bCs/>
          <w:sz w:val="28"/>
          <w:szCs w:val="28"/>
        </w:rPr>
        <w:t xml:space="preserve"> </w:t>
      </w:r>
    </w:p>
    <w:p>
      <w:pPr>
        <w:numPr>
          <w:ilvl w:val="0"/>
          <w:numId w:val="3"/>
        </w:numPr>
        <w:spacing w:line="360" w:lineRule="auto"/>
        <w:rPr>
          <w:rFonts w:ascii="Songti SC Regular" w:hAnsi="Songti SC Regular" w:eastAsia="Songti SC Regular" w:cs="Songti SC Regular"/>
          <w:bCs/>
          <w:sz w:val="28"/>
          <w:szCs w:val="28"/>
        </w:rPr>
      </w:pPr>
      <w:r>
        <w:rPr>
          <w:rFonts w:hint="eastAsia" w:ascii="Songti SC Regular" w:hAnsi="Songti SC Regular" w:eastAsia="Songti SC Regular" w:cs="Songti SC Regular"/>
          <w:bCs/>
          <w:sz w:val="28"/>
          <w:szCs w:val="28"/>
        </w:rPr>
        <w:t>《应征入伍服兵役高等学校学生国家教育资助申请表Ⅱ》（简称《申请表Ⅱ 》 ，一式两份），征兵网在线打印；</w:t>
      </w:r>
    </w:p>
    <w:p>
      <w:pPr>
        <w:numPr>
          <w:ilvl w:val="0"/>
          <w:numId w:val="3"/>
        </w:numPr>
        <w:spacing w:line="360" w:lineRule="auto"/>
        <w:rPr>
          <w:rFonts w:ascii="Songti SC Regular" w:hAnsi="Songti SC Regular" w:eastAsia="Songti SC Regular" w:cs="Songti SC Regular"/>
          <w:bCs/>
          <w:color w:val="FF0000"/>
          <w:sz w:val="28"/>
          <w:szCs w:val="28"/>
          <w:lang w:eastAsia="zh-Hans"/>
        </w:rPr>
      </w:pPr>
      <w:r>
        <w:rPr>
          <w:rFonts w:hint="eastAsia" w:ascii="Songti SC Regular" w:hAnsi="Songti SC Regular" w:eastAsia="Songti SC Regular" w:cs="Songti SC Regular"/>
          <w:bCs/>
          <w:sz w:val="28"/>
          <w:szCs w:val="28"/>
        </w:rPr>
        <w:t>退役证书复印件（一式两份）。</w:t>
      </w:r>
    </w:p>
    <w:p>
      <w:pPr>
        <w:spacing w:line="360" w:lineRule="auto"/>
        <w:rPr>
          <w:rFonts w:ascii="Songti SC Regular" w:hAnsi="Songti SC Regular" w:eastAsia="Songti SC Regular" w:cs="Songti SC Regular"/>
          <w:bCs/>
          <w:sz w:val="28"/>
          <w:szCs w:val="28"/>
          <w:lang w:eastAsia="zh-Hans"/>
        </w:rPr>
      </w:pPr>
    </w:p>
    <w:p>
      <w:pPr>
        <w:pStyle w:val="12"/>
        <w:adjustRightInd w:val="0"/>
        <w:snapToGrid w:val="0"/>
        <w:spacing w:line="540" w:lineRule="exact"/>
        <w:ind w:left="600" w:firstLine="0" w:firstLineChars="0"/>
        <w:jc w:val="left"/>
        <w:rPr>
          <w:rFonts w:ascii="Songti SC Regular" w:hAnsi="Songti SC Regular" w:eastAsia="Songti SC Regular" w:cs="Songti SC Regular"/>
          <w:b/>
          <w:color w:val="FF0000"/>
          <w:sz w:val="30"/>
          <w:szCs w:val="30"/>
          <w:lang w:eastAsia="zh-Hans"/>
        </w:rPr>
      </w:pPr>
      <w:r>
        <w:rPr>
          <w:rFonts w:hint="eastAsia" w:ascii="Songti SC Regular" w:hAnsi="Songti SC Regular" w:eastAsia="Songti SC Regular" w:cs="Songti SC Regular"/>
          <w:b/>
          <w:sz w:val="30"/>
          <w:szCs w:val="30"/>
          <w:lang w:eastAsia="zh-Hans"/>
        </w:rPr>
        <w:t>3.退役入学（退役考入、退役士兵）</w:t>
      </w:r>
      <w:r>
        <w:rPr>
          <w:rFonts w:hint="eastAsia" w:ascii="Songti SC Regular" w:hAnsi="Songti SC Regular" w:eastAsia="Songti SC Regular" w:cs="Songti SC Regular"/>
          <w:b/>
          <w:color w:val="FF0000"/>
          <w:sz w:val="30"/>
          <w:szCs w:val="30"/>
        </w:rPr>
        <w:t>学费减免</w:t>
      </w:r>
    </w:p>
    <w:p>
      <w:pPr>
        <w:spacing w:line="360" w:lineRule="auto"/>
        <w:ind w:firstLine="480"/>
        <w:rPr>
          <w:rFonts w:ascii="Songti SC Regular" w:hAnsi="Songti SC Regular" w:eastAsia="Songti SC Regular" w:cs="Songti SC Regular"/>
          <w:bCs/>
          <w:sz w:val="28"/>
          <w:szCs w:val="28"/>
          <w:lang w:eastAsia="zh-Hans"/>
        </w:rPr>
      </w:pPr>
      <w:r>
        <w:rPr>
          <w:rFonts w:hint="eastAsia" w:ascii="Songti SC Regular" w:hAnsi="Songti SC Regular" w:eastAsia="Songti SC Regular" w:cs="Songti SC Regular"/>
          <w:bCs/>
          <w:sz w:val="28"/>
          <w:szCs w:val="28"/>
          <w:lang w:eastAsia="zh-Hans"/>
        </w:rPr>
        <w:t>（1）资助对象</w:t>
      </w:r>
    </w:p>
    <w:p>
      <w:pPr>
        <w:spacing w:line="360" w:lineRule="auto"/>
        <w:ind w:firstLine="480"/>
        <w:rPr>
          <w:rFonts w:ascii="Songti SC Regular" w:hAnsi="Songti SC Regular" w:eastAsia="Songti SC Regular" w:cs="Songti SC Regular"/>
          <w:bCs/>
          <w:sz w:val="28"/>
          <w:szCs w:val="28"/>
          <w:lang w:eastAsia="zh-Hans"/>
        </w:rPr>
      </w:pPr>
      <w:r>
        <w:rPr>
          <w:rFonts w:hint="eastAsia" w:ascii="Songti SC Regular" w:hAnsi="Songti SC Regular" w:eastAsia="Songti SC Regular" w:cs="Songti SC Regular"/>
          <w:bCs/>
          <w:sz w:val="28"/>
          <w:szCs w:val="28"/>
          <w:lang w:eastAsia="zh-Hans"/>
        </w:rPr>
        <w:t>对通过全国统一高考或高职分类招考方式考入普通高等学校的全日制在校自主就业退役士兵学生均实行学费减免，减免最高限额按规定标准执行。</w:t>
      </w:r>
    </w:p>
    <w:p>
      <w:pPr>
        <w:spacing w:line="360" w:lineRule="auto"/>
        <w:ind w:firstLine="480"/>
        <w:rPr>
          <w:rFonts w:ascii="Songti SC Regular" w:hAnsi="Songti SC Regular" w:eastAsia="Songti SC Regular" w:cs="Songti SC Regular"/>
          <w:bCs/>
          <w:sz w:val="28"/>
          <w:szCs w:val="28"/>
          <w:lang w:eastAsia="zh-Hans"/>
        </w:rPr>
      </w:pPr>
      <w:r>
        <w:rPr>
          <w:rFonts w:hint="eastAsia" w:ascii="Songti SC Regular" w:hAnsi="Songti SC Regular" w:eastAsia="Songti SC Regular" w:cs="Songti SC Regular"/>
          <w:bCs/>
          <w:sz w:val="28"/>
          <w:szCs w:val="28"/>
          <w:lang w:eastAsia="zh-Hans"/>
        </w:rPr>
        <w:t>（2）资助内容</w:t>
      </w:r>
    </w:p>
    <w:p>
      <w:pPr>
        <w:spacing w:line="360" w:lineRule="auto"/>
        <w:ind w:firstLine="480"/>
        <w:rPr>
          <w:rFonts w:ascii="Songti SC Regular" w:hAnsi="Songti SC Regular" w:eastAsia="Songti SC Regular" w:cs="Songti SC Regular"/>
          <w:bCs/>
          <w:sz w:val="28"/>
          <w:szCs w:val="28"/>
          <w:lang w:eastAsia="zh-Hans"/>
        </w:rPr>
      </w:pPr>
      <w:r>
        <w:rPr>
          <w:rFonts w:hint="eastAsia" w:ascii="Songti SC Regular" w:hAnsi="Songti SC Regular" w:eastAsia="Songti SC Regular" w:cs="Songti SC Regular"/>
          <w:bCs/>
          <w:sz w:val="28"/>
          <w:szCs w:val="28"/>
          <w:lang w:eastAsia="zh-Hans"/>
        </w:rPr>
        <w:t>学费减免。</w:t>
      </w:r>
    </w:p>
    <w:p>
      <w:pPr>
        <w:spacing w:line="360" w:lineRule="auto"/>
        <w:ind w:firstLine="480"/>
        <w:rPr>
          <w:rFonts w:ascii="Songti SC Regular" w:hAnsi="Songti SC Regular" w:eastAsia="Songti SC Regular" w:cs="Songti SC Regular"/>
          <w:bCs/>
          <w:sz w:val="28"/>
          <w:szCs w:val="28"/>
        </w:rPr>
      </w:pPr>
      <w:r>
        <w:rPr>
          <w:rFonts w:hint="eastAsia" w:ascii="Songti SC Regular" w:hAnsi="Songti SC Regular" w:eastAsia="Songti SC Regular" w:cs="Songti SC Regular"/>
          <w:bCs/>
          <w:sz w:val="28"/>
          <w:szCs w:val="28"/>
          <w:lang w:eastAsia="zh-Hans"/>
        </w:rPr>
        <w:t>（</w:t>
      </w:r>
      <w:r>
        <w:rPr>
          <w:rFonts w:hint="eastAsia" w:ascii="Songti SC Regular" w:hAnsi="Songti SC Regular" w:eastAsia="Songti SC Regular" w:cs="Songti SC Regular"/>
          <w:bCs/>
          <w:sz w:val="28"/>
          <w:szCs w:val="28"/>
        </w:rPr>
        <w:t>3</w:t>
      </w:r>
      <w:r>
        <w:rPr>
          <w:rFonts w:hint="eastAsia" w:ascii="Songti SC Regular" w:hAnsi="Songti SC Regular" w:eastAsia="Songti SC Regular" w:cs="Songti SC Regular"/>
          <w:bCs/>
          <w:sz w:val="28"/>
          <w:szCs w:val="28"/>
          <w:lang w:eastAsia="zh-Hans"/>
        </w:rPr>
        <w:t>）资助</w:t>
      </w:r>
      <w:r>
        <w:rPr>
          <w:rFonts w:hint="eastAsia" w:ascii="Songti SC Regular" w:hAnsi="Songti SC Regular" w:eastAsia="Songti SC Regular" w:cs="Songti SC Regular"/>
          <w:bCs/>
          <w:sz w:val="28"/>
          <w:szCs w:val="28"/>
        </w:rPr>
        <w:t>标准</w:t>
      </w:r>
    </w:p>
    <w:p>
      <w:pPr>
        <w:spacing w:line="360" w:lineRule="auto"/>
        <w:ind w:firstLine="480"/>
        <w:rPr>
          <w:rFonts w:ascii="Songti SC Regular" w:hAnsi="Songti SC Regular" w:eastAsia="Songti SC Regular" w:cs="Songti SC Regular"/>
          <w:bCs/>
          <w:sz w:val="28"/>
          <w:szCs w:val="28"/>
          <w:lang w:eastAsia="zh-Hans"/>
        </w:rPr>
      </w:pPr>
      <w:r>
        <w:rPr>
          <w:rFonts w:hint="eastAsia" w:ascii="Songti SC Regular" w:hAnsi="Songti SC Regular" w:eastAsia="Songti SC Regular" w:cs="Songti SC Regular"/>
          <w:bCs/>
          <w:sz w:val="28"/>
          <w:szCs w:val="28"/>
          <w:lang w:eastAsia="zh-Hans"/>
        </w:rPr>
        <w:t>每生每年最高不超过12000元。</w:t>
      </w:r>
      <w:r>
        <w:rPr>
          <w:rFonts w:hint="eastAsia" w:ascii="Songti SC Regular" w:hAnsi="Songti SC Regular" w:eastAsia="Songti SC Regular" w:cs="Songti SC Regular"/>
          <w:bCs/>
          <w:sz w:val="24"/>
          <w:szCs w:val="24"/>
        </w:rPr>
        <w:t>（说明：减免学年为2022-2023学年的，按此标准执行；减免学年为2021-2022学年及之前的，按原标准8000元/年执行）</w:t>
      </w:r>
    </w:p>
    <w:p>
      <w:pPr>
        <w:spacing w:line="360" w:lineRule="auto"/>
        <w:ind w:firstLine="560" w:firstLineChars="200"/>
        <w:rPr>
          <w:rFonts w:ascii="Songti SC Regular" w:hAnsi="Songti SC Regular" w:eastAsia="Songti SC Regular" w:cs="Songti SC Regular"/>
          <w:bCs/>
          <w:sz w:val="28"/>
          <w:szCs w:val="28"/>
          <w:lang w:eastAsia="zh-Hans"/>
        </w:rPr>
      </w:pPr>
      <w:r>
        <w:rPr>
          <w:rFonts w:hint="eastAsia" w:ascii="Songti SC Regular" w:hAnsi="Songti SC Regular" w:eastAsia="Songti SC Regular" w:cs="Songti SC Regular"/>
          <w:bCs/>
          <w:sz w:val="28"/>
          <w:szCs w:val="28"/>
          <w:lang w:eastAsia="zh-Hans"/>
        </w:rPr>
        <w:t>（</w:t>
      </w:r>
      <w:r>
        <w:rPr>
          <w:rFonts w:hint="eastAsia" w:ascii="Songti SC Regular" w:hAnsi="Songti SC Regular" w:eastAsia="Songti SC Regular" w:cs="Songti SC Regular"/>
          <w:bCs/>
          <w:sz w:val="28"/>
          <w:szCs w:val="28"/>
        </w:rPr>
        <w:t>4</w:t>
      </w:r>
      <w:r>
        <w:rPr>
          <w:rFonts w:hint="eastAsia" w:ascii="Songti SC Regular" w:hAnsi="Songti SC Regular" w:eastAsia="Songti SC Regular" w:cs="Songti SC Regular"/>
          <w:bCs/>
          <w:sz w:val="28"/>
          <w:szCs w:val="28"/>
          <w:lang w:eastAsia="zh-Hans"/>
        </w:rPr>
        <w:t>）执行时间</w:t>
      </w:r>
    </w:p>
    <w:p>
      <w:pPr>
        <w:spacing w:line="360" w:lineRule="auto"/>
        <w:ind w:firstLine="480"/>
        <w:rPr>
          <w:rFonts w:ascii="Songti SC Regular" w:hAnsi="Songti SC Regular" w:eastAsia="Songti SC Regular" w:cs="Songti SC Regular"/>
          <w:bCs/>
          <w:sz w:val="28"/>
          <w:szCs w:val="28"/>
        </w:rPr>
      </w:pPr>
      <w:r>
        <w:rPr>
          <w:rFonts w:hint="eastAsia" w:ascii="Songti SC Regular" w:hAnsi="Songti SC Regular" w:eastAsia="Songti SC Regular" w:cs="Songti SC Regular"/>
          <w:bCs/>
          <w:sz w:val="28"/>
          <w:szCs w:val="28"/>
        </w:rPr>
        <w:t>2022年1</w:t>
      </w:r>
      <w:r>
        <w:rPr>
          <w:rFonts w:ascii="Songti SC Regular" w:hAnsi="Songti SC Regular" w:eastAsia="Songti SC Regular" w:cs="Songti SC Regular"/>
          <w:bCs/>
          <w:sz w:val="28"/>
          <w:szCs w:val="28"/>
        </w:rPr>
        <w:t>1</w:t>
      </w:r>
      <w:r>
        <w:rPr>
          <w:rFonts w:hint="eastAsia" w:ascii="Songti SC Regular" w:hAnsi="Songti SC Regular" w:eastAsia="Songti SC Regular" w:cs="Songti SC Regular"/>
          <w:bCs/>
          <w:sz w:val="28"/>
          <w:szCs w:val="28"/>
        </w:rPr>
        <w:t>月</w:t>
      </w:r>
      <w:r>
        <w:rPr>
          <w:rFonts w:ascii="Songti SC Regular" w:hAnsi="Songti SC Regular" w:eastAsia="Songti SC Regular" w:cs="Songti SC Regular"/>
          <w:bCs/>
          <w:sz w:val="28"/>
          <w:szCs w:val="28"/>
        </w:rPr>
        <w:t>7</w:t>
      </w:r>
      <w:r>
        <w:rPr>
          <w:rFonts w:hint="eastAsia" w:ascii="Songti SC Regular" w:hAnsi="Songti SC Regular" w:eastAsia="Songti SC Regular" w:cs="Songti SC Regular"/>
          <w:bCs/>
          <w:sz w:val="28"/>
          <w:szCs w:val="28"/>
        </w:rPr>
        <w:t>前完成学生申请，材料递交至校武装部登记报到。</w:t>
      </w:r>
    </w:p>
    <w:p>
      <w:pPr>
        <w:spacing w:line="360" w:lineRule="auto"/>
        <w:ind w:firstLine="560" w:firstLineChars="200"/>
        <w:rPr>
          <w:rFonts w:ascii="Songti SC Regular" w:hAnsi="Songti SC Regular" w:eastAsia="Songti SC Regular" w:cs="Songti SC Regular"/>
          <w:bCs/>
          <w:sz w:val="28"/>
          <w:szCs w:val="28"/>
          <w:lang w:eastAsia="zh-Hans"/>
        </w:rPr>
      </w:pPr>
      <w:r>
        <w:rPr>
          <w:rFonts w:hint="eastAsia" w:ascii="Songti SC Regular" w:hAnsi="Songti SC Regular" w:eastAsia="Songti SC Regular" w:cs="Songti SC Regular"/>
          <w:bCs/>
          <w:sz w:val="28"/>
          <w:szCs w:val="28"/>
          <w:lang w:eastAsia="zh-Hans"/>
        </w:rPr>
        <w:t>注意：退役入学学费资助仅可补报上一年度的，再之前的无法进行补报！</w:t>
      </w:r>
    </w:p>
    <w:p>
      <w:pPr>
        <w:spacing w:line="360" w:lineRule="auto"/>
        <w:ind w:firstLine="480"/>
      </w:pPr>
      <w:r>
        <w:rPr>
          <w:rFonts w:hint="eastAsia" w:ascii="Songti SC Regular" w:hAnsi="Songti SC Regular" w:eastAsia="Songti SC Regular" w:cs="Songti SC Regular"/>
          <w:bCs/>
          <w:sz w:val="28"/>
          <w:szCs w:val="28"/>
          <w:lang w:eastAsia="zh-Hans"/>
        </w:rPr>
        <w:t>（</w:t>
      </w:r>
      <w:r>
        <w:rPr>
          <w:rFonts w:hint="eastAsia" w:ascii="Songti SC Regular" w:hAnsi="Songti SC Regular" w:eastAsia="Songti SC Regular" w:cs="Songti SC Regular"/>
          <w:bCs/>
          <w:sz w:val="28"/>
          <w:szCs w:val="28"/>
        </w:rPr>
        <w:t>5</w:t>
      </w:r>
      <w:r>
        <w:rPr>
          <w:rFonts w:hint="eastAsia" w:ascii="Songti SC Regular" w:hAnsi="Songti SC Regular" w:eastAsia="Songti SC Regular" w:cs="Songti SC Regular"/>
          <w:bCs/>
          <w:sz w:val="28"/>
          <w:szCs w:val="28"/>
          <w:lang w:eastAsia="zh-Hans"/>
        </w:rPr>
        <w:t>）学生</w:t>
      </w:r>
      <w:r>
        <w:rPr>
          <w:rFonts w:hint="eastAsia" w:ascii="Songti SC Regular" w:hAnsi="Songti SC Regular" w:eastAsia="Songti SC Regular" w:cs="Songti SC Regular"/>
          <w:bCs/>
          <w:sz w:val="28"/>
          <w:szCs w:val="28"/>
        </w:rPr>
        <w:t>需递交的</w:t>
      </w:r>
      <w:r>
        <w:rPr>
          <w:rFonts w:hint="eastAsia" w:ascii="Songti SC Regular" w:hAnsi="Songti SC Regular" w:eastAsia="Songti SC Regular" w:cs="Songti SC Regular"/>
          <w:bCs/>
          <w:sz w:val="28"/>
          <w:szCs w:val="28"/>
          <w:lang w:eastAsia="zh-Hans"/>
        </w:rPr>
        <w:t>申请材料</w:t>
      </w:r>
      <w:r>
        <w:rPr>
          <w:rFonts w:hint="eastAsia" w:ascii="Songti SC Regular" w:hAnsi="Songti SC Regular" w:eastAsia="Songti SC Regular" w:cs="Songti SC Regular"/>
          <w:bCs/>
          <w:sz w:val="28"/>
          <w:szCs w:val="28"/>
        </w:rPr>
        <w:t xml:space="preserve"> </w:t>
      </w:r>
    </w:p>
    <w:p>
      <w:pPr>
        <w:numPr>
          <w:ilvl w:val="0"/>
          <w:numId w:val="4"/>
        </w:numPr>
        <w:spacing w:line="360" w:lineRule="auto"/>
        <w:rPr>
          <w:rFonts w:ascii="Songti SC Regular" w:hAnsi="Songti SC Regular" w:eastAsia="Songti SC Regular" w:cs="Songti SC Regular"/>
          <w:bCs/>
          <w:sz w:val="28"/>
          <w:szCs w:val="28"/>
        </w:rPr>
      </w:pPr>
      <w:r>
        <w:rPr>
          <w:rFonts w:hint="eastAsia" w:ascii="Songti SC Regular" w:hAnsi="Songti SC Regular" w:eastAsia="Songti SC Regular" w:cs="Songti SC Regular"/>
          <w:bCs/>
          <w:sz w:val="28"/>
          <w:szCs w:val="28"/>
        </w:rPr>
        <w:t>《应征入伍服兵役高等学校学生国家教育资助申请表Ⅱ》（简称《申请表Ⅱ 》 ，一式两份），征兵网在线打印；</w:t>
      </w:r>
    </w:p>
    <w:p>
      <w:pPr>
        <w:numPr>
          <w:ilvl w:val="0"/>
          <w:numId w:val="4"/>
        </w:numPr>
        <w:spacing w:line="360" w:lineRule="auto"/>
        <w:rPr>
          <w:rFonts w:ascii="Songti SC Regular" w:hAnsi="Songti SC Regular" w:eastAsia="Songti SC Regular" w:cs="Songti SC Regular"/>
          <w:bCs/>
          <w:sz w:val="28"/>
          <w:szCs w:val="28"/>
          <w:lang w:eastAsia="zh-Hans"/>
        </w:rPr>
      </w:pPr>
      <w:r>
        <w:rPr>
          <w:rFonts w:hint="eastAsia" w:ascii="Songti SC Regular" w:hAnsi="Songti SC Regular" w:eastAsia="Songti SC Regular" w:cs="Songti SC Regular"/>
          <w:bCs/>
          <w:sz w:val="28"/>
          <w:szCs w:val="28"/>
        </w:rPr>
        <w:t>退役证书复印件（一式两份）。</w:t>
      </w:r>
    </w:p>
    <w:p>
      <w:pPr>
        <w:spacing w:line="360" w:lineRule="auto"/>
        <w:ind w:firstLine="480"/>
        <w:rPr>
          <w:rFonts w:ascii="Songti SC Regular" w:hAnsi="Songti SC Regular" w:eastAsia="Songti SC Regular" w:cs="Songti SC Regular"/>
          <w:bCs/>
          <w:sz w:val="28"/>
          <w:szCs w:val="28"/>
          <w:lang w:eastAsia="zh-Hans"/>
        </w:rPr>
      </w:pPr>
    </w:p>
    <w:p>
      <w:pPr>
        <w:pStyle w:val="12"/>
        <w:adjustRightInd w:val="0"/>
        <w:snapToGrid w:val="0"/>
        <w:spacing w:line="540" w:lineRule="exact"/>
        <w:ind w:left="600" w:firstLine="0" w:firstLineChars="0"/>
        <w:jc w:val="left"/>
        <w:rPr>
          <w:rFonts w:ascii="Songti SC Regular" w:hAnsi="Songti SC Regular" w:eastAsia="Songti SC Regular" w:cs="Songti SC Regular"/>
          <w:b/>
          <w:sz w:val="30"/>
          <w:szCs w:val="30"/>
          <w:lang w:eastAsia="zh-Hans"/>
        </w:rPr>
      </w:pPr>
      <w:r>
        <w:rPr>
          <w:rFonts w:hint="eastAsia" w:ascii="Songti SC Regular" w:hAnsi="Songti SC Regular" w:eastAsia="Songti SC Regular" w:cs="Songti SC Regular"/>
          <w:b/>
          <w:sz w:val="30"/>
          <w:szCs w:val="30"/>
          <w:lang w:eastAsia="zh-Hans"/>
        </w:rPr>
        <w:t>4、直招军士</w:t>
      </w:r>
      <w:r>
        <w:rPr>
          <w:rFonts w:hint="eastAsia" w:ascii="Songti SC Regular" w:hAnsi="Songti SC Regular" w:eastAsia="Songti SC Regular" w:cs="Songti SC Regular"/>
          <w:b/>
          <w:color w:val="FF0000"/>
          <w:sz w:val="30"/>
          <w:szCs w:val="30"/>
        </w:rPr>
        <w:t>学费补偿</w:t>
      </w:r>
    </w:p>
    <w:p>
      <w:pPr>
        <w:spacing w:line="360" w:lineRule="auto"/>
        <w:ind w:firstLine="480"/>
        <w:rPr>
          <w:rFonts w:ascii="Songti SC Regular" w:hAnsi="Songti SC Regular" w:eastAsia="Songti SC Regular" w:cs="Songti SC Regular"/>
          <w:bCs/>
          <w:sz w:val="28"/>
          <w:szCs w:val="28"/>
          <w:lang w:eastAsia="zh-Hans"/>
        </w:rPr>
      </w:pPr>
      <w:r>
        <w:rPr>
          <w:rFonts w:hint="eastAsia" w:ascii="Songti SC Regular" w:hAnsi="Songti SC Regular" w:eastAsia="Songti SC Regular" w:cs="Songti SC Regular"/>
          <w:bCs/>
          <w:sz w:val="28"/>
          <w:szCs w:val="28"/>
          <w:lang w:eastAsia="zh-Hans"/>
        </w:rPr>
        <w:t>（1）资助对象</w:t>
      </w:r>
    </w:p>
    <w:p>
      <w:pPr>
        <w:spacing w:line="360" w:lineRule="auto"/>
        <w:ind w:firstLine="480"/>
        <w:rPr>
          <w:rFonts w:ascii="Songti SC Regular" w:hAnsi="Songti SC Regular" w:eastAsia="Songti SC Regular" w:cs="Songti SC Regular"/>
          <w:bCs/>
          <w:sz w:val="28"/>
          <w:szCs w:val="28"/>
        </w:rPr>
      </w:pPr>
      <w:r>
        <w:rPr>
          <w:rFonts w:hint="eastAsia" w:ascii="Songti SC Regular" w:hAnsi="Songti SC Regular" w:eastAsia="Songti SC Regular" w:cs="Songti SC Regular"/>
          <w:bCs/>
          <w:sz w:val="28"/>
          <w:szCs w:val="28"/>
          <w:lang w:eastAsia="zh-Hans"/>
        </w:rPr>
        <w:t>一般为本专科应届毕业生</w:t>
      </w:r>
      <w:r>
        <w:rPr>
          <w:rFonts w:hint="eastAsia" w:ascii="Songti SC Regular" w:hAnsi="Songti SC Regular" w:eastAsia="Songti SC Regular" w:cs="Songti SC Regular"/>
          <w:bCs/>
          <w:sz w:val="28"/>
          <w:szCs w:val="28"/>
        </w:rPr>
        <w:t>。</w:t>
      </w:r>
    </w:p>
    <w:p>
      <w:pPr>
        <w:spacing w:line="360" w:lineRule="auto"/>
        <w:ind w:firstLine="480"/>
        <w:rPr>
          <w:rFonts w:ascii="Songti SC Regular" w:hAnsi="Songti SC Regular" w:eastAsia="Songti SC Regular" w:cs="Songti SC Regular"/>
          <w:bCs/>
          <w:sz w:val="24"/>
          <w:szCs w:val="24"/>
        </w:rPr>
      </w:pPr>
      <w:r>
        <w:rPr>
          <w:rFonts w:hint="eastAsia" w:ascii="Songti SC Regular" w:hAnsi="Songti SC Regular" w:eastAsia="Songti SC Regular" w:cs="Songti SC Regular"/>
          <w:bCs/>
          <w:sz w:val="24"/>
          <w:szCs w:val="24"/>
          <w:lang w:eastAsia="zh-Hans"/>
        </w:rPr>
        <w:t>注意：2015年以后的直招军士学生才能够享受资助。</w:t>
      </w:r>
    </w:p>
    <w:p>
      <w:pPr>
        <w:spacing w:line="360" w:lineRule="auto"/>
        <w:ind w:firstLine="480"/>
        <w:rPr>
          <w:rFonts w:ascii="Songti SC Regular" w:hAnsi="Songti SC Regular" w:eastAsia="Songti SC Regular" w:cs="Songti SC Regular"/>
          <w:bCs/>
          <w:sz w:val="28"/>
          <w:szCs w:val="28"/>
          <w:lang w:eastAsia="zh-Hans"/>
        </w:rPr>
      </w:pPr>
      <w:r>
        <w:rPr>
          <w:rFonts w:hint="eastAsia" w:ascii="Songti SC Regular" w:hAnsi="Songti SC Regular" w:eastAsia="Songti SC Regular" w:cs="Songti SC Regular"/>
          <w:bCs/>
          <w:sz w:val="28"/>
          <w:szCs w:val="28"/>
          <w:lang w:eastAsia="zh-Hans"/>
        </w:rPr>
        <w:t>（2）资助内容</w:t>
      </w:r>
    </w:p>
    <w:p>
      <w:pPr>
        <w:spacing w:line="360" w:lineRule="auto"/>
        <w:ind w:firstLine="480"/>
        <w:rPr>
          <w:rFonts w:ascii="Songti SC Regular" w:hAnsi="Songti SC Regular" w:eastAsia="Songti SC Regular" w:cs="Songti SC Regular"/>
          <w:bCs/>
          <w:sz w:val="28"/>
          <w:szCs w:val="28"/>
          <w:lang w:eastAsia="zh-Hans"/>
        </w:rPr>
      </w:pPr>
      <w:r>
        <w:rPr>
          <w:rFonts w:hint="eastAsia" w:ascii="Songti SC Regular" w:hAnsi="Songti SC Regular" w:eastAsia="Songti SC Regular" w:cs="Songti SC Regular"/>
          <w:bCs/>
          <w:sz w:val="28"/>
          <w:szCs w:val="28"/>
          <w:lang w:eastAsia="zh-Hans"/>
        </w:rPr>
        <w:t>对其在校期间缴纳的学费实行一次性补偿或获得的国家助学贷款实行代偿。</w:t>
      </w:r>
    </w:p>
    <w:p>
      <w:pPr>
        <w:spacing w:line="360" w:lineRule="auto"/>
        <w:ind w:firstLine="480"/>
        <w:rPr>
          <w:rFonts w:ascii="Songti SC Regular" w:hAnsi="Songti SC Regular" w:eastAsia="Songti SC Regular" w:cs="Songti SC Regular"/>
          <w:bCs/>
          <w:sz w:val="28"/>
          <w:szCs w:val="28"/>
        </w:rPr>
      </w:pPr>
      <w:r>
        <w:rPr>
          <w:rFonts w:hint="eastAsia" w:ascii="Songti SC Regular" w:hAnsi="Songti SC Regular" w:eastAsia="Songti SC Regular" w:cs="Songti SC Regular"/>
          <w:bCs/>
          <w:sz w:val="28"/>
          <w:szCs w:val="28"/>
          <w:lang w:eastAsia="zh-Hans"/>
        </w:rPr>
        <w:t>（</w:t>
      </w:r>
      <w:r>
        <w:rPr>
          <w:rFonts w:hint="eastAsia" w:ascii="Songti SC Regular" w:hAnsi="Songti SC Regular" w:eastAsia="Songti SC Regular" w:cs="Songti SC Regular"/>
          <w:bCs/>
          <w:sz w:val="28"/>
          <w:szCs w:val="28"/>
        </w:rPr>
        <w:t>3</w:t>
      </w:r>
      <w:r>
        <w:rPr>
          <w:rFonts w:hint="eastAsia" w:ascii="Songti SC Regular" w:hAnsi="Songti SC Regular" w:eastAsia="Songti SC Regular" w:cs="Songti SC Regular"/>
          <w:bCs/>
          <w:sz w:val="28"/>
          <w:szCs w:val="28"/>
          <w:lang w:eastAsia="zh-Hans"/>
        </w:rPr>
        <w:t>）资助</w:t>
      </w:r>
      <w:r>
        <w:rPr>
          <w:rFonts w:hint="eastAsia" w:ascii="Songti SC Regular" w:hAnsi="Songti SC Regular" w:eastAsia="Songti SC Regular" w:cs="Songti SC Regular"/>
          <w:bCs/>
          <w:sz w:val="28"/>
          <w:szCs w:val="28"/>
        </w:rPr>
        <w:t>标准</w:t>
      </w:r>
    </w:p>
    <w:p>
      <w:pPr>
        <w:spacing w:line="360" w:lineRule="auto"/>
        <w:ind w:firstLine="480"/>
        <w:rPr>
          <w:rFonts w:ascii="Songti SC Regular" w:hAnsi="Songti SC Regular" w:eastAsia="Songti SC Regular" w:cs="Songti SC Regular"/>
          <w:bCs/>
          <w:sz w:val="28"/>
          <w:szCs w:val="28"/>
          <w:lang w:eastAsia="zh-Hans"/>
        </w:rPr>
      </w:pPr>
      <w:r>
        <w:rPr>
          <w:rFonts w:hint="eastAsia" w:ascii="Songti SC Regular" w:hAnsi="Songti SC Regular" w:eastAsia="Songti SC Regular" w:cs="Songti SC Regular"/>
          <w:bCs/>
          <w:sz w:val="28"/>
          <w:szCs w:val="28"/>
          <w:lang w:eastAsia="zh-Hans"/>
        </w:rPr>
        <w:t>每生每年最高不超过12000元。</w:t>
      </w:r>
      <w:r>
        <w:rPr>
          <w:rFonts w:hint="eastAsia" w:ascii="Songti SC Regular" w:hAnsi="Songti SC Regular" w:eastAsia="Songti SC Regular" w:cs="Songti SC Regular"/>
          <w:bCs/>
          <w:sz w:val="24"/>
          <w:szCs w:val="24"/>
        </w:rPr>
        <w:t>（说明：减免学年为2022-2023学年的，按此标准执行；减免学年为2021-2022学年及之前的，按原标准8000元/年执行）</w:t>
      </w:r>
    </w:p>
    <w:p>
      <w:pPr>
        <w:spacing w:line="360" w:lineRule="auto"/>
        <w:ind w:firstLine="560" w:firstLineChars="200"/>
        <w:rPr>
          <w:rFonts w:ascii="Songti SC Regular" w:hAnsi="Songti SC Regular" w:eastAsia="Songti SC Regular" w:cs="Songti SC Regular"/>
          <w:bCs/>
          <w:sz w:val="28"/>
          <w:szCs w:val="28"/>
          <w:lang w:eastAsia="zh-Hans"/>
        </w:rPr>
      </w:pPr>
      <w:r>
        <w:rPr>
          <w:rFonts w:hint="eastAsia" w:ascii="Songti SC Regular" w:hAnsi="Songti SC Regular" w:eastAsia="Songti SC Regular" w:cs="Songti SC Regular"/>
          <w:bCs/>
          <w:sz w:val="28"/>
          <w:szCs w:val="28"/>
          <w:lang w:eastAsia="zh-Hans"/>
        </w:rPr>
        <w:t>（</w:t>
      </w:r>
      <w:r>
        <w:rPr>
          <w:rFonts w:hint="eastAsia" w:ascii="Songti SC Regular" w:hAnsi="Songti SC Regular" w:eastAsia="Songti SC Regular" w:cs="Songti SC Regular"/>
          <w:bCs/>
          <w:sz w:val="28"/>
          <w:szCs w:val="28"/>
        </w:rPr>
        <w:t>4</w:t>
      </w:r>
      <w:r>
        <w:rPr>
          <w:rFonts w:hint="eastAsia" w:ascii="Songti SC Regular" w:hAnsi="Songti SC Regular" w:eastAsia="Songti SC Regular" w:cs="Songti SC Regular"/>
          <w:bCs/>
          <w:sz w:val="28"/>
          <w:szCs w:val="28"/>
          <w:lang w:eastAsia="zh-Hans"/>
        </w:rPr>
        <w:t>）执行时间</w:t>
      </w:r>
    </w:p>
    <w:p>
      <w:pPr>
        <w:spacing w:line="360" w:lineRule="auto"/>
        <w:ind w:firstLine="480"/>
        <w:rPr>
          <w:rFonts w:ascii="Songti SC Regular" w:hAnsi="Songti SC Regular" w:eastAsia="Songti SC Regular" w:cs="Songti SC Regular"/>
          <w:bCs/>
          <w:sz w:val="28"/>
          <w:szCs w:val="28"/>
        </w:rPr>
      </w:pPr>
      <w:r>
        <w:rPr>
          <w:rFonts w:hint="eastAsia" w:ascii="Songti SC Regular" w:hAnsi="Songti SC Regular" w:eastAsia="Songti SC Regular" w:cs="Songti SC Regular"/>
          <w:bCs/>
          <w:sz w:val="28"/>
          <w:szCs w:val="28"/>
        </w:rPr>
        <w:t>2022年1</w:t>
      </w:r>
      <w:r>
        <w:rPr>
          <w:rFonts w:ascii="Songti SC Regular" w:hAnsi="Songti SC Regular" w:eastAsia="Songti SC Regular" w:cs="Songti SC Regular"/>
          <w:bCs/>
          <w:sz w:val="28"/>
          <w:szCs w:val="28"/>
        </w:rPr>
        <w:t>1</w:t>
      </w:r>
      <w:r>
        <w:rPr>
          <w:rFonts w:hint="eastAsia" w:ascii="Songti SC Regular" w:hAnsi="Songti SC Regular" w:eastAsia="Songti SC Regular" w:cs="Songti SC Regular"/>
          <w:bCs/>
          <w:sz w:val="28"/>
          <w:szCs w:val="28"/>
        </w:rPr>
        <w:t>月</w:t>
      </w:r>
      <w:r>
        <w:rPr>
          <w:rFonts w:ascii="Songti SC Regular" w:hAnsi="Songti SC Regular" w:eastAsia="Songti SC Regular" w:cs="Songti SC Regular"/>
          <w:bCs/>
          <w:sz w:val="28"/>
          <w:szCs w:val="28"/>
        </w:rPr>
        <w:t>7</w:t>
      </w:r>
      <w:r>
        <w:rPr>
          <w:rFonts w:hint="eastAsia" w:ascii="Songti SC Regular" w:hAnsi="Songti SC Regular" w:eastAsia="Songti SC Regular" w:cs="Songti SC Regular"/>
          <w:bCs/>
          <w:sz w:val="28"/>
          <w:szCs w:val="28"/>
        </w:rPr>
        <w:t>前完成学生申请，材料递交至校武装部登记报到。</w:t>
      </w:r>
    </w:p>
    <w:p>
      <w:pPr>
        <w:spacing w:line="360" w:lineRule="auto"/>
        <w:ind w:firstLine="480"/>
        <w:rPr>
          <w:rFonts w:ascii="Songti SC Regular" w:hAnsi="Songti SC Regular" w:eastAsia="Songti SC Regular" w:cs="Songti SC Regular"/>
          <w:bCs/>
          <w:sz w:val="28"/>
          <w:szCs w:val="28"/>
        </w:rPr>
      </w:pPr>
      <w:r>
        <w:rPr>
          <w:rFonts w:hint="eastAsia" w:ascii="Songti SC Regular" w:hAnsi="Songti SC Regular" w:eastAsia="Songti SC Regular" w:cs="Songti SC Regular"/>
          <w:bCs/>
          <w:sz w:val="28"/>
          <w:szCs w:val="28"/>
          <w:lang w:eastAsia="zh-Hans"/>
        </w:rPr>
        <w:t>（</w:t>
      </w:r>
      <w:r>
        <w:rPr>
          <w:rFonts w:hint="eastAsia" w:ascii="Songti SC Regular" w:hAnsi="Songti SC Regular" w:eastAsia="Songti SC Regular" w:cs="Songti SC Regular"/>
          <w:bCs/>
          <w:sz w:val="28"/>
          <w:szCs w:val="28"/>
        </w:rPr>
        <w:t>5</w:t>
      </w:r>
      <w:r>
        <w:rPr>
          <w:rFonts w:hint="eastAsia" w:ascii="Songti SC Regular" w:hAnsi="Songti SC Regular" w:eastAsia="Songti SC Regular" w:cs="Songti SC Regular"/>
          <w:bCs/>
          <w:sz w:val="28"/>
          <w:szCs w:val="28"/>
          <w:lang w:eastAsia="zh-Hans"/>
        </w:rPr>
        <w:t>）学生</w:t>
      </w:r>
      <w:r>
        <w:rPr>
          <w:rFonts w:hint="eastAsia" w:ascii="Songti SC Regular" w:hAnsi="Songti SC Regular" w:eastAsia="Songti SC Regular" w:cs="Songti SC Regular"/>
          <w:bCs/>
          <w:sz w:val="28"/>
          <w:szCs w:val="28"/>
        </w:rPr>
        <w:t>需递交的</w:t>
      </w:r>
      <w:r>
        <w:rPr>
          <w:rFonts w:hint="eastAsia" w:ascii="Songti SC Regular" w:hAnsi="Songti SC Regular" w:eastAsia="Songti SC Regular" w:cs="Songti SC Regular"/>
          <w:bCs/>
          <w:sz w:val="28"/>
          <w:szCs w:val="28"/>
          <w:lang w:eastAsia="zh-Hans"/>
        </w:rPr>
        <w:t>申请材料</w:t>
      </w:r>
      <w:r>
        <w:rPr>
          <w:rFonts w:hint="eastAsia" w:ascii="Songti SC Regular" w:hAnsi="Songti SC Regular" w:eastAsia="Songti SC Regular" w:cs="Songti SC Regular"/>
          <w:bCs/>
          <w:sz w:val="28"/>
          <w:szCs w:val="28"/>
        </w:rPr>
        <w:t xml:space="preserve"> </w:t>
      </w:r>
    </w:p>
    <w:p>
      <w:pPr>
        <w:numPr>
          <w:ilvl w:val="0"/>
          <w:numId w:val="5"/>
        </w:numPr>
        <w:spacing w:line="360" w:lineRule="auto"/>
        <w:rPr>
          <w:rFonts w:ascii="Songti SC Regular" w:hAnsi="Songti SC Regular" w:eastAsia="Songti SC Regular" w:cs="Songti SC Regular"/>
          <w:bCs/>
          <w:sz w:val="28"/>
          <w:szCs w:val="28"/>
        </w:rPr>
      </w:pPr>
      <w:r>
        <w:rPr>
          <w:rFonts w:hint="eastAsia" w:ascii="Songti SC Regular" w:hAnsi="Songti SC Regular" w:eastAsia="Songti SC Regular" w:cs="Songti SC Regular"/>
          <w:bCs/>
          <w:sz w:val="28"/>
          <w:szCs w:val="28"/>
          <w:lang w:eastAsia="zh-Hans"/>
        </w:rPr>
        <w:t>《应征入伍服兵役高等学校学生国家教育资助申请表Ⅰ》（简称《申请表Ⅰ》，一式两份），征兵网在线打印</w:t>
      </w:r>
      <w:r>
        <w:rPr>
          <w:rFonts w:hint="eastAsia" w:ascii="Songti SC Regular" w:hAnsi="Songti SC Regular" w:eastAsia="Songti SC Regular" w:cs="Songti SC Regular"/>
          <w:bCs/>
          <w:sz w:val="28"/>
          <w:szCs w:val="28"/>
        </w:rPr>
        <w:t>；</w:t>
      </w:r>
    </w:p>
    <w:p>
      <w:pPr>
        <w:numPr>
          <w:ilvl w:val="0"/>
          <w:numId w:val="5"/>
        </w:numPr>
        <w:spacing w:line="360" w:lineRule="auto"/>
        <w:rPr>
          <w:rFonts w:ascii="Songti SC Regular" w:hAnsi="Songti SC Regular" w:eastAsia="Songti SC Regular" w:cs="Songti SC Regular"/>
          <w:bCs/>
          <w:sz w:val="28"/>
          <w:szCs w:val="28"/>
        </w:rPr>
      </w:pPr>
      <w:r>
        <w:rPr>
          <w:rFonts w:hint="eastAsia" w:ascii="Songti SC Regular" w:hAnsi="Songti SC Regular" w:eastAsia="Songti SC Regular" w:cs="Songti SC Regular"/>
          <w:bCs/>
          <w:sz w:val="28"/>
          <w:szCs w:val="28"/>
          <w:lang w:eastAsia="zh-Hans"/>
        </w:rPr>
        <w:t>入伍通知书复印件一式两份</w:t>
      </w:r>
      <w:r>
        <w:rPr>
          <w:rFonts w:hint="eastAsia" w:ascii="Songti SC Regular" w:hAnsi="Songti SC Regular" w:eastAsia="Songti SC Regular" w:cs="Songti SC Regular"/>
          <w:bCs/>
          <w:sz w:val="28"/>
          <w:szCs w:val="28"/>
        </w:rPr>
        <w:t>；</w:t>
      </w:r>
    </w:p>
    <w:p>
      <w:pPr>
        <w:numPr>
          <w:ilvl w:val="0"/>
          <w:numId w:val="5"/>
        </w:numPr>
        <w:spacing w:line="360" w:lineRule="auto"/>
        <w:rPr>
          <w:rFonts w:ascii="Songti SC Regular" w:hAnsi="Songti SC Regular" w:eastAsia="Songti SC Regular" w:cs="Songti SC Regular"/>
          <w:bCs/>
          <w:sz w:val="28"/>
          <w:szCs w:val="28"/>
        </w:rPr>
      </w:pPr>
      <w:r>
        <w:rPr>
          <w:rFonts w:hint="eastAsia" w:ascii="Songti SC Regular" w:hAnsi="Songti SC Regular" w:eastAsia="Songti SC Regular" w:cs="Songti SC Regular"/>
          <w:bCs/>
          <w:sz w:val="28"/>
          <w:szCs w:val="28"/>
        </w:rPr>
        <w:t>申请应征入伍贷款代偿的提供</w:t>
      </w:r>
      <w:r>
        <w:rPr>
          <w:rFonts w:hint="eastAsia" w:ascii="Songti SC Regular" w:hAnsi="Songti SC Regular" w:eastAsia="Songti SC Regular" w:cs="Songti SC Regular"/>
          <w:bCs/>
          <w:sz w:val="28"/>
          <w:szCs w:val="28"/>
          <w:lang w:eastAsia="zh-Hans"/>
        </w:rPr>
        <w:t>《国家助学贷款借款合同》复印件</w:t>
      </w:r>
      <w:r>
        <w:rPr>
          <w:rFonts w:hint="eastAsia" w:ascii="Songti SC Regular" w:hAnsi="Songti SC Regular" w:eastAsia="Songti SC Regular" w:cs="Songti SC Regular"/>
          <w:bCs/>
          <w:sz w:val="28"/>
          <w:szCs w:val="28"/>
        </w:rPr>
        <w:t xml:space="preserve">  </w:t>
      </w:r>
      <w:r>
        <w:rPr>
          <w:rFonts w:hint="eastAsia" w:ascii="Songti SC Regular" w:hAnsi="Songti SC Regular" w:eastAsia="Songti SC Regular" w:cs="Songti SC Regular"/>
          <w:bCs/>
          <w:sz w:val="28"/>
          <w:szCs w:val="28"/>
          <w:lang w:eastAsia="zh-Hans"/>
        </w:rPr>
        <w:t>和本人签字的一次性偿还贷款计划书</w:t>
      </w:r>
      <w:r>
        <w:rPr>
          <w:rFonts w:hint="eastAsia" w:ascii="Songti SC Regular" w:hAnsi="Songti SC Regular" w:eastAsia="Songti SC Regular" w:cs="Songti SC Regular"/>
          <w:bCs/>
          <w:sz w:val="28"/>
          <w:szCs w:val="28"/>
        </w:rPr>
        <w:t>。</w:t>
      </w:r>
    </w:p>
    <w:p>
      <w:pPr>
        <w:spacing w:line="360" w:lineRule="auto"/>
        <w:ind w:firstLine="480"/>
        <w:rPr>
          <w:rFonts w:ascii="Songti SC Regular" w:hAnsi="Songti SC Regular" w:eastAsia="Songti SC Regular" w:cs="Songti SC Regular"/>
          <w:bCs/>
          <w:sz w:val="28"/>
          <w:szCs w:val="28"/>
          <w:lang w:eastAsia="zh-Hans"/>
        </w:rPr>
      </w:pPr>
    </w:p>
    <w:p>
      <w:pPr>
        <w:pStyle w:val="12"/>
        <w:adjustRightInd w:val="0"/>
        <w:snapToGrid w:val="0"/>
        <w:spacing w:line="540" w:lineRule="exact"/>
        <w:ind w:left="600" w:firstLine="0" w:firstLineChars="0"/>
        <w:jc w:val="left"/>
        <w:rPr>
          <w:rFonts w:ascii="Songti SC Regular" w:hAnsi="Songti SC Regular" w:eastAsia="Songti SC Regular" w:cs="Songti SC Regular"/>
          <w:b/>
          <w:sz w:val="30"/>
          <w:szCs w:val="30"/>
          <w:lang w:eastAsia="zh-Hans"/>
        </w:rPr>
      </w:pPr>
      <w:r>
        <w:rPr>
          <w:rFonts w:hint="eastAsia" w:ascii="Songti SC Regular" w:hAnsi="Songti SC Regular" w:eastAsia="Songti SC Regular" w:cs="Songti SC Regular"/>
          <w:b/>
          <w:sz w:val="30"/>
          <w:szCs w:val="30"/>
          <w:lang w:eastAsia="zh-Hans"/>
        </w:rPr>
        <w:t>5.</w:t>
      </w:r>
      <w:r>
        <w:rPr>
          <w:rFonts w:hint="eastAsia" w:ascii="Songti SC Regular" w:hAnsi="Songti SC Regular" w:eastAsia="Songti SC Regular" w:cs="Songti SC Regular"/>
          <w:b/>
          <w:sz w:val="30"/>
          <w:szCs w:val="30"/>
        </w:rPr>
        <w:t>退役士兵</w:t>
      </w:r>
      <w:r>
        <w:rPr>
          <w:rFonts w:hint="eastAsia" w:ascii="Songti SC Regular" w:hAnsi="Songti SC Regular" w:eastAsia="Songti SC Regular" w:cs="Songti SC Regular"/>
          <w:b/>
          <w:sz w:val="30"/>
          <w:szCs w:val="30"/>
          <w:lang w:eastAsia="zh-Hans"/>
        </w:rPr>
        <w:t>国家助学金</w:t>
      </w:r>
    </w:p>
    <w:p>
      <w:pPr>
        <w:spacing w:line="360" w:lineRule="auto"/>
        <w:ind w:left="639" w:leftChars="228" w:hanging="160"/>
        <w:rPr>
          <w:rFonts w:ascii="Songti SC Regular" w:hAnsi="Songti SC Regular" w:eastAsia="Songti SC Regular" w:cs="Songti SC Regular"/>
          <w:bCs/>
          <w:sz w:val="28"/>
          <w:szCs w:val="28"/>
          <w:lang w:eastAsia="zh-Hans"/>
        </w:rPr>
      </w:pPr>
      <w:r>
        <w:rPr>
          <w:rFonts w:hint="eastAsia" w:ascii="Songti SC Regular" w:hAnsi="Songti SC Regular" w:eastAsia="Songti SC Regular" w:cs="Songti SC Regular"/>
          <w:bCs/>
          <w:sz w:val="28"/>
          <w:szCs w:val="28"/>
          <w:lang w:eastAsia="zh-Hans"/>
        </w:rPr>
        <w:t>（1）资助对象</w:t>
      </w:r>
    </w:p>
    <w:p>
      <w:pPr>
        <w:tabs>
          <w:tab w:val="left" w:pos="420"/>
        </w:tabs>
        <w:spacing w:line="360" w:lineRule="auto"/>
        <w:ind w:left="639" w:leftChars="228" w:hanging="160"/>
        <w:rPr>
          <w:rFonts w:ascii="Songti SC Regular" w:hAnsi="Songti SC Regular" w:eastAsia="Songti SC Regular" w:cs="Songti SC Regular"/>
          <w:bCs/>
          <w:sz w:val="28"/>
          <w:szCs w:val="28"/>
          <w:lang w:eastAsia="zh-Hans"/>
        </w:rPr>
      </w:pPr>
      <w:r>
        <w:rPr>
          <w:rFonts w:hint="eastAsia" w:ascii="Songti SC Regular" w:hAnsi="Songti SC Regular" w:eastAsia="Songti SC Regular" w:cs="Songti SC Regular"/>
          <w:bCs/>
          <w:sz w:val="28"/>
          <w:szCs w:val="28"/>
          <w:lang w:eastAsia="zh-Hans"/>
        </w:rPr>
        <w:t>a.</w:t>
      </w:r>
      <w:r>
        <w:rPr>
          <w:rFonts w:hint="eastAsia" w:ascii="Songti SC Regular" w:hAnsi="Songti SC Regular" w:eastAsia="Songti SC Regular" w:cs="Songti SC Regular"/>
          <w:bCs/>
          <w:sz w:val="28"/>
          <w:szCs w:val="28"/>
        </w:rPr>
        <w:t>本学年在校在籍的</w:t>
      </w:r>
      <w:r>
        <w:rPr>
          <w:rFonts w:hint="eastAsia" w:ascii="Songti SC Regular" w:hAnsi="Songti SC Regular" w:eastAsia="Songti SC Regular" w:cs="Songti SC Regular"/>
          <w:bCs/>
          <w:sz w:val="28"/>
          <w:szCs w:val="28"/>
          <w:lang w:eastAsia="zh-Hans"/>
        </w:rPr>
        <w:t>退役复学学生</w:t>
      </w:r>
    </w:p>
    <w:p>
      <w:pPr>
        <w:tabs>
          <w:tab w:val="left" w:pos="420"/>
        </w:tabs>
        <w:spacing w:line="360" w:lineRule="auto"/>
        <w:ind w:left="120" w:leftChars="57" w:firstLine="344" w:firstLineChars="123"/>
        <w:rPr>
          <w:rFonts w:ascii="Songti SC Regular" w:hAnsi="Songti SC Regular" w:eastAsia="Songti SC Regular" w:cs="Songti SC Regular"/>
          <w:bCs/>
          <w:sz w:val="28"/>
          <w:szCs w:val="28"/>
          <w:lang w:eastAsia="zh-Hans"/>
        </w:rPr>
      </w:pPr>
      <w:r>
        <w:rPr>
          <w:rFonts w:hint="eastAsia" w:ascii="Songti SC Regular" w:hAnsi="Songti SC Regular" w:eastAsia="Songti SC Regular" w:cs="Songti SC Regular"/>
          <w:bCs/>
          <w:sz w:val="28"/>
          <w:szCs w:val="28"/>
          <w:lang w:eastAsia="zh-Hans"/>
        </w:rPr>
        <w:t>b.</w:t>
      </w:r>
      <w:r>
        <w:rPr>
          <w:rFonts w:hint="eastAsia" w:ascii="Songti SC Regular" w:hAnsi="Songti SC Regular" w:eastAsia="Songti SC Regular" w:cs="Songti SC Regular"/>
          <w:bCs/>
          <w:sz w:val="28"/>
          <w:szCs w:val="28"/>
        </w:rPr>
        <w:t>本学年在校在籍的</w:t>
      </w:r>
      <w:r>
        <w:rPr>
          <w:rFonts w:hint="eastAsia" w:ascii="Songti SC Regular" w:hAnsi="Songti SC Regular" w:eastAsia="Songti SC Regular" w:cs="Songti SC Regular"/>
          <w:bCs/>
          <w:sz w:val="28"/>
          <w:szCs w:val="28"/>
          <w:lang w:eastAsia="zh-Hans"/>
        </w:rPr>
        <w:t>退役入学学生</w:t>
      </w:r>
    </w:p>
    <w:p>
      <w:pPr>
        <w:tabs>
          <w:tab w:val="left" w:pos="420"/>
        </w:tabs>
        <w:spacing w:line="360" w:lineRule="auto"/>
        <w:ind w:left="120" w:leftChars="57" w:firstLine="344" w:firstLineChars="123"/>
        <w:rPr>
          <w:rFonts w:ascii="Songti SC Regular" w:hAnsi="Songti SC Regular" w:eastAsia="Songti SC Regular" w:cs="Songti SC Regular"/>
          <w:bCs/>
          <w:sz w:val="28"/>
          <w:szCs w:val="28"/>
          <w:lang w:eastAsia="zh-Hans"/>
        </w:rPr>
      </w:pPr>
      <w:r>
        <w:rPr>
          <w:rFonts w:hint="eastAsia" w:ascii="Songti SC Regular" w:hAnsi="Songti SC Regular" w:eastAsia="Songti SC Regular" w:cs="Songti SC Regular"/>
          <w:bCs/>
          <w:sz w:val="28"/>
          <w:szCs w:val="28"/>
          <w:lang w:eastAsia="zh-Hans"/>
        </w:rPr>
        <w:t>c.</w:t>
      </w:r>
      <w:r>
        <w:rPr>
          <w:rFonts w:hint="eastAsia" w:ascii="Songti SC Regular" w:hAnsi="Songti SC Regular" w:eastAsia="Songti SC Regular" w:cs="Songti SC Regular"/>
          <w:bCs/>
          <w:sz w:val="28"/>
          <w:szCs w:val="28"/>
        </w:rPr>
        <w:t>本学年在校在籍的</w:t>
      </w:r>
      <w:r>
        <w:rPr>
          <w:rFonts w:hint="eastAsia" w:ascii="Songti SC Regular" w:hAnsi="Songti SC Regular" w:eastAsia="Songti SC Regular" w:cs="Songti SC Regular"/>
          <w:bCs/>
          <w:sz w:val="28"/>
          <w:szCs w:val="28"/>
          <w:lang w:eastAsia="zh-Hans"/>
        </w:rPr>
        <w:t>专升本学生</w:t>
      </w:r>
    </w:p>
    <w:p>
      <w:pPr>
        <w:tabs>
          <w:tab w:val="left" w:pos="420"/>
        </w:tabs>
        <w:spacing w:line="360" w:lineRule="auto"/>
        <w:ind w:left="120" w:leftChars="57" w:firstLine="344" w:firstLineChars="123"/>
        <w:rPr>
          <w:rFonts w:ascii="Songti SC Regular" w:hAnsi="Songti SC Regular" w:eastAsia="Songti SC Regular" w:cs="Songti SC Regular"/>
          <w:bCs/>
          <w:sz w:val="28"/>
          <w:szCs w:val="28"/>
          <w:lang w:eastAsia="zh-Hans"/>
        </w:rPr>
      </w:pPr>
      <w:r>
        <w:rPr>
          <w:rFonts w:hint="eastAsia" w:ascii="Songti SC Regular" w:hAnsi="Songti SC Regular" w:eastAsia="Songti SC Regular" w:cs="Songti SC Regular"/>
          <w:bCs/>
          <w:sz w:val="28"/>
          <w:szCs w:val="28"/>
          <w:lang w:eastAsia="zh-Hans"/>
        </w:rPr>
        <w:t>（2）资助内容</w:t>
      </w:r>
    </w:p>
    <w:p>
      <w:pPr>
        <w:tabs>
          <w:tab w:val="left" w:pos="420"/>
        </w:tabs>
        <w:spacing w:line="360" w:lineRule="auto"/>
        <w:ind w:left="120" w:leftChars="57" w:firstLine="624" w:firstLineChars="223"/>
        <w:rPr>
          <w:rFonts w:ascii="Songti SC Regular" w:hAnsi="Songti SC Regular" w:eastAsia="Songti SC Regular" w:cs="Songti SC Regular"/>
          <w:bCs/>
          <w:sz w:val="28"/>
          <w:szCs w:val="28"/>
          <w:lang w:eastAsia="zh-Hans"/>
        </w:rPr>
      </w:pPr>
      <w:r>
        <w:rPr>
          <w:rFonts w:hint="eastAsia" w:ascii="Songti SC Regular" w:hAnsi="Songti SC Regular" w:eastAsia="Songti SC Regular" w:cs="Songti SC Regular"/>
          <w:bCs/>
          <w:sz w:val="28"/>
          <w:szCs w:val="28"/>
          <w:lang w:eastAsia="zh-Hans"/>
        </w:rPr>
        <w:t>每生每学期发放1650元助学金，按5个月发放，每月发放330元。</w:t>
      </w:r>
    </w:p>
    <w:p>
      <w:pPr>
        <w:tabs>
          <w:tab w:val="left" w:pos="420"/>
        </w:tabs>
        <w:spacing w:line="360" w:lineRule="auto"/>
        <w:ind w:left="120" w:leftChars="57" w:firstLine="624" w:firstLineChars="223"/>
        <w:rPr>
          <w:rFonts w:ascii="Songti SC Regular" w:hAnsi="Songti SC Regular" w:eastAsia="Songti SC Regular" w:cs="Songti SC Regular"/>
          <w:bCs/>
          <w:sz w:val="28"/>
          <w:szCs w:val="28"/>
          <w:u w:val="single"/>
          <w:lang w:eastAsia="zh-Hans"/>
        </w:rPr>
      </w:pPr>
      <w:r>
        <w:rPr>
          <w:rFonts w:hint="eastAsia" w:ascii="Songti SC Regular" w:hAnsi="Songti SC Regular" w:eastAsia="Songti SC Regular" w:cs="Songti SC Regular"/>
          <w:bCs/>
          <w:sz w:val="28"/>
          <w:szCs w:val="28"/>
          <w:u w:val="single"/>
          <w:lang w:eastAsia="zh-Hans"/>
        </w:rPr>
        <w:t>注：退役士兵国家助学金和困难生国家助学金不可兼得。</w:t>
      </w:r>
    </w:p>
    <w:p>
      <w:pPr>
        <w:tabs>
          <w:tab w:val="left" w:pos="420"/>
        </w:tabs>
        <w:spacing w:line="360" w:lineRule="auto"/>
        <w:ind w:left="120" w:leftChars="57" w:firstLine="344" w:firstLineChars="123"/>
        <w:rPr>
          <w:rFonts w:ascii="Songti SC Regular" w:hAnsi="Songti SC Regular" w:eastAsia="Songti SC Regular" w:cs="Songti SC Regular"/>
          <w:bCs/>
          <w:sz w:val="28"/>
          <w:szCs w:val="28"/>
          <w:lang w:eastAsia="zh-Hans"/>
        </w:rPr>
      </w:pPr>
      <w:r>
        <w:rPr>
          <w:rFonts w:hint="eastAsia" w:ascii="Songti SC Regular" w:hAnsi="Songti SC Regular" w:eastAsia="Songti SC Regular" w:cs="Songti SC Regular"/>
          <w:bCs/>
          <w:sz w:val="28"/>
          <w:szCs w:val="28"/>
          <w:lang w:eastAsia="zh-Hans"/>
        </w:rPr>
        <w:t>（</w:t>
      </w:r>
      <w:r>
        <w:rPr>
          <w:rFonts w:hint="eastAsia" w:ascii="Songti SC Regular" w:hAnsi="Songti SC Regular" w:eastAsia="Songti SC Regular" w:cs="Songti SC Regular"/>
          <w:bCs/>
          <w:sz w:val="28"/>
          <w:szCs w:val="28"/>
        </w:rPr>
        <w:t>3</w:t>
      </w:r>
      <w:r>
        <w:rPr>
          <w:rFonts w:hint="eastAsia" w:ascii="Songti SC Regular" w:hAnsi="Songti SC Regular" w:eastAsia="Songti SC Regular" w:cs="Songti SC Regular"/>
          <w:bCs/>
          <w:sz w:val="28"/>
          <w:szCs w:val="28"/>
          <w:lang w:eastAsia="zh-Hans"/>
        </w:rPr>
        <w:t>）学生</w:t>
      </w:r>
      <w:r>
        <w:rPr>
          <w:rFonts w:hint="eastAsia" w:ascii="Songti SC Regular" w:hAnsi="Songti SC Regular" w:eastAsia="Songti SC Regular" w:cs="Songti SC Regular"/>
          <w:bCs/>
          <w:sz w:val="28"/>
          <w:szCs w:val="28"/>
        </w:rPr>
        <w:t>需递交的</w:t>
      </w:r>
      <w:r>
        <w:rPr>
          <w:rFonts w:hint="eastAsia" w:ascii="Songti SC Regular" w:hAnsi="Songti SC Regular" w:eastAsia="Songti SC Regular" w:cs="Songti SC Regular"/>
          <w:bCs/>
          <w:sz w:val="28"/>
          <w:szCs w:val="28"/>
          <w:lang w:eastAsia="zh-Hans"/>
        </w:rPr>
        <w:t>申请材料</w:t>
      </w:r>
    </w:p>
    <w:p>
      <w:pPr>
        <w:numPr>
          <w:ilvl w:val="0"/>
          <w:numId w:val="6"/>
        </w:numPr>
        <w:spacing w:line="360" w:lineRule="auto"/>
        <w:rPr>
          <w:rFonts w:ascii="Songti SC Regular" w:hAnsi="Songti SC Regular" w:eastAsia="Songti SC Regular" w:cs="Songti SC Regular"/>
          <w:bCs/>
          <w:sz w:val="28"/>
          <w:szCs w:val="28"/>
          <w:lang w:eastAsia="zh-Hans"/>
        </w:rPr>
      </w:pPr>
      <w:r>
        <w:rPr>
          <w:rFonts w:hint="eastAsia" w:ascii="Songti SC Regular" w:hAnsi="Songti SC Regular" w:eastAsia="Songti SC Regular" w:cs="Songti SC Regular"/>
          <w:bCs/>
          <w:sz w:val="28"/>
          <w:szCs w:val="28"/>
        </w:rPr>
        <w:t>退役士兵国家助学金申请表</w:t>
      </w:r>
      <w:r>
        <w:rPr>
          <w:rFonts w:hint="eastAsia" w:ascii="Songti SC Regular" w:hAnsi="Songti SC Regular" w:eastAsia="Songti SC Regular" w:cs="Songti SC Regular"/>
          <w:bCs/>
          <w:sz w:val="28"/>
          <w:szCs w:val="28"/>
          <w:lang w:eastAsia="zh-Hans"/>
        </w:rPr>
        <w:t>一式两份</w:t>
      </w:r>
      <w:r>
        <w:rPr>
          <w:rFonts w:hint="eastAsia" w:ascii="Songti SC Regular" w:hAnsi="Songti SC Regular" w:eastAsia="Songti SC Regular" w:cs="Songti SC Regular"/>
          <w:bCs/>
          <w:sz w:val="28"/>
          <w:szCs w:val="28"/>
        </w:rPr>
        <w:t>（详见附件1）</w:t>
      </w:r>
    </w:p>
    <w:p>
      <w:pPr>
        <w:numPr>
          <w:ilvl w:val="0"/>
          <w:numId w:val="6"/>
        </w:numPr>
        <w:spacing w:line="360" w:lineRule="auto"/>
        <w:rPr>
          <w:rFonts w:ascii="Songti SC Regular" w:hAnsi="Songti SC Regular" w:eastAsia="Songti SC Regular" w:cs="Songti SC Regular"/>
          <w:bCs/>
          <w:sz w:val="28"/>
          <w:szCs w:val="28"/>
          <w:lang w:eastAsia="zh-Hans"/>
        </w:rPr>
      </w:pPr>
      <w:r>
        <w:rPr>
          <w:rFonts w:hint="eastAsia" w:ascii="Songti SC Regular" w:hAnsi="Songti SC Regular" w:eastAsia="Songti SC Regular" w:cs="Songti SC Regular"/>
          <w:bCs/>
          <w:sz w:val="28"/>
          <w:szCs w:val="28"/>
          <w:lang w:eastAsia="zh-Hans"/>
        </w:rPr>
        <w:t>退役证复印件一式两份</w:t>
      </w:r>
    </w:p>
    <w:p>
      <w:pPr>
        <w:spacing w:line="360" w:lineRule="auto"/>
        <w:rPr>
          <w:rFonts w:ascii="Songti SC Regular" w:hAnsi="Songti SC Regular" w:eastAsia="Songti SC Regular" w:cs="Songti SC Regular"/>
          <w:bCs/>
          <w:sz w:val="28"/>
          <w:szCs w:val="28"/>
          <w:lang w:eastAsia="zh-Hans"/>
        </w:rPr>
      </w:pPr>
      <w:r>
        <w:rPr>
          <w:rFonts w:hint="eastAsia" w:ascii="Songti SC Regular" w:hAnsi="Songti SC Regular" w:eastAsia="Songti SC Regular" w:cs="Songti SC Regular"/>
          <w:bCs/>
          <w:sz w:val="28"/>
          <w:szCs w:val="28"/>
        </w:rPr>
        <w:t>符合退役士兵国助申请要求的学生请按通知要求1</w:t>
      </w:r>
      <w:r>
        <w:rPr>
          <w:rFonts w:ascii="Songti SC Regular" w:hAnsi="Songti SC Regular" w:eastAsia="Songti SC Regular" w:cs="Songti SC Regular"/>
          <w:bCs/>
          <w:sz w:val="28"/>
          <w:szCs w:val="28"/>
        </w:rPr>
        <w:t>1</w:t>
      </w:r>
      <w:r>
        <w:rPr>
          <w:rFonts w:hint="eastAsia" w:ascii="Songti SC Regular" w:hAnsi="Songti SC Regular" w:eastAsia="Songti SC Regular" w:cs="Songti SC Regular"/>
          <w:bCs/>
          <w:sz w:val="28"/>
          <w:szCs w:val="28"/>
        </w:rPr>
        <w:t>月</w:t>
      </w:r>
      <w:r>
        <w:rPr>
          <w:rFonts w:ascii="Songti SC Regular" w:hAnsi="Songti SC Regular" w:eastAsia="Songti SC Regular" w:cs="Songti SC Regular"/>
          <w:bCs/>
          <w:sz w:val="28"/>
          <w:szCs w:val="28"/>
        </w:rPr>
        <w:t>7</w:t>
      </w:r>
      <w:r>
        <w:rPr>
          <w:rFonts w:hint="eastAsia" w:ascii="Songti SC Regular" w:hAnsi="Songti SC Regular" w:eastAsia="Songti SC Regular" w:cs="Songti SC Regular"/>
          <w:bCs/>
          <w:sz w:val="28"/>
          <w:szCs w:val="28"/>
        </w:rPr>
        <w:t>日前以学院为单位上交至月1</w:t>
      </w:r>
      <w:r>
        <w:rPr>
          <w:rFonts w:ascii="Songti SC Regular" w:hAnsi="Songti SC Regular" w:eastAsia="Songti SC Regular" w:cs="Songti SC Regular"/>
          <w:bCs/>
          <w:sz w:val="28"/>
          <w:szCs w:val="28"/>
        </w:rPr>
        <w:t>65</w:t>
      </w:r>
      <w:r>
        <w:rPr>
          <w:rFonts w:hint="eastAsia" w:ascii="Songti SC Regular" w:hAnsi="Songti SC Regular" w:eastAsia="Songti SC Regular" w:cs="Songti SC Regular"/>
          <w:bCs/>
          <w:sz w:val="28"/>
          <w:szCs w:val="28"/>
        </w:rPr>
        <w:t>校武装部。</w:t>
      </w:r>
    </w:p>
    <w:p>
      <w:pPr>
        <w:adjustRightInd w:val="0"/>
        <w:snapToGrid w:val="0"/>
        <w:spacing w:line="540" w:lineRule="exact"/>
        <w:jc w:val="left"/>
        <w:rPr>
          <w:rFonts w:ascii="Songti SC Regular" w:hAnsi="Songti SC Regular" w:eastAsia="Songti SC Regular" w:cs="Songti SC Regular"/>
          <w:b/>
          <w:sz w:val="24"/>
          <w:szCs w:val="24"/>
        </w:rPr>
      </w:pPr>
      <w:r>
        <w:rPr>
          <w:rFonts w:hint="eastAsia" w:ascii="Songti SC Regular" w:hAnsi="Songti SC Regular" w:eastAsia="Songti SC Regular" w:cs="Songti SC Regular"/>
          <w:b/>
          <w:sz w:val="24"/>
          <w:szCs w:val="24"/>
        </w:rPr>
        <w:t>注：1. 申请材料必须黑色水笔规范填写，禁止涂改，否则一律按照无效材料认定，所附材料务必齐全。</w:t>
      </w:r>
    </w:p>
    <w:p>
      <w:pPr>
        <w:numPr>
          <w:ilvl w:val="0"/>
          <w:numId w:val="7"/>
        </w:numPr>
        <w:adjustRightInd w:val="0"/>
        <w:snapToGrid w:val="0"/>
        <w:spacing w:line="540" w:lineRule="exact"/>
        <w:ind w:firstLine="482" w:firstLineChars="200"/>
        <w:jc w:val="left"/>
        <w:rPr>
          <w:rFonts w:ascii="Songti SC Regular" w:hAnsi="Songti SC Regular" w:eastAsia="Songti SC Regular" w:cs="Songti SC Regular"/>
          <w:b/>
          <w:sz w:val="24"/>
          <w:szCs w:val="24"/>
          <w:lang w:eastAsia="zh-Hans"/>
        </w:rPr>
      </w:pPr>
      <w:r>
        <w:rPr>
          <w:rFonts w:hint="eastAsia" w:ascii="Songti SC Regular" w:hAnsi="Songti SC Regular" w:eastAsia="Songti SC Regular" w:cs="Songti SC Regular"/>
          <w:b/>
          <w:sz w:val="24"/>
          <w:szCs w:val="24"/>
        </w:rPr>
        <w:t>服兵役学生资助（应征入伍、退役复学、退役入学、直招军士）</w:t>
      </w:r>
      <w:r>
        <w:rPr>
          <w:rFonts w:hint="eastAsia" w:ascii="Songti SC Regular" w:hAnsi="Songti SC Regular" w:eastAsia="Songti SC Regular" w:cs="Songti SC Regular"/>
          <w:b/>
          <w:sz w:val="24"/>
          <w:szCs w:val="24"/>
          <w:lang w:eastAsia="zh-Hans"/>
        </w:rPr>
        <w:t>每学年执行一次。</w:t>
      </w:r>
    </w:p>
    <w:p>
      <w:pPr>
        <w:numPr>
          <w:ilvl w:val="0"/>
          <w:numId w:val="7"/>
        </w:numPr>
        <w:adjustRightInd w:val="0"/>
        <w:snapToGrid w:val="0"/>
        <w:spacing w:line="540" w:lineRule="exact"/>
        <w:ind w:firstLine="482" w:firstLineChars="200"/>
        <w:jc w:val="left"/>
        <w:rPr>
          <w:rFonts w:ascii="Songti SC Regular" w:hAnsi="Songti SC Regular" w:eastAsia="Songti SC Regular" w:cs="Songti SC Regular"/>
          <w:b/>
          <w:sz w:val="24"/>
          <w:szCs w:val="24"/>
          <w:lang w:eastAsia="zh-Hans"/>
        </w:rPr>
      </w:pPr>
      <w:r>
        <w:rPr>
          <w:rFonts w:hint="eastAsia" w:ascii="Songti SC Regular" w:hAnsi="Songti SC Regular" w:eastAsia="Songti SC Regular" w:cs="Songti SC Regular"/>
          <w:b/>
          <w:sz w:val="24"/>
          <w:szCs w:val="24"/>
        </w:rPr>
        <w:t>退役士兵</w:t>
      </w:r>
      <w:r>
        <w:rPr>
          <w:rFonts w:hint="eastAsia" w:ascii="Songti SC Regular" w:hAnsi="Songti SC Regular" w:eastAsia="Songti SC Regular" w:cs="Songti SC Regular"/>
          <w:b/>
          <w:sz w:val="24"/>
          <w:szCs w:val="24"/>
          <w:lang w:eastAsia="zh-Hans"/>
        </w:rPr>
        <w:t>国家助学金</w:t>
      </w:r>
      <w:r>
        <w:rPr>
          <w:rFonts w:hint="eastAsia" w:ascii="Songti SC Regular" w:hAnsi="Songti SC Regular" w:eastAsia="Songti SC Regular" w:cs="Songti SC Regular"/>
          <w:b/>
          <w:sz w:val="24"/>
          <w:szCs w:val="24"/>
        </w:rPr>
        <w:t>每学年按秋季/春季学期各执行一次，在规定时间内申请审核，无法补报。</w:t>
      </w:r>
    </w:p>
    <w:p>
      <w:pPr>
        <w:numPr>
          <w:ilvl w:val="0"/>
          <w:numId w:val="7"/>
        </w:numPr>
        <w:adjustRightInd w:val="0"/>
        <w:snapToGrid w:val="0"/>
        <w:spacing w:line="540" w:lineRule="exact"/>
        <w:ind w:firstLine="482" w:firstLineChars="200"/>
        <w:jc w:val="left"/>
        <w:rPr>
          <w:rFonts w:ascii="Songti SC Regular" w:hAnsi="Songti SC Regular" w:eastAsia="Songti SC Regular" w:cs="Songti SC Regular"/>
          <w:b/>
          <w:sz w:val="24"/>
          <w:szCs w:val="24"/>
          <w:lang w:eastAsia="zh-Hans"/>
        </w:rPr>
      </w:pPr>
      <w:r>
        <w:rPr>
          <w:rFonts w:hint="eastAsia" w:ascii="Songti SC Regular" w:hAnsi="Songti SC Regular" w:eastAsia="Songti SC Regular" w:cs="Songti SC Regular"/>
          <w:b/>
          <w:sz w:val="24"/>
          <w:szCs w:val="24"/>
        </w:rPr>
        <w:t>服兵役学生资助年限与正常修业年限一致，若有重修的学年，不做补代偿、学费减免、助学金审核。</w:t>
      </w:r>
    </w:p>
    <w:p>
      <w:pPr>
        <w:adjustRightInd w:val="0"/>
        <w:snapToGrid w:val="0"/>
        <w:spacing w:line="540" w:lineRule="exact"/>
        <w:jc w:val="left"/>
        <w:rPr>
          <w:rFonts w:ascii="Songti SC Regular" w:hAnsi="Songti SC Regular" w:eastAsia="Songti SC Regular" w:cs="Songti SC Regular"/>
          <w:b/>
          <w:sz w:val="24"/>
          <w:szCs w:val="24"/>
        </w:rPr>
      </w:pPr>
    </w:p>
    <w:p>
      <w:pPr>
        <w:pStyle w:val="12"/>
        <w:numPr>
          <w:ilvl w:val="0"/>
          <w:numId w:val="1"/>
        </w:numPr>
        <w:adjustRightInd w:val="0"/>
        <w:snapToGrid w:val="0"/>
        <w:spacing w:line="540" w:lineRule="exact"/>
        <w:ind w:firstLineChars="0"/>
        <w:jc w:val="left"/>
        <w:rPr>
          <w:rFonts w:ascii="Songti SC Regular" w:hAnsi="Songti SC Regular" w:eastAsia="Songti SC Regular" w:cs="Songti SC Regular"/>
          <w:b/>
          <w:sz w:val="32"/>
          <w:szCs w:val="32"/>
          <w:lang w:eastAsia="zh-Hans"/>
        </w:rPr>
      </w:pPr>
      <w:r>
        <w:rPr>
          <w:rFonts w:hint="eastAsia" w:ascii="Songti SC Regular" w:hAnsi="Songti SC Regular" w:eastAsia="Songti SC Regular" w:cs="Songti SC Regular"/>
          <w:b/>
          <w:sz w:val="32"/>
          <w:szCs w:val="32"/>
          <w:lang w:eastAsia="zh-Hans"/>
        </w:rPr>
        <w:t>联系人及联系方式</w:t>
      </w:r>
    </w:p>
    <w:p>
      <w:pPr>
        <w:spacing w:line="360" w:lineRule="auto"/>
        <w:ind w:right="1120" w:firstLine="570"/>
        <w:rPr>
          <w:rFonts w:ascii="Songti SC Regular" w:hAnsi="Songti SC Regular" w:eastAsia="Songti SC Regular" w:cs="Songti SC Regular"/>
          <w:bCs/>
          <w:sz w:val="28"/>
          <w:szCs w:val="28"/>
        </w:rPr>
      </w:pPr>
    </w:p>
    <w:p>
      <w:pPr>
        <w:spacing w:line="360" w:lineRule="auto"/>
        <w:ind w:right="1120" w:firstLine="570"/>
        <w:rPr>
          <w:rFonts w:ascii="Songti SC Regular" w:hAnsi="Songti SC Regular" w:eastAsia="Songti SC Regular" w:cs="Songti SC Regular"/>
          <w:bCs/>
          <w:sz w:val="28"/>
          <w:szCs w:val="28"/>
        </w:rPr>
      </w:pPr>
      <w:r>
        <w:rPr>
          <w:rFonts w:ascii="Songti SC Regular" w:hAnsi="Songti SC Regular" w:eastAsia="Songti SC Regular" w:cs="Songti SC Regular"/>
          <w:bCs/>
          <w:sz w:val="28"/>
          <w:szCs w:val="28"/>
        </w:rPr>
        <w:t>校武装部：曹老师</w:t>
      </w:r>
      <w:r>
        <w:rPr>
          <w:rFonts w:hint="eastAsia" w:ascii="Songti SC Regular" w:hAnsi="Songti SC Regular" w:eastAsia="Songti SC Regular" w:cs="Songti SC Regular"/>
          <w:bCs/>
          <w:sz w:val="28"/>
          <w:szCs w:val="28"/>
        </w:rPr>
        <w:t xml:space="preserve"> </w:t>
      </w:r>
      <w:r>
        <w:rPr>
          <w:rFonts w:ascii="Songti SC Regular" w:hAnsi="Songti SC Regular" w:eastAsia="Songti SC Regular" w:cs="Songti SC Regular"/>
          <w:bCs/>
          <w:sz w:val="28"/>
          <w:szCs w:val="28"/>
        </w:rPr>
        <w:t xml:space="preserve"> 电话：</w:t>
      </w:r>
      <w:r>
        <w:rPr>
          <w:rFonts w:hint="eastAsia" w:ascii="Songti SC Regular" w:hAnsi="Songti SC Regular" w:eastAsia="Songti SC Regular" w:cs="Songti SC Regular"/>
          <w:bCs/>
          <w:sz w:val="28"/>
          <w:szCs w:val="28"/>
        </w:rPr>
        <w:t>3</w:t>
      </w:r>
      <w:r>
        <w:rPr>
          <w:rFonts w:ascii="Songti SC Regular" w:hAnsi="Songti SC Regular" w:eastAsia="Songti SC Regular" w:cs="Songti SC Regular"/>
          <w:bCs/>
          <w:sz w:val="28"/>
          <w:szCs w:val="28"/>
        </w:rPr>
        <w:t>99662</w:t>
      </w:r>
      <w:r>
        <w:rPr>
          <w:rFonts w:hint="eastAsia" w:ascii="Songti SC Regular" w:hAnsi="Songti SC Regular" w:eastAsia="Songti SC Regular" w:cs="Songti SC Regular"/>
          <w:bCs/>
          <w:sz w:val="28"/>
          <w:szCs w:val="28"/>
          <w:lang w:val="en-US" w:eastAsia="zh-CN"/>
        </w:rPr>
        <w:t>2</w:t>
      </w:r>
      <w:r>
        <w:rPr>
          <w:rFonts w:ascii="Songti SC Regular" w:hAnsi="Songti SC Regular" w:eastAsia="Songti SC Regular" w:cs="Songti SC Regular"/>
          <w:bCs/>
          <w:sz w:val="28"/>
          <w:szCs w:val="28"/>
        </w:rPr>
        <w:t>5</w:t>
      </w:r>
    </w:p>
    <w:p>
      <w:pPr>
        <w:spacing w:line="360" w:lineRule="auto"/>
        <w:ind w:right="1120" w:firstLine="570"/>
        <w:rPr>
          <w:rFonts w:hint="eastAsia" w:ascii="Songti SC Regular" w:hAnsi="Songti SC Regular" w:eastAsia="Songti SC Regular" w:cs="Songti SC Regular"/>
          <w:bCs/>
          <w:sz w:val="28"/>
          <w:szCs w:val="28"/>
        </w:rPr>
      </w:pPr>
      <w:r>
        <w:rPr>
          <w:rFonts w:ascii="Songti SC Regular" w:hAnsi="Songti SC Regular" w:eastAsia="Songti SC Regular" w:cs="Songti SC Regular"/>
          <w:bCs/>
          <w:sz w:val="28"/>
          <w:szCs w:val="28"/>
        </w:rPr>
        <w:t>校资助管理中心：江老师</w:t>
      </w:r>
      <w:r>
        <w:rPr>
          <w:rFonts w:hint="eastAsia" w:ascii="Songti SC Regular" w:hAnsi="Songti SC Regular" w:eastAsia="Songti SC Regular" w:cs="Songti SC Regular"/>
          <w:bCs/>
          <w:sz w:val="28"/>
          <w:szCs w:val="28"/>
        </w:rPr>
        <w:t xml:space="preserve"> </w:t>
      </w:r>
      <w:r>
        <w:rPr>
          <w:rFonts w:ascii="Songti SC Regular" w:hAnsi="Songti SC Regular" w:eastAsia="Songti SC Regular" w:cs="Songti SC Regular"/>
          <w:bCs/>
          <w:sz w:val="28"/>
          <w:szCs w:val="28"/>
        </w:rPr>
        <w:t xml:space="preserve"> 电话：</w:t>
      </w:r>
      <w:r>
        <w:rPr>
          <w:rFonts w:hint="eastAsia" w:ascii="Songti SC Regular" w:hAnsi="Songti SC Regular" w:eastAsia="Songti SC Regular" w:cs="Songti SC Regular"/>
          <w:bCs/>
          <w:sz w:val="28"/>
          <w:szCs w:val="28"/>
        </w:rPr>
        <w:t>3</w:t>
      </w:r>
      <w:r>
        <w:rPr>
          <w:rFonts w:ascii="Songti SC Regular" w:hAnsi="Songti SC Regular" w:eastAsia="Songti SC Regular" w:cs="Songti SC Regular"/>
          <w:bCs/>
          <w:sz w:val="28"/>
          <w:szCs w:val="28"/>
        </w:rPr>
        <w:t>9966210</w:t>
      </w:r>
    </w:p>
    <w:p>
      <w:pPr>
        <w:spacing w:line="360" w:lineRule="auto"/>
        <w:jc w:val="right"/>
        <w:rPr>
          <w:rFonts w:ascii="Songti SC Regular" w:hAnsi="Songti SC Regular" w:eastAsia="Songti SC Regular" w:cs="Songti SC Regular"/>
          <w:bCs/>
          <w:sz w:val="28"/>
          <w:szCs w:val="28"/>
        </w:rPr>
      </w:pPr>
    </w:p>
    <w:p>
      <w:pPr>
        <w:spacing w:line="360" w:lineRule="auto"/>
        <w:jc w:val="right"/>
        <w:rPr>
          <w:rFonts w:ascii="Songti SC Regular" w:hAnsi="Songti SC Regular" w:eastAsia="Songti SC Regular" w:cs="Songti SC Regular"/>
          <w:bCs/>
          <w:sz w:val="28"/>
          <w:szCs w:val="28"/>
        </w:rPr>
      </w:pPr>
    </w:p>
    <w:p>
      <w:pPr>
        <w:spacing w:line="360" w:lineRule="auto"/>
        <w:jc w:val="right"/>
        <w:rPr>
          <w:rFonts w:ascii="Songti SC Regular" w:hAnsi="Songti SC Regular" w:eastAsia="Songti SC Regular" w:cs="Songti SC Regular"/>
          <w:bCs/>
          <w:sz w:val="28"/>
          <w:szCs w:val="28"/>
        </w:rPr>
      </w:pPr>
      <w:r>
        <w:rPr>
          <w:rFonts w:hint="eastAsia" w:ascii="Songti SC Regular" w:hAnsi="Songti SC Regular" w:eastAsia="Songti SC Regular" w:cs="Songti SC Regular"/>
          <w:bCs/>
          <w:sz w:val="28"/>
          <w:szCs w:val="28"/>
        </w:rPr>
        <w:t>学保处</w:t>
      </w:r>
    </w:p>
    <w:p>
      <w:pPr>
        <w:adjustRightInd w:val="0"/>
        <w:ind w:firstLine="4760" w:firstLineChars="1700"/>
        <w:jc w:val="right"/>
        <w:rPr>
          <w:rStyle w:val="11"/>
          <w:rFonts w:ascii="宋体" w:hAnsi="宋体" w:eastAsia="宋体"/>
          <w:sz w:val="32"/>
          <w:szCs w:val="28"/>
        </w:rPr>
      </w:pPr>
      <w:r>
        <w:rPr>
          <w:rFonts w:hint="eastAsia" w:ascii="Songti SC Regular" w:hAnsi="Songti SC Regular" w:eastAsia="Songti SC Regular" w:cs="Songti SC Regular"/>
          <w:bCs/>
          <w:sz w:val="28"/>
          <w:szCs w:val="28"/>
        </w:rPr>
        <w:t>2022年</w:t>
      </w:r>
      <w:r>
        <w:rPr>
          <w:rFonts w:ascii="Songti SC Regular" w:hAnsi="Songti SC Regular" w:eastAsia="Songti SC Regular" w:cs="Songti SC Regular"/>
          <w:bCs/>
          <w:sz w:val="28"/>
          <w:szCs w:val="28"/>
        </w:rPr>
        <w:t>11</w:t>
      </w:r>
      <w:r>
        <w:rPr>
          <w:rFonts w:hint="eastAsia" w:ascii="Songti SC Regular" w:hAnsi="Songti SC Regular" w:eastAsia="Songti SC Regular" w:cs="Songti SC Regular"/>
          <w:bCs/>
          <w:sz w:val="28"/>
          <w:szCs w:val="28"/>
        </w:rPr>
        <w:t>月</w:t>
      </w:r>
      <w:r>
        <w:rPr>
          <w:rFonts w:ascii="Songti SC Regular" w:hAnsi="Songti SC Regular" w:eastAsia="Songti SC Regular" w:cs="Songti SC Regular"/>
          <w:bCs/>
          <w:sz w:val="28"/>
          <w:szCs w:val="28"/>
        </w:rPr>
        <w:t>3</w:t>
      </w:r>
      <w:r>
        <w:rPr>
          <w:rFonts w:hint="eastAsia" w:ascii="Songti SC Regular" w:hAnsi="Songti SC Regular" w:eastAsia="Songti SC Regular" w:cs="Songti SC Regular"/>
          <w:bCs/>
          <w:sz w:val="28"/>
          <w:szCs w:val="28"/>
        </w:rPr>
        <w:t>日</w:t>
      </w:r>
    </w:p>
    <w:p>
      <w:pPr>
        <w:adjustRightInd w:val="0"/>
        <w:rPr>
          <w:rFonts w:ascii="黑体" w:hAnsi="黑体" w:eastAsia="黑体"/>
          <w:b/>
          <w:bCs/>
          <w:sz w:val="24"/>
          <w:szCs w:val="21"/>
        </w:rPr>
      </w:pPr>
    </w:p>
    <w:p>
      <w:pPr>
        <w:adjustRightInd w:val="0"/>
        <w:rPr>
          <w:rFonts w:ascii="黑体" w:hAnsi="黑体" w:eastAsia="黑体"/>
          <w:b/>
          <w:bCs/>
          <w:sz w:val="24"/>
          <w:szCs w:val="21"/>
        </w:rPr>
      </w:pPr>
    </w:p>
    <w:p>
      <w:pPr>
        <w:adjustRightInd w:val="0"/>
        <w:rPr>
          <w:rFonts w:ascii="黑体" w:hAnsi="黑体" w:eastAsia="黑体"/>
          <w:b/>
          <w:bCs/>
          <w:sz w:val="24"/>
          <w:szCs w:val="21"/>
        </w:rPr>
      </w:pPr>
    </w:p>
    <w:p>
      <w:pPr>
        <w:adjustRightInd w:val="0"/>
        <w:rPr>
          <w:rFonts w:ascii="黑体" w:hAnsi="黑体" w:eastAsia="黑体"/>
          <w:b/>
          <w:bCs/>
          <w:sz w:val="24"/>
          <w:szCs w:val="21"/>
        </w:rPr>
      </w:pPr>
    </w:p>
    <w:p>
      <w:pPr>
        <w:adjustRightInd w:val="0"/>
        <w:rPr>
          <w:rFonts w:ascii="黑体" w:hAnsi="黑体" w:eastAsia="黑体"/>
          <w:b/>
          <w:bCs/>
          <w:sz w:val="24"/>
          <w:szCs w:val="21"/>
        </w:rPr>
      </w:pPr>
    </w:p>
    <w:p>
      <w:pPr>
        <w:adjustRightInd w:val="0"/>
        <w:rPr>
          <w:rFonts w:ascii="黑体" w:hAnsi="黑体" w:eastAsia="黑体"/>
          <w:bCs/>
          <w:sz w:val="22"/>
          <w:szCs w:val="21"/>
        </w:rPr>
      </w:pPr>
    </w:p>
    <w:p>
      <w:pPr>
        <w:adjustRightInd w:val="0"/>
        <w:rPr>
          <w:rFonts w:ascii="黑体" w:hAnsi="黑体" w:eastAsia="黑体"/>
          <w:bCs/>
          <w:sz w:val="22"/>
          <w:szCs w:val="21"/>
        </w:rPr>
      </w:pPr>
    </w:p>
    <w:p>
      <w:pPr>
        <w:adjustRightInd w:val="0"/>
        <w:rPr>
          <w:rFonts w:ascii="黑体" w:hAnsi="黑体" w:eastAsia="黑体"/>
          <w:bCs/>
          <w:sz w:val="22"/>
          <w:szCs w:val="21"/>
        </w:rPr>
      </w:pPr>
    </w:p>
    <w:p>
      <w:pPr>
        <w:spacing w:before="69" w:line="193" w:lineRule="auto"/>
        <w:rPr>
          <w:rFonts w:ascii="黑体" w:hAnsi="黑体" w:eastAsia="黑体"/>
          <w:bCs/>
          <w:sz w:val="22"/>
          <w:szCs w:val="21"/>
        </w:rPr>
      </w:pPr>
    </w:p>
    <w:p>
      <w:pPr>
        <w:spacing w:before="69" w:line="193" w:lineRule="auto"/>
        <w:rPr>
          <w:rFonts w:ascii="黑体" w:hAnsi="黑体" w:eastAsia="黑体"/>
          <w:bCs/>
          <w:sz w:val="22"/>
          <w:szCs w:val="21"/>
        </w:rPr>
      </w:pPr>
      <w:r>
        <w:rPr>
          <w:rFonts w:ascii="黑体" w:hAnsi="黑体" w:eastAsia="黑体"/>
          <w:bCs/>
          <w:sz w:val="22"/>
          <w:szCs w:val="21"/>
        </w:rPr>
        <w:t>附件</w:t>
      </w:r>
      <w:r>
        <w:rPr>
          <w:rFonts w:hint="eastAsia" w:ascii="黑体" w:hAnsi="黑体" w:eastAsia="黑体"/>
          <w:bCs/>
          <w:sz w:val="22"/>
          <w:szCs w:val="21"/>
        </w:rPr>
        <w:t>1</w:t>
      </w:r>
    </w:p>
    <w:p>
      <w:pPr>
        <w:spacing w:before="69" w:line="193" w:lineRule="auto"/>
        <w:jc w:val="center"/>
        <w:rPr>
          <w:rFonts w:ascii="华文中宋" w:hAnsi="华文中宋" w:eastAsia="华文中宋" w:cs="华文中宋"/>
          <w:sz w:val="36"/>
          <w:szCs w:val="36"/>
        </w:rPr>
      </w:pPr>
      <w:r>
        <w:rPr>
          <w:rFonts w:ascii="华文中宋" w:hAnsi="华文中宋" w:eastAsia="华文中宋" w:cs="华文中宋"/>
          <w:spacing w:val="2"/>
          <w:sz w:val="36"/>
          <w:szCs w:val="36"/>
        </w:rPr>
        <w:t>退役士兵国家助学金申请</w:t>
      </w:r>
      <w:r>
        <w:rPr>
          <w:rFonts w:ascii="华文中宋" w:hAnsi="华文中宋" w:eastAsia="华文中宋" w:cs="华文中宋"/>
          <w:sz w:val="36"/>
          <w:szCs w:val="36"/>
        </w:rPr>
        <w:t>表</w:t>
      </w:r>
    </w:p>
    <w:p>
      <w:pPr>
        <w:spacing w:line="70" w:lineRule="exact"/>
      </w:pPr>
    </w:p>
    <w:tbl>
      <w:tblPr>
        <w:tblStyle w:val="18"/>
        <w:tblW w:w="10177" w:type="dxa"/>
        <w:tblInd w:w="-95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965"/>
        <w:gridCol w:w="1117"/>
        <w:gridCol w:w="757"/>
        <w:gridCol w:w="1090"/>
        <w:gridCol w:w="1078"/>
        <w:gridCol w:w="1141"/>
        <w:gridCol w:w="956"/>
        <w:gridCol w:w="1550"/>
        <w:gridCol w:w="152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7" w:hRule="atLeast"/>
        </w:trPr>
        <w:tc>
          <w:tcPr>
            <w:tcW w:w="10177" w:type="dxa"/>
            <w:gridSpan w:val="9"/>
            <w:tcBorders>
              <w:top w:val="single" w:color="000000" w:sz="2" w:space="0"/>
              <w:bottom w:val="single" w:color="000000" w:sz="2" w:space="0"/>
            </w:tcBorders>
          </w:tcPr>
          <w:p>
            <w:pPr>
              <w:widowControl/>
              <w:kinsoku w:val="0"/>
              <w:autoSpaceDE w:val="0"/>
              <w:autoSpaceDN w:val="0"/>
              <w:adjustRightInd w:val="0"/>
              <w:snapToGrid w:val="0"/>
              <w:spacing w:before="168" w:line="226" w:lineRule="auto"/>
              <w:ind w:left="4603"/>
              <w:textAlignment w:val="baseline"/>
              <w:rPr>
                <w:rFonts w:ascii="黑体" w:hAnsi="黑体" w:eastAsia="黑体" w:cs="黑体"/>
                <w:snapToGrid w:val="0"/>
                <w:color w:val="000000"/>
                <w:kern w:val="0"/>
                <w:sz w:val="16"/>
                <w:szCs w:val="16"/>
              </w:rPr>
            </w:pPr>
            <w:r>
              <w:rPr>
                <w:rFonts w:ascii="黑体" w:hAnsi="黑体" w:eastAsia="黑体" w:cs="黑体"/>
                <w:snapToGrid w:val="0"/>
                <w:color w:val="000000"/>
                <w:spacing w:val="4"/>
                <w:kern w:val="0"/>
                <w:sz w:val="16"/>
                <w:szCs w:val="16"/>
              </w:rPr>
              <w:t>个</w:t>
            </w:r>
            <w:r>
              <w:rPr>
                <w:rFonts w:ascii="黑体" w:hAnsi="黑体" w:eastAsia="黑体" w:cs="黑体"/>
                <w:snapToGrid w:val="0"/>
                <w:color w:val="000000"/>
                <w:spacing w:val="3"/>
                <w:kern w:val="0"/>
                <w:sz w:val="16"/>
                <w:szCs w:val="16"/>
              </w:rPr>
              <w:t>人</w:t>
            </w:r>
            <w:r>
              <w:rPr>
                <w:rFonts w:ascii="黑体" w:hAnsi="黑体" w:eastAsia="黑体" w:cs="黑体"/>
                <w:snapToGrid w:val="0"/>
                <w:color w:val="000000"/>
                <w:spacing w:val="2"/>
                <w:kern w:val="0"/>
                <w:sz w:val="16"/>
                <w:szCs w:val="16"/>
              </w:rPr>
              <w:t>基本信息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8" w:hRule="atLeast"/>
        </w:trPr>
        <w:tc>
          <w:tcPr>
            <w:tcW w:w="965" w:type="dxa"/>
            <w:tcBorders>
              <w:top w:val="single" w:color="000000" w:sz="2" w:space="0"/>
              <w:bottom w:val="single" w:color="000000" w:sz="2" w:space="0"/>
            </w:tcBorders>
          </w:tcPr>
          <w:p>
            <w:pPr>
              <w:widowControl/>
              <w:kinsoku w:val="0"/>
              <w:autoSpaceDE w:val="0"/>
              <w:autoSpaceDN w:val="0"/>
              <w:adjustRightInd w:val="0"/>
              <w:snapToGrid w:val="0"/>
              <w:spacing w:before="157" w:line="223" w:lineRule="auto"/>
              <w:ind w:left="325"/>
              <w:jc w:val="left"/>
              <w:textAlignment w:val="baseline"/>
              <w:rPr>
                <w:rFonts w:ascii="宋体" w:hAnsi="宋体" w:eastAsia="宋体" w:cs="宋体"/>
                <w:snapToGrid w:val="0"/>
                <w:color w:val="000000"/>
                <w:kern w:val="0"/>
                <w:sz w:val="16"/>
                <w:szCs w:val="16"/>
              </w:rPr>
            </w:pPr>
            <w:r>
              <w:rPr>
                <w:rFonts w:ascii="宋体" w:hAnsi="宋体" w:eastAsia="宋体" w:cs="宋体"/>
                <w:snapToGrid w:val="0"/>
                <w:color w:val="000000"/>
                <w:spacing w:val="-1"/>
                <w:kern w:val="0"/>
                <w:sz w:val="16"/>
                <w:szCs w:val="16"/>
              </w:rPr>
              <w:t>姓名</w:t>
            </w:r>
          </w:p>
        </w:tc>
        <w:tc>
          <w:tcPr>
            <w:tcW w:w="1117" w:type="dxa"/>
            <w:tcBorders>
              <w:top w:val="single" w:color="000000" w:sz="2" w:space="0"/>
              <w:bottom w:val="single" w:color="000000" w:sz="2" w:space="0"/>
            </w:tcBorders>
          </w:tcPr>
          <w:p>
            <w:pPr>
              <w:widowControl/>
              <w:kinsoku w:val="0"/>
              <w:autoSpaceDE w:val="0"/>
              <w:autoSpaceDN w:val="0"/>
              <w:adjustRightInd w:val="0"/>
              <w:snapToGrid w:val="0"/>
              <w:jc w:val="left"/>
              <w:textAlignment w:val="baseline"/>
              <w:rPr>
                <w:rFonts w:ascii="Arial" w:hAnsi="Arial" w:eastAsia="Arial"/>
                <w:snapToGrid w:val="0"/>
                <w:color w:val="000000"/>
                <w:kern w:val="0"/>
                <w:szCs w:val="21"/>
              </w:rPr>
            </w:pPr>
          </w:p>
        </w:tc>
        <w:tc>
          <w:tcPr>
            <w:tcW w:w="757" w:type="dxa"/>
            <w:tcBorders>
              <w:top w:val="single" w:color="000000" w:sz="2" w:space="0"/>
              <w:bottom w:val="single" w:color="000000" w:sz="2" w:space="0"/>
            </w:tcBorders>
          </w:tcPr>
          <w:p>
            <w:pPr>
              <w:widowControl/>
              <w:kinsoku w:val="0"/>
              <w:autoSpaceDE w:val="0"/>
              <w:autoSpaceDN w:val="0"/>
              <w:adjustRightInd w:val="0"/>
              <w:snapToGrid w:val="0"/>
              <w:spacing w:before="156" w:line="224" w:lineRule="auto"/>
              <w:ind w:left="217"/>
              <w:jc w:val="left"/>
              <w:textAlignment w:val="baseline"/>
              <w:rPr>
                <w:rFonts w:ascii="宋体" w:hAnsi="宋体" w:eastAsia="宋体" w:cs="宋体"/>
                <w:snapToGrid w:val="0"/>
                <w:color w:val="000000"/>
                <w:kern w:val="0"/>
                <w:sz w:val="16"/>
                <w:szCs w:val="16"/>
              </w:rPr>
            </w:pPr>
            <w:r>
              <w:rPr>
                <w:rFonts w:ascii="宋体" w:hAnsi="宋体" w:eastAsia="宋体" w:cs="宋体"/>
                <w:snapToGrid w:val="0"/>
                <w:color w:val="000000"/>
                <w:spacing w:val="-1"/>
                <w:kern w:val="0"/>
                <w:sz w:val="16"/>
                <w:szCs w:val="16"/>
              </w:rPr>
              <w:t>性别</w:t>
            </w:r>
          </w:p>
        </w:tc>
        <w:tc>
          <w:tcPr>
            <w:tcW w:w="1090" w:type="dxa"/>
            <w:tcBorders>
              <w:top w:val="single" w:color="000000" w:sz="2" w:space="0"/>
              <w:bottom w:val="single" w:color="000000" w:sz="2" w:space="0"/>
            </w:tcBorders>
          </w:tcPr>
          <w:p>
            <w:pPr>
              <w:widowControl/>
              <w:kinsoku w:val="0"/>
              <w:autoSpaceDE w:val="0"/>
              <w:autoSpaceDN w:val="0"/>
              <w:adjustRightInd w:val="0"/>
              <w:snapToGrid w:val="0"/>
              <w:jc w:val="left"/>
              <w:textAlignment w:val="baseline"/>
              <w:rPr>
                <w:rFonts w:ascii="Arial" w:hAnsi="Arial" w:eastAsia="Arial"/>
                <w:snapToGrid w:val="0"/>
                <w:color w:val="000000"/>
                <w:kern w:val="0"/>
                <w:szCs w:val="21"/>
              </w:rPr>
            </w:pPr>
          </w:p>
        </w:tc>
        <w:tc>
          <w:tcPr>
            <w:tcW w:w="1078" w:type="dxa"/>
            <w:tcBorders>
              <w:top w:val="single" w:color="000000" w:sz="2" w:space="0"/>
              <w:bottom w:val="single" w:color="000000" w:sz="2" w:space="0"/>
            </w:tcBorders>
          </w:tcPr>
          <w:p>
            <w:pPr>
              <w:widowControl/>
              <w:kinsoku w:val="0"/>
              <w:autoSpaceDE w:val="0"/>
              <w:autoSpaceDN w:val="0"/>
              <w:adjustRightInd w:val="0"/>
              <w:snapToGrid w:val="0"/>
              <w:spacing w:before="156" w:line="223" w:lineRule="auto"/>
              <w:ind w:left="220"/>
              <w:jc w:val="left"/>
              <w:textAlignment w:val="baseline"/>
              <w:rPr>
                <w:rFonts w:ascii="宋体" w:hAnsi="宋体" w:eastAsia="宋体" w:cs="宋体"/>
                <w:snapToGrid w:val="0"/>
                <w:color w:val="000000"/>
                <w:kern w:val="0"/>
                <w:sz w:val="16"/>
                <w:szCs w:val="16"/>
              </w:rPr>
            </w:pPr>
            <w:r>
              <w:rPr>
                <w:rFonts w:ascii="宋体" w:hAnsi="宋体" w:eastAsia="宋体" w:cs="宋体"/>
                <w:snapToGrid w:val="0"/>
                <w:color w:val="000000"/>
                <w:spacing w:val="1"/>
                <w:kern w:val="0"/>
                <w:sz w:val="16"/>
                <w:szCs w:val="16"/>
              </w:rPr>
              <w:t>政治面</w:t>
            </w:r>
            <w:r>
              <w:rPr>
                <w:rFonts w:ascii="宋体" w:hAnsi="宋体" w:eastAsia="宋体" w:cs="宋体"/>
                <w:snapToGrid w:val="0"/>
                <w:color w:val="000000"/>
                <w:kern w:val="0"/>
                <w:sz w:val="16"/>
                <w:szCs w:val="16"/>
              </w:rPr>
              <w:t>貌</w:t>
            </w:r>
          </w:p>
        </w:tc>
        <w:tc>
          <w:tcPr>
            <w:tcW w:w="1141" w:type="dxa"/>
            <w:tcBorders>
              <w:top w:val="single" w:color="000000" w:sz="2" w:space="0"/>
              <w:bottom w:val="single" w:color="000000" w:sz="2" w:space="0"/>
            </w:tcBorders>
          </w:tcPr>
          <w:p>
            <w:pPr>
              <w:widowControl/>
              <w:kinsoku w:val="0"/>
              <w:autoSpaceDE w:val="0"/>
              <w:autoSpaceDN w:val="0"/>
              <w:adjustRightInd w:val="0"/>
              <w:snapToGrid w:val="0"/>
              <w:jc w:val="left"/>
              <w:textAlignment w:val="baseline"/>
              <w:rPr>
                <w:rFonts w:ascii="Arial" w:hAnsi="Arial" w:eastAsia="Arial"/>
                <w:snapToGrid w:val="0"/>
                <w:color w:val="000000"/>
                <w:kern w:val="0"/>
                <w:szCs w:val="21"/>
              </w:rPr>
            </w:pPr>
          </w:p>
        </w:tc>
        <w:tc>
          <w:tcPr>
            <w:tcW w:w="956" w:type="dxa"/>
            <w:tcBorders>
              <w:top w:val="single" w:color="000000" w:sz="2" w:space="0"/>
              <w:bottom w:val="single" w:color="000000" w:sz="2" w:space="0"/>
            </w:tcBorders>
          </w:tcPr>
          <w:p>
            <w:pPr>
              <w:widowControl/>
              <w:kinsoku w:val="0"/>
              <w:autoSpaceDE w:val="0"/>
              <w:autoSpaceDN w:val="0"/>
              <w:adjustRightInd w:val="0"/>
              <w:snapToGrid w:val="0"/>
              <w:spacing w:before="157" w:line="223" w:lineRule="auto"/>
              <w:ind w:left="178"/>
              <w:jc w:val="left"/>
              <w:textAlignment w:val="baseline"/>
              <w:rPr>
                <w:rFonts w:ascii="宋体" w:hAnsi="宋体" w:eastAsia="宋体" w:cs="宋体"/>
                <w:snapToGrid w:val="0"/>
                <w:color w:val="000000"/>
                <w:kern w:val="0"/>
                <w:sz w:val="16"/>
                <w:szCs w:val="16"/>
              </w:rPr>
            </w:pPr>
            <w:r>
              <w:rPr>
                <w:rFonts w:ascii="宋体" w:hAnsi="宋体" w:eastAsia="宋体" w:cs="宋体"/>
                <w:snapToGrid w:val="0"/>
                <w:color w:val="000000"/>
                <w:spacing w:val="-3"/>
                <w:kern w:val="0"/>
                <w:sz w:val="16"/>
                <w:szCs w:val="16"/>
              </w:rPr>
              <w:t>出生年月</w:t>
            </w:r>
          </w:p>
        </w:tc>
        <w:tc>
          <w:tcPr>
            <w:tcW w:w="1550" w:type="dxa"/>
            <w:tcBorders>
              <w:top w:val="single" w:color="000000" w:sz="2" w:space="0"/>
              <w:bottom w:val="single" w:color="000000" w:sz="2" w:space="0"/>
            </w:tcBorders>
          </w:tcPr>
          <w:p>
            <w:pPr>
              <w:widowControl/>
              <w:kinsoku w:val="0"/>
              <w:autoSpaceDE w:val="0"/>
              <w:autoSpaceDN w:val="0"/>
              <w:adjustRightInd w:val="0"/>
              <w:snapToGrid w:val="0"/>
              <w:jc w:val="left"/>
              <w:textAlignment w:val="baseline"/>
              <w:rPr>
                <w:rFonts w:ascii="Arial" w:hAnsi="Arial" w:eastAsia="Arial"/>
                <w:snapToGrid w:val="0"/>
                <w:color w:val="000000"/>
                <w:kern w:val="0"/>
                <w:szCs w:val="21"/>
              </w:rPr>
            </w:pPr>
          </w:p>
        </w:tc>
        <w:tc>
          <w:tcPr>
            <w:tcW w:w="1523" w:type="dxa"/>
            <w:vMerge w:val="restart"/>
            <w:tcBorders>
              <w:top w:val="single" w:color="000000" w:sz="2" w:space="0"/>
              <w:bottom w:val="nil"/>
            </w:tcBorders>
          </w:tcPr>
          <w:p>
            <w:pPr>
              <w:widowControl/>
              <w:kinsoku w:val="0"/>
              <w:autoSpaceDE w:val="0"/>
              <w:autoSpaceDN w:val="0"/>
              <w:adjustRightInd w:val="0"/>
              <w:snapToGrid w:val="0"/>
              <w:spacing w:line="272" w:lineRule="auto"/>
              <w:jc w:val="left"/>
              <w:textAlignment w:val="baseline"/>
              <w:rPr>
                <w:rFonts w:ascii="Arial" w:hAnsi="Arial" w:eastAsia="Arial"/>
                <w:snapToGrid w:val="0"/>
                <w:color w:val="000000"/>
                <w:kern w:val="0"/>
                <w:szCs w:val="21"/>
              </w:rPr>
            </w:pPr>
          </w:p>
          <w:p>
            <w:pPr>
              <w:widowControl/>
              <w:kinsoku w:val="0"/>
              <w:autoSpaceDE w:val="0"/>
              <w:autoSpaceDN w:val="0"/>
              <w:adjustRightInd w:val="0"/>
              <w:snapToGrid w:val="0"/>
              <w:spacing w:line="273" w:lineRule="auto"/>
              <w:jc w:val="left"/>
              <w:textAlignment w:val="baseline"/>
              <w:rPr>
                <w:rFonts w:ascii="Arial" w:hAnsi="Arial" w:eastAsia="Arial"/>
                <w:snapToGrid w:val="0"/>
                <w:color w:val="000000"/>
                <w:kern w:val="0"/>
                <w:szCs w:val="21"/>
              </w:rPr>
            </w:pPr>
          </w:p>
          <w:p>
            <w:pPr>
              <w:widowControl/>
              <w:kinsoku w:val="0"/>
              <w:autoSpaceDE w:val="0"/>
              <w:autoSpaceDN w:val="0"/>
              <w:adjustRightInd w:val="0"/>
              <w:snapToGrid w:val="0"/>
              <w:spacing w:line="273" w:lineRule="auto"/>
              <w:jc w:val="left"/>
              <w:textAlignment w:val="baseline"/>
              <w:rPr>
                <w:rFonts w:ascii="Arial" w:hAnsi="Arial" w:eastAsia="Arial"/>
                <w:snapToGrid w:val="0"/>
                <w:color w:val="000000"/>
                <w:kern w:val="0"/>
                <w:szCs w:val="21"/>
              </w:rPr>
            </w:pPr>
          </w:p>
          <w:p>
            <w:pPr>
              <w:widowControl/>
              <w:kinsoku w:val="0"/>
              <w:autoSpaceDE w:val="0"/>
              <w:autoSpaceDN w:val="0"/>
              <w:adjustRightInd w:val="0"/>
              <w:snapToGrid w:val="0"/>
              <w:spacing w:before="61" w:line="229" w:lineRule="auto"/>
              <w:ind w:left="574"/>
              <w:jc w:val="left"/>
              <w:textAlignment w:val="baseline"/>
              <w:rPr>
                <w:rFonts w:ascii="宋体" w:hAnsi="宋体" w:eastAsia="宋体" w:cs="宋体"/>
                <w:snapToGrid w:val="0"/>
                <w:color w:val="000000"/>
                <w:kern w:val="0"/>
                <w:sz w:val="19"/>
                <w:szCs w:val="19"/>
              </w:rPr>
            </w:pPr>
            <w:r>
              <w:rPr>
                <w:rFonts w:ascii="宋体" w:hAnsi="宋体" w:eastAsia="宋体" w:cs="宋体"/>
                <w:snapToGrid w:val="0"/>
                <w:color w:val="000000"/>
                <w:spacing w:val="5"/>
                <w:kern w:val="0"/>
                <w:sz w:val="19"/>
                <w:szCs w:val="19"/>
              </w:rPr>
              <w:t>照</w:t>
            </w:r>
            <w:r>
              <w:rPr>
                <w:rFonts w:ascii="宋体" w:hAnsi="宋体" w:eastAsia="宋体" w:cs="宋体"/>
                <w:snapToGrid w:val="0"/>
                <w:color w:val="000000"/>
                <w:spacing w:val="4"/>
                <w:kern w:val="0"/>
                <w:sz w:val="19"/>
                <w:szCs w:val="19"/>
              </w:rPr>
              <w:t>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6" w:hRule="atLeast"/>
        </w:trPr>
        <w:tc>
          <w:tcPr>
            <w:tcW w:w="965" w:type="dxa"/>
            <w:vMerge w:val="restart"/>
            <w:tcBorders>
              <w:top w:val="single" w:color="000000" w:sz="2" w:space="0"/>
              <w:bottom w:val="nil"/>
            </w:tcBorders>
          </w:tcPr>
          <w:p>
            <w:pPr>
              <w:widowControl/>
              <w:kinsoku w:val="0"/>
              <w:autoSpaceDE w:val="0"/>
              <w:autoSpaceDN w:val="0"/>
              <w:adjustRightInd w:val="0"/>
              <w:snapToGrid w:val="0"/>
              <w:spacing w:before="193" w:line="223" w:lineRule="auto"/>
              <w:ind w:left="165"/>
              <w:jc w:val="left"/>
              <w:textAlignment w:val="baseline"/>
              <w:rPr>
                <w:rFonts w:ascii="宋体" w:hAnsi="宋体" w:eastAsia="宋体" w:cs="宋体"/>
                <w:snapToGrid w:val="0"/>
                <w:color w:val="000000"/>
                <w:kern w:val="0"/>
                <w:sz w:val="16"/>
                <w:szCs w:val="16"/>
              </w:rPr>
            </w:pPr>
            <w:r>
              <w:rPr>
                <w:rFonts w:ascii="宋体" w:hAnsi="宋体" w:eastAsia="宋体" w:cs="宋体"/>
                <w:snapToGrid w:val="0"/>
                <w:color w:val="000000"/>
                <w:spacing w:val="1"/>
                <w:kern w:val="0"/>
                <w:sz w:val="16"/>
                <w:szCs w:val="16"/>
              </w:rPr>
              <w:t>就</w:t>
            </w:r>
            <w:r>
              <w:rPr>
                <w:rFonts w:ascii="宋体" w:hAnsi="宋体" w:eastAsia="宋体" w:cs="宋体"/>
                <w:snapToGrid w:val="0"/>
                <w:color w:val="000000"/>
                <w:kern w:val="0"/>
                <w:sz w:val="16"/>
                <w:szCs w:val="16"/>
              </w:rPr>
              <w:t>读高校</w:t>
            </w:r>
          </w:p>
        </w:tc>
        <w:tc>
          <w:tcPr>
            <w:tcW w:w="1117" w:type="dxa"/>
            <w:vMerge w:val="restart"/>
            <w:tcBorders>
              <w:top w:val="single" w:color="000000" w:sz="2" w:space="0"/>
              <w:bottom w:val="nil"/>
            </w:tcBorders>
          </w:tcPr>
          <w:p>
            <w:pPr>
              <w:widowControl/>
              <w:kinsoku w:val="0"/>
              <w:autoSpaceDE w:val="0"/>
              <w:autoSpaceDN w:val="0"/>
              <w:adjustRightInd w:val="0"/>
              <w:snapToGrid w:val="0"/>
              <w:jc w:val="left"/>
              <w:textAlignment w:val="baseline"/>
              <w:rPr>
                <w:rFonts w:ascii="Arial" w:hAnsi="Arial" w:eastAsia="Arial"/>
                <w:snapToGrid w:val="0"/>
                <w:color w:val="000000"/>
                <w:kern w:val="0"/>
                <w:szCs w:val="21"/>
              </w:rPr>
            </w:pPr>
          </w:p>
        </w:tc>
        <w:tc>
          <w:tcPr>
            <w:tcW w:w="757" w:type="dxa"/>
            <w:vMerge w:val="restart"/>
            <w:tcBorders>
              <w:top w:val="single" w:color="000000" w:sz="2" w:space="0"/>
              <w:bottom w:val="nil"/>
            </w:tcBorders>
          </w:tcPr>
          <w:p>
            <w:pPr>
              <w:widowControl/>
              <w:kinsoku w:val="0"/>
              <w:autoSpaceDE w:val="0"/>
              <w:autoSpaceDN w:val="0"/>
              <w:adjustRightInd w:val="0"/>
              <w:snapToGrid w:val="0"/>
              <w:spacing w:before="193" w:line="223" w:lineRule="auto"/>
              <w:ind w:left="78"/>
              <w:jc w:val="left"/>
              <w:textAlignment w:val="baseline"/>
              <w:rPr>
                <w:rFonts w:ascii="宋体" w:hAnsi="宋体" w:eastAsia="宋体" w:cs="宋体"/>
                <w:snapToGrid w:val="0"/>
                <w:color w:val="000000"/>
                <w:kern w:val="0"/>
                <w:sz w:val="16"/>
                <w:szCs w:val="16"/>
              </w:rPr>
            </w:pPr>
            <w:r>
              <w:rPr>
                <w:rFonts w:ascii="宋体" w:hAnsi="宋体" w:eastAsia="宋体" w:cs="宋体"/>
                <w:snapToGrid w:val="0"/>
                <w:color w:val="000000"/>
                <w:spacing w:val="-7"/>
                <w:kern w:val="0"/>
                <w:sz w:val="16"/>
                <w:szCs w:val="16"/>
              </w:rPr>
              <w:t>申</w:t>
            </w:r>
            <w:r>
              <w:rPr>
                <w:rFonts w:ascii="宋体" w:hAnsi="宋体" w:eastAsia="宋体" w:cs="宋体"/>
                <w:snapToGrid w:val="0"/>
                <w:color w:val="000000"/>
                <w:spacing w:val="-4"/>
                <w:kern w:val="0"/>
                <w:sz w:val="16"/>
                <w:szCs w:val="16"/>
              </w:rPr>
              <w:t>请学年</w:t>
            </w:r>
          </w:p>
        </w:tc>
        <w:tc>
          <w:tcPr>
            <w:tcW w:w="1090" w:type="dxa"/>
            <w:vMerge w:val="restart"/>
            <w:tcBorders>
              <w:top w:val="single" w:color="000000" w:sz="2" w:space="0"/>
              <w:bottom w:val="nil"/>
            </w:tcBorders>
          </w:tcPr>
          <w:p>
            <w:pPr>
              <w:widowControl/>
              <w:kinsoku w:val="0"/>
              <w:autoSpaceDE w:val="0"/>
              <w:autoSpaceDN w:val="0"/>
              <w:adjustRightInd w:val="0"/>
              <w:snapToGrid w:val="0"/>
              <w:jc w:val="left"/>
              <w:textAlignment w:val="baseline"/>
              <w:rPr>
                <w:rFonts w:ascii="Arial" w:hAnsi="Arial" w:eastAsia="Arial"/>
                <w:snapToGrid w:val="0"/>
                <w:color w:val="000000"/>
                <w:kern w:val="0"/>
                <w:szCs w:val="21"/>
              </w:rPr>
            </w:pPr>
          </w:p>
        </w:tc>
        <w:tc>
          <w:tcPr>
            <w:tcW w:w="1078" w:type="dxa"/>
            <w:vMerge w:val="restart"/>
            <w:tcBorders>
              <w:top w:val="single" w:color="000000" w:sz="2" w:space="0"/>
              <w:bottom w:val="nil"/>
            </w:tcBorders>
          </w:tcPr>
          <w:p>
            <w:pPr>
              <w:widowControl/>
              <w:kinsoku w:val="0"/>
              <w:autoSpaceDE w:val="0"/>
              <w:autoSpaceDN w:val="0"/>
              <w:adjustRightInd w:val="0"/>
              <w:snapToGrid w:val="0"/>
              <w:spacing w:before="193" w:line="223" w:lineRule="auto"/>
              <w:ind w:left="242"/>
              <w:jc w:val="left"/>
              <w:textAlignment w:val="baseline"/>
              <w:rPr>
                <w:rFonts w:ascii="宋体" w:hAnsi="宋体" w:eastAsia="宋体" w:cs="宋体"/>
                <w:snapToGrid w:val="0"/>
                <w:color w:val="000000"/>
                <w:kern w:val="0"/>
                <w:sz w:val="16"/>
                <w:szCs w:val="16"/>
              </w:rPr>
            </w:pPr>
            <w:r>
              <w:rPr>
                <w:rFonts w:ascii="宋体" w:hAnsi="宋体" w:eastAsia="宋体" w:cs="宋体"/>
                <w:snapToGrid w:val="0"/>
                <w:color w:val="000000"/>
                <w:spacing w:val="-7"/>
                <w:kern w:val="0"/>
                <w:sz w:val="16"/>
                <w:szCs w:val="16"/>
              </w:rPr>
              <w:t>申</w:t>
            </w:r>
            <w:r>
              <w:rPr>
                <w:rFonts w:ascii="宋体" w:hAnsi="宋体" w:eastAsia="宋体" w:cs="宋体"/>
                <w:snapToGrid w:val="0"/>
                <w:color w:val="000000"/>
                <w:spacing w:val="-4"/>
                <w:kern w:val="0"/>
                <w:sz w:val="16"/>
                <w:szCs w:val="16"/>
              </w:rPr>
              <w:t>请学期</w:t>
            </w:r>
          </w:p>
        </w:tc>
        <w:tc>
          <w:tcPr>
            <w:tcW w:w="1141" w:type="dxa"/>
            <w:tcBorders>
              <w:top w:val="single" w:color="000000" w:sz="2" w:space="0"/>
              <w:bottom w:val="single" w:color="000000" w:sz="2" w:space="0"/>
            </w:tcBorders>
          </w:tcPr>
          <w:p>
            <w:pPr>
              <w:widowControl/>
              <w:kinsoku w:val="0"/>
              <w:autoSpaceDE w:val="0"/>
              <w:autoSpaceDN w:val="0"/>
              <w:adjustRightInd w:val="0"/>
              <w:snapToGrid w:val="0"/>
              <w:spacing w:before="59" w:line="223" w:lineRule="auto"/>
              <w:ind w:left="148"/>
              <w:jc w:val="left"/>
              <w:textAlignment w:val="baseline"/>
              <w:rPr>
                <w:rFonts w:ascii="宋体" w:hAnsi="宋体" w:eastAsia="宋体" w:cs="宋体"/>
                <w:snapToGrid w:val="0"/>
                <w:color w:val="000000"/>
                <w:kern w:val="0"/>
                <w:sz w:val="16"/>
                <w:szCs w:val="16"/>
              </w:rPr>
            </w:pPr>
            <w:r>
              <w:rPr>
                <w:rFonts w:ascii="宋体" w:hAnsi="宋体" w:eastAsia="宋体" w:cs="宋体"/>
                <w:snapToGrid w:val="0"/>
                <w:color w:val="000000"/>
                <w:spacing w:val="-2"/>
                <w:kern w:val="0"/>
                <w:sz w:val="16"/>
                <w:szCs w:val="16"/>
              </w:rPr>
              <w:t>□ 秋季学期</w:t>
            </w:r>
          </w:p>
        </w:tc>
        <w:tc>
          <w:tcPr>
            <w:tcW w:w="956" w:type="dxa"/>
            <w:vMerge w:val="restart"/>
            <w:tcBorders>
              <w:top w:val="single" w:color="000000" w:sz="2" w:space="0"/>
              <w:bottom w:val="nil"/>
            </w:tcBorders>
          </w:tcPr>
          <w:p>
            <w:pPr>
              <w:widowControl/>
              <w:kinsoku w:val="0"/>
              <w:autoSpaceDE w:val="0"/>
              <w:autoSpaceDN w:val="0"/>
              <w:adjustRightInd w:val="0"/>
              <w:snapToGrid w:val="0"/>
              <w:spacing w:before="193" w:line="225" w:lineRule="auto"/>
              <w:ind w:left="329"/>
              <w:jc w:val="left"/>
              <w:textAlignment w:val="baseline"/>
              <w:rPr>
                <w:rFonts w:ascii="宋体" w:hAnsi="宋体" w:eastAsia="宋体" w:cs="宋体"/>
                <w:snapToGrid w:val="0"/>
                <w:color w:val="000000"/>
                <w:kern w:val="0"/>
                <w:sz w:val="16"/>
                <w:szCs w:val="16"/>
              </w:rPr>
            </w:pPr>
            <w:r>
              <w:rPr>
                <w:rFonts w:ascii="宋体" w:hAnsi="宋体" w:eastAsia="宋体" w:cs="宋体"/>
                <w:snapToGrid w:val="0"/>
                <w:color w:val="000000"/>
                <w:spacing w:val="-3"/>
                <w:kern w:val="0"/>
                <w:sz w:val="16"/>
                <w:szCs w:val="16"/>
              </w:rPr>
              <w:t>学</w:t>
            </w:r>
            <w:r>
              <w:rPr>
                <w:rFonts w:ascii="宋体" w:hAnsi="宋体" w:eastAsia="宋体" w:cs="宋体"/>
                <w:snapToGrid w:val="0"/>
                <w:color w:val="000000"/>
                <w:spacing w:val="-2"/>
                <w:kern w:val="0"/>
                <w:sz w:val="16"/>
                <w:szCs w:val="16"/>
              </w:rPr>
              <w:t>号</w:t>
            </w:r>
          </w:p>
        </w:tc>
        <w:tc>
          <w:tcPr>
            <w:tcW w:w="1550" w:type="dxa"/>
            <w:vMerge w:val="restart"/>
            <w:tcBorders>
              <w:top w:val="single" w:color="000000" w:sz="2" w:space="0"/>
              <w:bottom w:val="nil"/>
            </w:tcBorders>
          </w:tcPr>
          <w:p>
            <w:pPr>
              <w:widowControl/>
              <w:kinsoku w:val="0"/>
              <w:autoSpaceDE w:val="0"/>
              <w:autoSpaceDN w:val="0"/>
              <w:adjustRightInd w:val="0"/>
              <w:snapToGrid w:val="0"/>
              <w:jc w:val="left"/>
              <w:textAlignment w:val="baseline"/>
              <w:rPr>
                <w:rFonts w:ascii="Arial" w:hAnsi="Arial" w:eastAsia="Arial"/>
                <w:snapToGrid w:val="0"/>
                <w:color w:val="000000"/>
                <w:kern w:val="0"/>
                <w:szCs w:val="21"/>
              </w:rPr>
            </w:pPr>
          </w:p>
        </w:tc>
        <w:tc>
          <w:tcPr>
            <w:tcW w:w="1523"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snapToGrid w:val="0"/>
                <w:color w:val="000000"/>
                <w:kern w:val="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6" w:hRule="atLeast"/>
        </w:trPr>
        <w:tc>
          <w:tcPr>
            <w:tcW w:w="965" w:type="dxa"/>
            <w:vMerge w:val="continue"/>
            <w:tcBorders>
              <w:top w:val="nil"/>
              <w:bottom w:val="single" w:color="000000" w:sz="2" w:space="0"/>
            </w:tcBorders>
          </w:tcPr>
          <w:p>
            <w:pPr>
              <w:widowControl/>
              <w:kinsoku w:val="0"/>
              <w:autoSpaceDE w:val="0"/>
              <w:autoSpaceDN w:val="0"/>
              <w:adjustRightInd w:val="0"/>
              <w:snapToGrid w:val="0"/>
              <w:jc w:val="left"/>
              <w:textAlignment w:val="baseline"/>
              <w:rPr>
                <w:rFonts w:ascii="Arial" w:hAnsi="Arial" w:eastAsia="Arial"/>
                <w:snapToGrid w:val="0"/>
                <w:color w:val="000000"/>
                <w:kern w:val="0"/>
                <w:szCs w:val="21"/>
              </w:rPr>
            </w:pPr>
          </w:p>
        </w:tc>
        <w:tc>
          <w:tcPr>
            <w:tcW w:w="1117" w:type="dxa"/>
            <w:vMerge w:val="continue"/>
            <w:tcBorders>
              <w:top w:val="nil"/>
              <w:bottom w:val="single" w:color="000000" w:sz="2" w:space="0"/>
            </w:tcBorders>
          </w:tcPr>
          <w:p>
            <w:pPr>
              <w:widowControl/>
              <w:kinsoku w:val="0"/>
              <w:autoSpaceDE w:val="0"/>
              <w:autoSpaceDN w:val="0"/>
              <w:adjustRightInd w:val="0"/>
              <w:snapToGrid w:val="0"/>
              <w:jc w:val="left"/>
              <w:textAlignment w:val="baseline"/>
              <w:rPr>
                <w:rFonts w:ascii="Arial" w:hAnsi="Arial" w:eastAsia="Arial"/>
                <w:snapToGrid w:val="0"/>
                <w:color w:val="000000"/>
                <w:kern w:val="0"/>
                <w:szCs w:val="21"/>
              </w:rPr>
            </w:pPr>
          </w:p>
        </w:tc>
        <w:tc>
          <w:tcPr>
            <w:tcW w:w="757" w:type="dxa"/>
            <w:vMerge w:val="continue"/>
            <w:tcBorders>
              <w:top w:val="nil"/>
              <w:bottom w:val="single" w:color="000000" w:sz="2" w:space="0"/>
            </w:tcBorders>
          </w:tcPr>
          <w:p>
            <w:pPr>
              <w:widowControl/>
              <w:kinsoku w:val="0"/>
              <w:autoSpaceDE w:val="0"/>
              <w:autoSpaceDN w:val="0"/>
              <w:adjustRightInd w:val="0"/>
              <w:snapToGrid w:val="0"/>
              <w:jc w:val="left"/>
              <w:textAlignment w:val="baseline"/>
              <w:rPr>
                <w:rFonts w:ascii="Arial" w:hAnsi="Arial" w:eastAsia="Arial"/>
                <w:snapToGrid w:val="0"/>
                <w:color w:val="000000"/>
                <w:kern w:val="0"/>
                <w:szCs w:val="21"/>
              </w:rPr>
            </w:pPr>
          </w:p>
        </w:tc>
        <w:tc>
          <w:tcPr>
            <w:tcW w:w="1090" w:type="dxa"/>
            <w:vMerge w:val="continue"/>
            <w:tcBorders>
              <w:top w:val="nil"/>
              <w:bottom w:val="single" w:color="000000" w:sz="2" w:space="0"/>
            </w:tcBorders>
          </w:tcPr>
          <w:p>
            <w:pPr>
              <w:widowControl/>
              <w:kinsoku w:val="0"/>
              <w:autoSpaceDE w:val="0"/>
              <w:autoSpaceDN w:val="0"/>
              <w:adjustRightInd w:val="0"/>
              <w:snapToGrid w:val="0"/>
              <w:jc w:val="left"/>
              <w:textAlignment w:val="baseline"/>
              <w:rPr>
                <w:rFonts w:ascii="Arial" w:hAnsi="Arial" w:eastAsia="Arial"/>
                <w:snapToGrid w:val="0"/>
                <w:color w:val="000000"/>
                <w:kern w:val="0"/>
                <w:szCs w:val="21"/>
              </w:rPr>
            </w:pPr>
          </w:p>
        </w:tc>
        <w:tc>
          <w:tcPr>
            <w:tcW w:w="1078" w:type="dxa"/>
            <w:vMerge w:val="continue"/>
            <w:tcBorders>
              <w:top w:val="nil"/>
              <w:bottom w:val="single" w:color="000000" w:sz="2" w:space="0"/>
            </w:tcBorders>
          </w:tcPr>
          <w:p>
            <w:pPr>
              <w:widowControl/>
              <w:kinsoku w:val="0"/>
              <w:autoSpaceDE w:val="0"/>
              <w:autoSpaceDN w:val="0"/>
              <w:adjustRightInd w:val="0"/>
              <w:snapToGrid w:val="0"/>
              <w:jc w:val="left"/>
              <w:textAlignment w:val="baseline"/>
              <w:rPr>
                <w:rFonts w:ascii="Arial" w:hAnsi="Arial" w:eastAsia="Arial"/>
                <w:snapToGrid w:val="0"/>
                <w:color w:val="000000"/>
                <w:kern w:val="0"/>
                <w:szCs w:val="21"/>
              </w:rPr>
            </w:pPr>
          </w:p>
        </w:tc>
        <w:tc>
          <w:tcPr>
            <w:tcW w:w="1141" w:type="dxa"/>
            <w:tcBorders>
              <w:top w:val="single" w:color="000000" w:sz="2" w:space="0"/>
              <w:bottom w:val="single" w:color="000000" w:sz="2" w:space="0"/>
            </w:tcBorders>
          </w:tcPr>
          <w:p>
            <w:pPr>
              <w:widowControl/>
              <w:kinsoku w:val="0"/>
              <w:autoSpaceDE w:val="0"/>
              <w:autoSpaceDN w:val="0"/>
              <w:adjustRightInd w:val="0"/>
              <w:snapToGrid w:val="0"/>
              <w:spacing w:before="59" w:line="223" w:lineRule="auto"/>
              <w:ind w:left="148"/>
              <w:jc w:val="left"/>
              <w:textAlignment w:val="baseline"/>
              <w:rPr>
                <w:rFonts w:ascii="宋体" w:hAnsi="宋体" w:eastAsia="宋体" w:cs="宋体"/>
                <w:snapToGrid w:val="0"/>
                <w:color w:val="000000"/>
                <w:kern w:val="0"/>
                <w:sz w:val="16"/>
                <w:szCs w:val="16"/>
              </w:rPr>
            </w:pPr>
            <w:r>
              <w:rPr>
                <w:rFonts w:ascii="宋体" w:hAnsi="宋体" w:eastAsia="宋体" w:cs="宋体"/>
                <w:snapToGrid w:val="0"/>
                <w:color w:val="000000"/>
                <w:spacing w:val="-2"/>
                <w:kern w:val="0"/>
                <w:sz w:val="16"/>
                <w:szCs w:val="16"/>
              </w:rPr>
              <w:t>□ 春季学期</w:t>
            </w:r>
          </w:p>
        </w:tc>
        <w:tc>
          <w:tcPr>
            <w:tcW w:w="956" w:type="dxa"/>
            <w:vMerge w:val="continue"/>
            <w:tcBorders>
              <w:top w:val="nil"/>
              <w:bottom w:val="single" w:color="000000" w:sz="2" w:space="0"/>
            </w:tcBorders>
          </w:tcPr>
          <w:p>
            <w:pPr>
              <w:widowControl/>
              <w:kinsoku w:val="0"/>
              <w:autoSpaceDE w:val="0"/>
              <w:autoSpaceDN w:val="0"/>
              <w:adjustRightInd w:val="0"/>
              <w:snapToGrid w:val="0"/>
              <w:jc w:val="left"/>
              <w:textAlignment w:val="baseline"/>
              <w:rPr>
                <w:rFonts w:ascii="Arial" w:hAnsi="Arial" w:eastAsia="Arial"/>
                <w:snapToGrid w:val="0"/>
                <w:color w:val="000000"/>
                <w:kern w:val="0"/>
                <w:szCs w:val="21"/>
              </w:rPr>
            </w:pPr>
          </w:p>
        </w:tc>
        <w:tc>
          <w:tcPr>
            <w:tcW w:w="1550" w:type="dxa"/>
            <w:vMerge w:val="continue"/>
            <w:tcBorders>
              <w:top w:val="nil"/>
              <w:bottom w:val="single" w:color="000000" w:sz="2" w:space="0"/>
            </w:tcBorders>
          </w:tcPr>
          <w:p>
            <w:pPr>
              <w:widowControl/>
              <w:kinsoku w:val="0"/>
              <w:autoSpaceDE w:val="0"/>
              <w:autoSpaceDN w:val="0"/>
              <w:adjustRightInd w:val="0"/>
              <w:snapToGrid w:val="0"/>
              <w:jc w:val="left"/>
              <w:textAlignment w:val="baseline"/>
              <w:rPr>
                <w:rFonts w:ascii="Arial" w:hAnsi="Arial" w:eastAsia="Arial"/>
                <w:snapToGrid w:val="0"/>
                <w:color w:val="000000"/>
                <w:kern w:val="0"/>
                <w:szCs w:val="21"/>
              </w:rPr>
            </w:pPr>
          </w:p>
        </w:tc>
        <w:tc>
          <w:tcPr>
            <w:tcW w:w="1523"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snapToGrid w:val="0"/>
                <w:color w:val="000000"/>
                <w:kern w:val="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965" w:type="dxa"/>
            <w:tcBorders>
              <w:top w:val="single" w:color="000000" w:sz="2" w:space="0"/>
              <w:bottom w:val="single" w:color="000000" w:sz="2" w:space="0"/>
            </w:tcBorders>
          </w:tcPr>
          <w:p>
            <w:pPr>
              <w:widowControl/>
              <w:kinsoku w:val="0"/>
              <w:autoSpaceDE w:val="0"/>
              <w:autoSpaceDN w:val="0"/>
              <w:adjustRightInd w:val="0"/>
              <w:snapToGrid w:val="0"/>
              <w:spacing w:before="159" w:line="224" w:lineRule="auto"/>
              <w:ind w:left="336"/>
              <w:jc w:val="left"/>
              <w:textAlignment w:val="baseline"/>
              <w:rPr>
                <w:rFonts w:ascii="宋体" w:hAnsi="宋体" w:eastAsia="宋体" w:cs="宋体"/>
                <w:snapToGrid w:val="0"/>
                <w:color w:val="000000"/>
                <w:kern w:val="0"/>
                <w:sz w:val="16"/>
                <w:szCs w:val="16"/>
              </w:rPr>
            </w:pPr>
            <w:r>
              <w:rPr>
                <w:rFonts w:ascii="宋体" w:hAnsi="宋体" w:eastAsia="宋体" w:cs="宋体"/>
                <w:snapToGrid w:val="0"/>
                <w:color w:val="000000"/>
                <w:spacing w:val="-7"/>
                <w:kern w:val="0"/>
                <w:sz w:val="16"/>
                <w:szCs w:val="16"/>
              </w:rPr>
              <w:t>院</w:t>
            </w:r>
            <w:r>
              <w:rPr>
                <w:rFonts w:ascii="宋体" w:hAnsi="宋体" w:eastAsia="宋体" w:cs="宋体"/>
                <w:snapToGrid w:val="0"/>
                <w:color w:val="000000"/>
                <w:spacing w:val="-6"/>
                <w:kern w:val="0"/>
                <w:sz w:val="16"/>
                <w:szCs w:val="16"/>
              </w:rPr>
              <w:t>系</w:t>
            </w:r>
          </w:p>
        </w:tc>
        <w:tc>
          <w:tcPr>
            <w:tcW w:w="1117" w:type="dxa"/>
            <w:tcBorders>
              <w:top w:val="single" w:color="000000" w:sz="2" w:space="0"/>
              <w:bottom w:val="single" w:color="000000" w:sz="2" w:space="0"/>
            </w:tcBorders>
          </w:tcPr>
          <w:p>
            <w:pPr>
              <w:widowControl/>
              <w:kinsoku w:val="0"/>
              <w:autoSpaceDE w:val="0"/>
              <w:autoSpaceDN w:val="0"/>
              <w:adjustRightInd w:val="0"/>
              <w:snapToGrid w:val="0"/>
              <w:jc w:val="left"/>
              <w:textAlignment w:val="baseline"/>
              <w:rPr>
                <w:rFonts w:ascii="Arial" w:hAnsi="Arial" w:eastAsia="Arial"/>
                <w:snapToGrid w:val="0"/>
                <w:color w:val="000000"/>
                <w:kern w:val="0"/>
                <w:szCs w:val="21"/>
              </w:rPr>
            </w:pPr>
          </w:p>
        </w:tc>
        <w:tc>
          <w:tcPr>
            <w:tcW w:w="757" w:type="dxa"/>
            <w:tcBorders>
              <w:top w:val="single" w:color="000000" w:sz="2" w:space="0"/>
              <w:bottom w:val="single" w:color="000000" w:sz="2" w:space="0"/>
            </w:tcBorders>
          </w:tcPr>
          <w:p>
            <w:pPr>
              <w:widowControl/>
              <w:kinsoku w:val="0"/>
              <w:autoSpaceDE w:val="0"/>
              <w:autoSpaceDN w:val="0"/>
              <w:adjustRightInd w:val="0"/>
              <w:snapToGrid w:val="0"/>
              <w:spacing w:before="159" w:line="222" w:lineRule="auto"/>
              <w:ind w:left="218"/>
              <w:jc w:val="left"/>
              <w:textAlignment w:val="baseline"/>
              <w:rPr>
                <w:rFonts w:ascii="宋体" w:hAnsi="宋体" w:eastAsia="宋体" w:cs="宋体"/>
                <w:snapToGrid w:val="0"/>
                <w:color w:val="000000"/>
                <w:kern w:val="0"/>
                <w:sz w:val="16"/>
                <w:szCs w:val="16"/>
              </w:rPr>
            </w:pPr>
            <w:r>
              <w:rPr>
                <w:rFonts w:ascii="宋体" w:hAnsi="宋体" w:eastAsia="宋体" w:cs="宋体"/>
                <w:snapToGrid w:val="0"/>
                <w:color w:val="000000"/>
                <w:spacing w:val="-2"/>
                <w:kern w:val="0"/>
                <w:sz w:val="16"/>
                <w:szCs w:val="16"/>
              </w:rPr>
              <w:t>专</w:t>
            </w:r>
            <w:r>
              <w:rPr>
                <w:rFonts w:ascii="宋体" w:hAnsi="宋体" w:eastAsia="宋体" w:cs="宋体"/>
                <w:snapToGrid w:val="0"/>
                <w:color w:val="000000"/>
                <w:spacing w:val="-1"/>
                <w:kern w:val="0"/>
                <w:sz w:val="16"/>
                <w:szCs w:val="16"/>
              </w:rPr>
              <w:t>业</w:t>
            </w:r>
          </w:p>
        </w:tc>
        <w:tc>
          <w:tcPr>
            <w:tcW w:w="1090" w:type="dxa"/>
            <w:tcBorders>
              <w:top w:val="single" w:color="000000" w:sz="2" w:space="0"/>
              <w:bottom w:val="single" w:color="000000" w:sz="2" w:space="0"/>
            </w:tcBorders>
          </w:tcPr>
          <w:p>
            <w:pPr>
              <w:widowControl/>
              <w:kinsoku w:val="0"/>
              <w:autoSpaceDE w:val="0"/>
              <w:autoSpaceDN w:val="0"/>
              <w:adjustRightInd w:val="0"/>
              <w:snapToGrid w:val="0"/>
              <w:jc w:val="left"/>
              <w:textAlignment w:val="baseline"/>
              <w:rPr>
                <w:rFonts w:ascii="Arial" w:hAnsi="Arial" w:eastAsia="Arial"/>
                <w:snapToGrid w:val="0"/>
                <w:color w:val="000000"/>
                <w:kern w:val="0"/>
                <w:szCs w:val="21"/>
              </w:rPr>
            </w:pPr>
          </w:p>
        </w:tc>
        <w:tc>
          <w:tcPr>
            <w:tcW w:w="1078" w:type="dxa"/>
            <w:tcBorders>
              <w:top w:val="single" w:color="000000" w:sz="2" w:space="0"/>
              <w:bottom w:val="single" w:color="000000" w:sz="2" w:space="0"/>
            </w:tcBorders>
          </w:tcPr>
          <w:p>
            <w:pPr>
              <w:widowControl/>
              <w:kinsoku w:val="0"/>
              <w:autoSpaceDE w:val="0"/>
              <w:autoSpaceDN w:val="0"/>
              <w:adjustRightInd w:val="0"/>
              <w:snapToGrid w:val="0"/>
              <w:spacing w:before="159" w:line="225" w:lineRule="auto"/>
              <w:ind w:left="381"/>
              <w:jc w:val="left"/>
              <w:textAlignment w:val="baseline"/>
              <w:rPr>
                <w:rFonts w:ascii="宋体" w:hAnsi="宋体" w:eastAsia="宋体" w:cs="宋体"/>
                <w:snapToGrid w:val="0"/>
                <w:color w:val="000000"/>
                <w:kern w:val="0"/>
                <w:sz w:val="16"/>
                <w:szCs w:val="16"/>
              </w:rPr>
            </w:pPr>
            <w:r>
              <w:rPr>
                <w:rFonts w:ascii="宋体" w:hAnsi="宋体" w:eastAsia="宋体" w:cs="宋体"/>
                <w:snapToGrid w:val="0"/>
                <w:color w:val="000000"/>
                <w:spacing w:val="-1"/>
                <w:kern w:val="0"/>
                <w:sz w:val="16"/>
                <w:szCs w:val="16"/>
              </w:rPr>
              <w:t>班</w:t>
            </w:r>
            <w:r>
              <w:rPr>
                <w:rFonts w:ascii="宋体" w:hAnsi="宋体" w:eastAsia="宋体" w:cs="宋体"/>
                <w:snapToGrid w:val="0"/>
                <w:color w:val="000000"/>
                <w:kern w:val="0"/>
                <w:sz w:val="16"/>
                <w:szCs w:val="16"/>
              </w:rPr>
              <w:t>级</w:t>
            </w:r>
          </w:p>
        </w:tc>
        <w:tc>
          <w:tcPr>
            <w:tcW w:w="1141" w:type="dxa"/>
            <w:tcBorders>
              <w:top w:val="single" w:color="000000" w:sz="2" w:space="0"/>
              <w:bottom w:val="single" w:color="000000" w:sz="2" w:space="0"/>
            </w:tcBorders>
          </w:tcPr>
          <w:p>
            <w:pPr>
              <w:widowControl/>
              <w:kinsoku w:val="0"/>
              <w:autoSpaceDE w:val="0"/>
              <w:autoSpaceDN w:val="0"/>
              <w:adjustRightInd w:val="0"/>
              <w:snapToGrid w:val="0"/>
              <w:jc w:val="left"/>
              <w:textAlignment w:val="baseline"/>
              <w:rPr>
                <w:rFonts w:ascii="Arial" w:hAnsi="Arial" w:eastAsia="Arial"/>
                <w:snapToGrid w:val="0"/>
                <w:color w:val="000000"/>
                <w:kern w:val="0"/>
                <w:szCs w:val="21"/>
              </w:rPr>
            </w:pPr>
          </w:p>
        </w:tc>
        <w:tc>
          <w:tcPr>
            <w:tcW w:w="956" w:type="dxa"/>
            <w:tcBorders>
              <w:top w:val="single" w:color="000000" w:sz="2" w:space="0"/>
              <w:bottom w:val="single" w:color="000000" w:sz="2" w:space="0"/>
            </w:tcBorders>
          </w:tcPr>
          <w:p>
            <w:pPr>
              <w:widowControl/>
              <w:kinsoku w:val="0"/>
              <w:autoSpaceDE w:val="0"/>
              <w:autoSpaceDN w:val="0"/>
              <w:adjustRightInd w:val="0"/>
              <w:snapToGrid w:val="0"/>
              <w:spacing w:before="159" w:line="226" w:lineRule="auto"/>
              <w:ind w:left="165"/>
              <w:jc w:val="left"/>
              <w:textAlignment w:val="baseline"/>
              <w:rPr>
                <w:rFonts w:ascii="宋体" w:hAnsi="宋体" w:eastAsia="宋体" w:cs="宋体"/>
                <w:snapToGrid w:val="0"/>
                <w:color w:val="000000"/>
                <w:kern w:val="0"/>
                <w:sz w:val="16"/>
                <w:szCs w:val="16"/>
              </w:rPr>
            </w:pPr>
            <w:r>
              <w:rPr>
                <w:rFonts w:ascii="宋体" w:hAnsi="宋体" w:eastAsia="宋体" w:cs="宋体"/>
                <w:snapToGrid w:val="0"/>
                <w:color w:val="000000"/>
                <w:spacing w:val="1"/>
                <w:kern w:val="0"/>
                <w:sz w:val="16"/>
                <w:szCs w:val="16"/>
              </w:rPr>
              <w:t>联</w:t>
            </w:r>
            <w:r>
              <w:rPr>
                <w:rFonts w:ascii="宋体" w:hAnsi="宋体" w:eastAsia="宋体" w:cs="宋体"/>
                <w:snapToGrid w:val="0"/>
                <w:color w:val="000000"/>
                <w:kern w:val="0"/>
                <w:sz w:val="16"/>
                <w:szCs w:val="16"/>
              </w:rPr>
              <w:t>系电话</w:t>
            </w:r>
          </w:p>
        </w:tc>
        <w:tc>
          <w:tcPr>
            <w:tcW w:w="1550" w:type="dxa"/>
            <w:tcBorders>
              <w:top w:val="single" w:color="000000" w:sz="2" w:space="0"/>
              <w:bottom w:val="single" w:color="000000" w:sz="2" w:space="0"/>
            </w:tcBorders>
          </w:tcPr>
          <w:p>
            <w:pPr>
              <w:widowControl/>
              <w:kinsoku w:val="0"/>
              <w:autoSpaceDE w:val="0"/>
              <w:autoSpaceDN w:val="0"/>
              <w:adjustRightInd w:val="0"/>
              <w:snapToGrid w:val="0"/>
              <w:jc w:val="left"/>
              <w:textAlignment w:val="baseline"/>
              <w:rPr>
                <w:rFonts w:ascii="Arial" w:hAnsi="Arial" w:eastAsia="Arial"/>
                <w:snapToGrid w:val="0"/>
                <w:color w:val="000000"/>
                <w:kern w:val="0"/>
                <w:szCs w:val="21"/>
              </w:rPr>
            </w:pPr>
          </w:p>
        </w:tc>
        <w:tc>
          <w:tcPr>
            <w:tcW w:w="1523"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snapToGrid w:val="0"/>
                <w:color w:val="000000"/>
                <w:kern w:val="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0" w:hRule="atLeast"/>
        </w:trPr>
        <w:tc>
          <w:tcPr>
            <w:tcW w:w="965" w:type="dxa"/>
            <w:tcBorders>
              <w:top w:val="single" w:color="000000" w:sz="2" w:space="0"/>
              <w:bottom w:val="single" w:color="000000" w:sz="2" w:space="0"/>
            </w:tcBorders>
          </w:tcPr>
          <w:p>
            <w:pPr>
              <w:widowControl/>
              <w:kinsoku w:val="0"/>
              <w:autoSpaceDE w:val="0"/>
              <w:autoSpaceDN w:val="0"/>
              <w:adjustRightInd w:val="0"/>
              <w:snapToGrid w:val="0"/>
              <w:spacing w:before="158" w:line="223" w:lineRule="auto"/>
              <w:ind w:left="168"/>
              <w:jc w:val="left"/>
              <w:textAlignment w:val="baseline"/>
              <w:rPr>
                <w:rFonts w:ascii="宋体" w:hAnsi="宋体" w:eastAsia="宋体" w:cs="宋体"/>
                <w:snapToGrid w:val="0"/>
                <w:color w:val="000000"/>
                <w:kern w:val="0"/>
                <w:sz w:val="16"/>
                <w:szCs w:val="16"/>
              </w:rPr>
            </w:pPr>
            <w:r>
              <w:rPr>
                <w:rFonts w:ascii="宋体" w:hAnsi="宋体" w:eastAsia="宋体" w:cs="宋体"/>
                <w:snapToGrid w:val="0"/>
                <w:color w:val="000000"/>
                <w:spacing w:val="-1"/>
                <w:kern w:val="0"/>
                <w:sz w:val="16"/>
                <w:szCs w:val="16"/>
              </w:rPr>
              <w:t>身份</w:t>
            </w:r>
            <w:r>
              <w:rPr>
                <w:rFonts w:ascii="宋体" w:hAnsi="宋体" w:eastAsia="宋体" w:cs="宋体"/>
                <w:snapToGrid w:val="0"/>
                <w:color w:val="000000"/>
                <w:kern w:val="0"/>
                <w:sz w:val="16"/>
                <w:szCs w:val="16"/>
              </w:rPr>
              <w:t>证号</w:t>
            </w:r>
          </w:p>
        </w:tc>
        <w:tc>
          <w:tcPr>
            <w:tcW w:w="2964" w:type="dxa"/>
            <w:gridSpan w:val="3"/>
            <w:tcBorders>
              <w:top w:val="single" w:color="000000" w:sz="2" w:space="0"/>
              <w:bottom w:val="single" w:color="000000" w:sz="2" w:space="0"/>
            </w:tcBorders>
          </w:tcPr>
          <w:p>
            <w:pPr>
              <w:widowControl/>
              <w:kinsoku w:val="0"/>
              <w:autoSpaceDE w:val="0"/>
              <w:autoSpaceDN w:val="0"/>
              <w:adjustRightInd w:val="0"/>
              <w:snapToGrid w:val="0"/>
              <w:jc w:val="left"/>
              <w:textAlignment w:val="baseline"/>
              <w:rPr>
                <w:rFonts w:ascii="Arial" w:hAnsi="Arial" w:eastAsia="Arial"/>
                <w:snapToGrid w:val="0"/>
                <w:color w:val="000000"/>
                <w:kern w:val="0"/>
                <w:szCs w:val="21"/>
              </w:rPr>
            </w:pPr>
          </w:p>
        </w:tc>
        <w:tc>
          <w:tcPr>
            <w:tcW w:w="1078" w:type="dxa"/>
            <w:tcBorders>
              <w:top w:val="single" w:color="000000" w:sz="2" w:space="0"/>
              <w:bottom w:val="single" w:color="000000" w:sz="2" w:space="0"/>
            </w:tcBorders>
          </w:tcPr>
          <w:p>
            <w:pPr>
              <w:widowControl/>
              <w:kinsoku w:val="0"/>
              <w:autoSpaceDE w:val="0"/>
              <w:autoSpaceDN w:val="0"/>
              <w:adjustRightInd w:val="0"/>
              <w:snapToGrid w:val="0"/>
              <w:spacing w:before="157" w:line="225" w:lineRule="auto"/>
              <w:ind w:left="221"/>
              <w:jc w:val="left"/>
              <w:textAlignment w:val="baseline"/>
              <w:rPr>
                <w:rFonts w:ascii="宋体" w:hAnsi="宋体" w:eastAsia="宋体" w:cs="宋体"/>
                <w:snapToGrid w:val="0"/>
                <w:color w:val="000000"/>
                <w:kern w:val="0"/>
                <w:sz w:val="16"/>
                <w:szCs w:val="16"/>
              </w:rPr>
            </w:pPr>
            <w:r>
              <w:rPr>
                <w:rFonts w:ascii="宋体" w:hAnsi="宋体" w:eastAsia="宋体" w:cs="宋体"/>
                <w:snapToGrid w:val="0"/>
                <w:color w:val="000000"/>
                <w:spacing w:val="1"/>
                <w:kern w:val="0"/>
                <w:sz w:val="16"/>
                <w:szCs w:val="16"/>
              </w:rPr>
              <w:t>联</w:t>
            </w:r>
            <w:r>
              <w:rPr>
                <w:rFonts w:ascii="宋体" w:hAnsi="宋体" w:eastAsia="宋体" w:cs="宋体"/>
                <w:snapToGrid w:val="0"/>
                <w:color w:val="000000"/>
                <w:kern w:val="0"/>
                <w:sz w:val="16"/>
                <w:szCs w:val="16"/>
              </w:rPr>
              <w:t>系住址</w:t>
            </w:r>
          </w:p>
        </w:tc>
        <w:tc>
          <w:tcPr>
            <w:tcW w:w="3647" w:type="dxa"/>
            <w:gridSpan w:val="3"/>
            <w:tcBorders>
              <w:top w:val="single" w:color="000000" w:sz="2" w:space="0"/>
              <w:bottom w:val="single" w:color="000000" w:sz="2" w:space="0"/>
            </w:tcBorders>
          </w:tcPr>
          <w:p>
            <w:pPr>
              <w:widowControl/>
              <w:kinsoku w:val="0"/>
              <w:autoSpaceDE w:val="0"/>
              <w:autoSpaceDN w:val="0"/>
              <w:adjustRightInd w:val="0"/>
              <w:snapToGrid w:val="0"/>
              <w:jc w:val="left"/>
              <w:textAlignment w:val="baseline"/>
              <w:rPr>
                <w:rFonts w:ascii="Arial" w:hAnsi="Arial" w:eastAsia="Arial"/>
                <w:snapToGrid w:val="0"/>
                <w:color w:val="000000"/>
                <w:kern w:val="0"/>
                <w:szCs w:val="21"/>
              </w:rPr>
            </w:pPr>
          </w:p>
        </w:tc>
        <w:tc>
          <w:tcPr>
            <w:tcW w:w="1523" w:type="dxa"/>
            <w:vMerge w:val="continue"/>
            <w:tcBorders>
              <w:top w:val="nil"/>
              <w:bottom w:val="single" w:color="000000" w:sz="2" w:space="0"/>
            </w:tcBorders>
          </w:tcPr>
          <w:p>
            <w:pPr>
              <w:widowControl/>
              <w:kinsoku w:val="0"/>
              <w:autoSpaceDE w:val="0"/>
              <w:autoSpaceDN w:val="0"/>
              <w:adjustRightInd w:val="0"/>
              <w:snapToGrid w:val="0"/>
              <w:jc w:val="left"/>
              <w:textAlignment w:val="baseline"/>
              <w:rPr>
                <w:rFonts w:ascii="Arial" w:hAnsi="Arial" w:eastAsia="Arial"/>
                <w:snapToGrid w:val="0"/>
                <w:color w:val="000000"/>
                <w:kern w:val="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5" w:hRule="atLeast"/>
        </w:trPr>
        <w:tc>
          <w:tcPr>
            <w:tcW w:w="10177" w:type="dxa"/>
            <w:gridSpan w:val="9"/>
            <w:tcBorders>
              <w:top w:val="single" w:color="000000" w:sz="2" w:space="0"/>
              <w:bottom w:val="single" w:color="000000" w:sz="2" w:space="0"/>
            </w:tcBorders>
          </w:tcPr>
          <w:p>
            <w:pPr>
              <w:widowControl/>
              <w:kinsoku w:val="0"/>
              <w:autoSpaceDE w:val="0"/>
              <w:autoSpaceDN w:val="0"/>
              <w:adjustRightInd w:val="0"/>
              <w:snapToGrid w:val="0"/>
              <w:spacing w:before="158" w:line="224" w:lineRule="auto"/>
              <w:ind w:left="4522"/>
              <w:jc w:val="left"/>
              <w:textAlignment w:val="baseline"/>
              <w:rPr>
                <w:rFonts w:ascii="黑体" w:hAnsi="黑体" w:eastAsia="黑体" w:cs="黑体"/>
                <w:snapToGrid w:val="0"/>
                <w:color w:val="000000"/>
                <w:kern w:val="0"/>
                <w:sz w:val="16"/>
                <w:szCs w:val="16"/>
              </w:rPr>
            </w:pPr>
            <w:r>
              <w:rPr>
                <w:rFonts w:ascii="黑体" w:hAnsi="黑体" w:eastAsia="黑体" w:cs="黑体"/>
                <w:snapToGrid w:val="0"/>
                <w:color w:val="000000"/>
                <w:spacing w:val="4"/>
                <w:kern w:val="0"/>
                <w:sz w:val="16"/>
                <w:szCs w:val="16"/>
              </w:rPr>
              <w:t>就学</w:t>
            </w:r>
            <w:r>
              <w:rPr>
                <w:rFonts w:ascii="黑体" w:hAnsi="黑体" w:eastAsia="黑体" w:cs="黑体"/>
                <w:snapToGrid w:val="0"/>
                <w:color w:val="000000"/>
                <w:spacing w:val="3"/>
                <w:kern w:val="0"/>
                <w:sz w:val="16"/>
                <w:szCs w:val="16"/>
              </w:rPr>
              <w:t>和</w:t>
            </w:r>
            <w:r>
              <w:rPr>
                <w:rFonts w:ascii="黑体" w:hAnsi="黑体" w:eastAsia="黑体" w:cs="黑体"/>
                <w:snapToGrid w:val="0"/>
                <w:color w:val="000000"/>
                <w:spacing w:val="2"/>
                <w:kern w:val="0"/>
                <w:sz w:val="16"/>
                <w:szCs w:val="16"/>
              </w:rPr>
              <w:t>服役情况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7" w:hRule="atLeast"/>
        </w:trPr>
        <w:tc>
          <w:tcPr>
            <w:tcW w:w="965" w:type="dxa"/>
            <w:vMerge w:val="restart"/>
            <w:tcBorders>
              <w:top w:val="single" w:color="000000" w:sz="2" w:space="0"/>
              <w:bottom w:val="nil"/>
            </w:tcBorders>
          </w:tcPr>
          <w:p>
            <w:pPr>
              <w:widowControl/>
              <w:kinsoku w:val="0"/>
              <w:autoSpaceDE w:val="0"/>
              <w:autoSpaceDN w:val="0"/>
              <w:adjustRightInd w:val="0"/>
              <w:snapToGrid w:val="0"/>
              <w:spacing w:line="311" w:lineRule="auto"/>
              <w:jc w:val="left"/>
              <w:textAlignment w:val="baseline"/>
              <w:rPr>
                <w:rFonts w:ascii="Arial" w:hAnsi="Arial" w:eastAsia="Arial"/>
                <w:snapToGrid w:val="0"/>
                <w:color w:val="000000"/>
                <w:kern w:val="0"/>
                <w:szCs w:val="21"/>
              </w:rPr>
            </w:pPr>
          </w:p>
          <w:p>
            <w:pPr>
              <w:widowControl/>
              <w:kinsoku w:val="0"/>
              <w:autoSpaceDE w:val="0"/>
              <w:autoSpaceDN w:val="0"/>
              <w:adjustRightInd w:val="0"/>
              <w:snapToGrid w:val="0"/>
              <w:spacing w:before="52" w:line="252" w:lineRule="auto"/>
              <w:ind w:left="88" w:right="75" w:firstLine="94"/>
              <w:jc w:val="left"/>
              <w:textAlignment w:val="baseline"/>
              <w:rPr>
                <w:rFonts w:ascii="宋体" w:hAnsi="宋体" w:eastAsia="宋体" w:cs="宋体"/>
                <w:snapToGrid w:val="0"/>
                <w:color w:val="000000"/>
                <w:kern w:val="0"/>
                <w:sz w:val="16"/>
                <w:szCs w:val="16"/>
              </w:rPr>
            </w:pPr>
            <w:r>
              <w:rPr>
                <w:rFonts w:ascii="宋体" w:hAnsi="宋体" w:eastAsia="宋体" w:cs="宋体"/>
                <w:snapToGrid w:val="0"/>
                <w:color w:val="000000"/>
                <w:spacing w:val="-7"/>
                <w:kern w:val="0"/>
                <w:sz w:val="16"/>
                <w:szCs w:val="16"/>
              </w:rPr>
              <w:t>申</w:t>
            </w:r>
            <w:r>
              <w:rPr>
                <w:rFonts w:ascii="宋体" w:hAnsi="宋体" w:eastAsia="宋体" w:cs="宋体"/>
                <w:snapToGrid w:val="0"/>
                <w:color w:val="000000"/>
                <w:spacing w:val="-4"/>
                <w:kern w:val="0"/>
                <w:sz w:val="16"/>
                <w:szCs w:val="16"/>
              </w:rPr>
              <w:t>请类型</w:t>
            </w:r>
            <w:r>
              <w:rPr>
                <w:rFonts w:ascii="宋体" w:hAnsi="宋体" w:eastAsia="宋体" w:cs="宋体"/>
                <w:snapToGrid w:val="0"/>
                <w:color w:val="000000"/>
                <w:kern w:val="0"/>
                <w:sz w:val="16"/>
                <w:szCs w:val="16"/>
              </w:rPr>
              <w:t xml:space="preserve"> </w:t>
            </w:r>
            <w:r>
              <w:rPr>
                <w:rFonts w:ascii="宋体" w:hAnsi="宋体" w:eastAsia="宋体" w:cs="宋体"/>
                <w:snapToGrid w:val="0"/>
                <w:color w:val="000000"/>
                <w:spacing w:val="14"/>
                <w:kern w:val="0"/>
                <w:sz w:val="16"/>
                <w:szCs w:val="16"/>
              </w:rPr>
              <w:t>(</w:t>
            </w:r>
            <w:r>
              <w:rPr>
                <w:rFonts w:ascii="宋体" w:hAnsi="宋体" w:eastAsia="宋体" w:cs="宋体"/>
                <w:snapToGrid w:val="0"/>
                <w:color w:val="000000"/>
                <w:spacing w:val="13"/>
                <w:kern w:val="0"/>
                <w:sz w:val="16"/>
                <w:szCs w:val="16"/>
              </w:rPr>
              <w:t>二选一)</w:t>
            </w:r>
          </w:p>
        </w:tc>
        <w:tc>
          <w:tcPr>
            <w:tcW w:w="1117" w:type="dxa"/>
            <w:tcBorders>
              <w:top w:val="single" w:color="000000" w:sz="2" w:space="0"/>
              <w:bottom w:val="single" w:color="000000" w:sz="2" w:space="0"/>
            </w:tcBorders>
          </w:tcPr>
          <w:p>
            <w:pPr>
              <w:widowControl/>
              <w:kinsoku w:val="0"/>
              <w:autoSpaceDE w:val="0"/>
              <w:autoSpaceDN w:val="0"/>
              <w:adjustRightInd w:val="0"/>
              <w:snapToGrid w:val="0"/>
              <w:spacing w:before="197" w:line="223" w:lineRule="auto"/>
              <w:ind w:left="89"/>
              <w:jc w:val="left"/>
              <w:textAlignment w:val="baseline"/>
              <w:rPr>
                <w:rFonts w:ascii="宋体" w:hAnsi="宋体" w:eastAsia="宋体" w:cs="宋体"/>
                <w:snapToGrid w:val="0"/>
                <w:color w:val="000000"/>
                <w:kern w:val="0"/>
                <w:sz w:val="16"/>
                <w:szCs w:val="16"/>
              </w:rPr>
            </w:pPr>
            <w:r>
              <w:rPr>
                <w:rFonts w:ascii="宋体" w:hAnsi="宋体" w:eastAsia="宋体" w:cs="宋体"/>
                <w:snapToGrid w:val="0"/>
                <w:color w:val="000000"/>
                <w:spacing w:val="-2"/>
                <w:kern w:val="0"/>
                <w:sz w:val="16"/>
                <w:szCs w:val="16"/>
              </w:rPr>
              <w:t>□退役入学：</w:t>
            </w:r>
          </w:p>
        </w:tc>
        <w:tc>
          <w:tcPr>
            <w:tcW w:w="8095" w:type="dxa"/>
            <w:gridSpan w:val="7"/>
            <w:tcBorders>
              <w:top w:val="single" w:color="000000" w:sz="2" w:space="0"/>
              <w:bottom w:val="single" w:color="000000" w:sz="2" w:space="0"/>
            </w:tcBorders>
          </w:tcPr>
          <w:p>
            <w:pPr>
              <w:widowControl/>
              <w:kinsoku w:val="0"/>
              <w:autoSpaceDE w:val="0"/>
              <w:autoSpaceDN w:val="0"/>
              <w:adjustRightInd w:val="0"/>
              <w:snapToGrid w:val="0"/>
              <w:spacing w:before="60" w:line="239" w:lineRule="auto"/>
              <w:ind w:left="54"/>
              <w:jc w:val="left"/>
              <w:textAlignment w:val="baseline"/>
              <w:rPr>
                <w:rFonts w:ascii="楷体" w:hAnsi="楷体" w:eastAsia="楷体" w:cs="楷体"/>
                <w:snapToGrid w:val="0"/>
                <w:color w:val="000000"/>
                <w:kern w:val="0"/>
                <w:sz w:val="16"/>
                <w:szCs w:val="16"/>
              </w:rPr>
            </w:pPr>
            <w:r>
              <w:rPr>
                <w:rFonts w:ascii="宋体" w:hAnsi="宋体" w:eastAsia="宋体" w:cs="宋体"/>
                <w:snapToGrid w:val="0"/>
                <w:color w:val="000000"/>
                <w:spacing w:val="6"/>
                <w:kern w:val="0"/>
                <w:position w:val="-1"/>
                <w:sz w:val="16"/>
                <w:szCs w:val="16"/>
              </w:rPr>
              <w:t xml:space="preserve">考入本校  </w:t>
            </w:r>
            <w:r>
              <w:rPr>
                <w:rFonts w:ascii="宋体" w:hAnsi="宋体" w:eastAsia="宋体" w:cs="宋体"/>
                <w:snapToGrid w:val="0"/>
                <w:color w:val="000000"/>
                <w:spacing w:val="5"/>
                <w:kern w:val="0"/>
                <w:position w:val="-1"/>
                <w:sz w:val="16"/>
                <w:szCs w:val="16"/>
              </w:rPr>
              <w:t xml:space="preserve"> </w:t>
            </w:r>
            <w:r>
              <w:rPr>
                <w:rFonts w:ascii="宋体" w:hAnsi="宋体" w:eastAsia="宋体" w:cs="宋体"/>
                <w:snapToGrid w:val="0"/>
                <w:color w:val="000000"/>
                <w:spacing w:val="3"/>
                <w:kern w:val="0"/>
                <w:position w:val="-1"/>
                <w:sz w:val="16"/>
                <w:szCs w:val="16"/>
              </w:rPr>
              <w:t xml:space="preserve">             参加何种考  </w:t>
            </w:r>
            <w:r>
              <w:rPr>
                <w:rFonts w:ascii="楷体" w:hAnsi="楷体" w:eastAsia="楷体" w:cs="楷体"/>
                <w:snapToGrid w:val="0"/>
                <w:color w:val="000000"/>
                <w:spacing w:val="3"/>
                <w:kern w:val="0"/>
                <w:position w:val="1"/>
                <w:sz w:val="16"/>
                <w:szCs w:val="16"/>
              </w:rPr>
              <w:t xml:space="preserve">□高考        </w:t>
            </w:r>
            <w:r>
              <w:rPr>
                <w:rFonts w:ascii="宋体" w:hAnsi="宋体" w:eastAsia="宋体" w:cs="宋体"/>
                <w:snapToGrid w:val="0"/>
                <w:color w:val="000000"/>
                <w:spacing w:val="3"/>
                <w:kern w:val="0"/>
                <w:position w:val="-1"/>
                <w:sz w:val="16"/>
                <w:szCs w:val="16"/>
              </w:rPr>
              <w:t xml:space="preserve">服兵役期间 </w:t>
            </w:r>
            <w:r>
              <w:rPr>
                <w:rFonts w:ascii="楷体" w:hAnsi="楷体" w:eastAsia="楷体" w:cs="楷体"/>
                <w:snapToGrid w:val="0"/>
                <w:color w:val="000000"/>
                <w:spacing w:val="3"/>
                <w:kern w:val="0"/>
                <w:position w:val="1"/>
                <w:sz w:val="16"/>
                <w:szCs w:val="16"/>
              </w:rPr>
              <w:t xml:space="preserve">□高中(或同等学历)    </w:t>
            </w:r>
            <w:r>
              <w:rPr>
                <w:rFonts w:ascii="宋体" w:hAnsi="宋体" w:eastAsia="宋体" w:cs="宋体"/>
                <w:snapToGrid w:val="0"/>
                <w:color w:val="000000"/>
                <w:spacing w:val="3"/>
                <w:kern w:val="0"/>
                <w:position w:val="-1"/>
                <w:sz w:val="16"/>
                <w:szCs w:val="16"/>
              </w:rPr>
              <w:t xml:space="preserve">是否   </w:t>
            </w:r>
            <w:r>
              <w:rPr>
                <w:rFonts w:hint="eastAsia" w:ascii="楷体" w:hAnsi="楷体" w:eastAsia="楷体" w:cs="楷体"/>
                <w:snapToGrid w:val="0"/>
                <w:color w:val="000000"/>
                <w:spacing w:val="3"/>
                <w:kern w:val="0"/>
                <w:position w:val="1"/>
                <w:sz w:val="16"/>
                <w:szCs w:val="16"/>
              </w:rPr>
              <w:t>□</w:t>
            </w:r>
            <w:r>
              <w:rPr>
                <w:rFonts w:ascii="楷体" w:hAnsi="楷体" w:eastAsia="楷体" w:cs="楷体"/>
                <w:snapToGrid w:val="0"/>
                <w:color w:val="000000"/>
                <w:spacing w:val="3"/>
                <w:kern w:val="0"/>
                <w:position w:val="1"/>
                <w:sz w:val="16"/>
                <w:szCs w:val="16"/>
              </w:rPr>
              <w:t>是</w:t>
            </w:r>
          </w:p>
          <w:p>
            <w:pPr>
              <w:widowControl/>
              <w:kinsoku w:val="0"/>
              <w:autoSpaceDE w:val="0"/>
              <w:autoSpaceDN w:val="0"/>
              <w:adjustRightInd w:val="0"/>
              <w:snapToGrid w:val="0"/>
              <w:spacing w:before="10" w:line="241" w:lineRule="auto"/>
              <w:ind w:left="218"/>
              <w:jc w:val="left"/>
              <w:textAlignment w:val="baseline"/>
              <w:rPr>
                <w:rFonts w:ascii="楷体" w:hAnsi="楷体" w:eastAsia="楷体" w:cs="楷体"/>
                <w:snapToGrid w:val="0"/>
                <w:color w:val="000000"/>
                <w:kern w:val="0"/>
                <w:sz w:val="16"/>
                <w:szCs w:val="16"/>
              </w:rPr>
            </w:pPr>
            <w:r>
              <w:rPr>
                <w:rFonts w:ascii="宋体" w:hAnsi="宋体" w:eastAsia="宋体" w:cs="宋体"/>
                <w:snapToGrid w:val="0"/>
                <w:color w:val="000000"/>
                <w:spacing w:val="8"/>
                <w:kern w:val="0"/>
                <w:position w:val="1"/>
                <w:sz w:val="16"/>
                <w:szCs w:val="16"/>
              </w:rPr>
              <w:t xml:space="preserve">年月    </w:t>
            </w:r>
            <w:r>
              <w:rPr>
                <w:rFonts w:ascii="宋体" w:hAnsi="宋体" w:eastAsia="宋体" w:cs="宋体"/>
                <w:snapToGrid w:val="0"/>
                <w:color w:val="000000"/>
                <w:spacing w:val="8"/>
                <w:kern w:val="0"/>
                <w:position w:val="-1"/>
                <w:sz w:val="16"/>
                <w:szCs w:val="16"/>
              </w:rPr>
              <w:t>_</w:t>
            </w:r>
            <w:r>
              <w:rPr>
                <w:rFonts w:ascii="宋体" w:hAnsi="宋体" w:eastAsia="宋体" w:cs="宋体"/>
                <w:snapToGrid w:val="0"/>
                <w:color w:val="000000"/>
                <w:spacing w:val="7"/>
                <w:kern w:val="0"/>
                <w:position w:val="-1"/>
                <w:sz w:val="16"/>
                <w:szCs w:val="16"/>
              </w:rPr>
              <w:t>_</w:t>
            </w:r>
            <w:r>
              <w:rPr>
                <w:rFonts w:ascii="宋体" w:hAnsi="宋体" w:eastAsia="宋体" w:cs="宋体"/>
                <w:snapToGrid w:val="0"/>
                <w:color w:val="000000"/>
                <w:spacing w:val="4"/>
                <w:kern w:val="0"/>
                <w:position w:val="-1"/>
                <w:sz w:val="16"/>
                <w:szCs w:val="16"/>
              </w:rPr>
              <w:t xml:space="preserve">________   </w:t>
            </w:r>
            <w:r>
              <w:rPr>
                <w:rFonts w:ascii="宋体" w:hAnsi="宋体" w:eastAsia="宋体" w:cs="宋体"/>
                <w:snapToGrid w:val="0"/>
                <w:color w:val="000000"/>
                <w:spacing w:val="4"/>
                <w:kern w:val="0"/>
                <w:position w:val="1"/>
                <w:sz w:val="16"/>
                <w:szCs w:val="16"/>
              </w:rPr>
              <w:t xml:space="preserve">试考入本校  </w:t>
            </w:r>
            <w:r>
              <w:rPr>
                <w:rFonts w:ascii="楷体" w:hAnsi="楷体" w:eastAsia="楷体" w:cs="楷体"/>
                <w:snapToGrid w:val="0"/>
                <w:color w:val="000000"/>
                <w:spacing w:val="4"/>
                <w:kern w:val="0"/>
                <w:position w:val="-1"/>
                <w:sz w:val="16"/>
                <w:szCs w:val="16"/>
              </w:rPr>
              <w:t xml:space="preserve">□专升本考试   </w:t>
            </w:r>
            <w:r>
              <w:rPr>
                <w:rFonts w:ascii="宋体" w:hAnsi="宋体" w:eastAsia="宋体" w:cs="宋体"/>
                <w:snapToGrid w:val="0"/>
                <w:color w:val="000000"/>
                <w:spacing w:val="4"/>
                <w:kern w:val="0"/>
                <w:position w:val="1"/>
                <w:sz w:val="16"/>
                <w:szCs w:val="16"/>
              </w:rPr>
              <w:t xml:space="preserve">所属学段  </w:t>
            </w:r>
            <w:r>
              <w:rPr>
                <w:rFonts w:ascii="楷体" w:hAnsi="楷体" w:eastAsia="楷体" w:cs="楷体"/>
                <w:snapToGrid w:val="0"/>
                <w:color w:val="000000"/>
                <w:spacing w:val="4"/>
                <w:kern w:val="0"/>
                <w:position w:val="-1"/>
                <w:sz w:val="16"/>
                <w:szCs w:val="16"/>
              </w:rPr>
              <w:t xml:space="preserve">□专科              </w:t>
            </w:r>
            <w:r>
              <w:rPr>
                <w:rFonts w:ascii="宋体" w:hAnsi="宋体" w:eastAsia="宋体" w:cs="宋体"/>
                <w:snapToGrid w:val="0"/>
                <w:color w:val="000000"/>
                <w:spacing w:val="4"/>
                <w:kern w:val="0"/>
                <w:position w:val="1"/>
                <w:sz w:val="16"/>
                <w:szCs w:val="16"/>
              </w:rPr>
              <w:t xml:space="preserve">自主就业 </w:t>
            </w:r>
            <w:r>
              <w:rPr>
                <w:rFonts w:ascii="楷体" w:hAnsi="楷体" w:eastAsia="楷体" w:cs="楷体"/>
                <w:snapToGrid w:val="0"/>
                <w:color w:val="000000"/>
                <w:spacing w:val="4"/>
                <w:kern w:val="0"/>
                <w:position w:val="-1"/>
                <w:sz w:val="16"/>
                <w:szCs w:val="16"/>
              </w:rPr>
              <w:t>□否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7" w:hRule="atLeast"/>
        </w:trPr>
        <w:tc>
          <w:tcPr>
            <w:tcW w:w="965" w:type="dxa"/>
            <w:vMerge w:val="continue"/>
            <w:tcBorders>
              <w:top w:val="nil"/>
              <w:bottom w:val="single" w:color="000000" w:sz="2" w:space="0"/>
            </w:tcBorders>
          </w:tcPr>
          <w:p>
            <w:pPr>
              <w:widowControl/>
              <w:kinsoku w:val="0"/>
              <w:autoSpaceDE w:val="0"/>
              <w:autoSpaceDN w:val="0"/>
              <w:adjustRightInd w:val="0"/>
              <w:snapToGrid w:val="0"/>
              <w:jc w:val="left"/>
              <w:textAlignment w:val="baseline"/>
              <w:rPr>
                <w:rFonts w:ascii="Arial" w:hAnsi="Arial" w:eastAsia="Arial"/>
                <w:snapToGrid w:val="0"/>
                <w:color w:val="000000"/>
                <w:kern w:val="0"/>
                <w:szCs w:val="21"/>
              </w:rPr>
            </w:pPr>
          </w:p>
        </w:tc>
        <w:tc>
          <w:tcPr>
            <w:tcW w:w="1117" w:type="dxa"/>
            <w:tcBorders>
              <w:top w:val="single" w:color="000000" w:sz="2" w:space="0"/>
              <w:bottom w:val="single" w:color="000000" w:sz="2" w:space="0"/>
            </w:tcBorders>
          </w:tcPr>
          <w:p>
            <w:pPr>
              <w:widowControl/>
              <w:kinsoku w:val="0"/>
              <w:autoSpaceDE w:val="0"/>
              <w:autoSpaceDN w:val="0"/>
              <w:adjustRightInd w:val="0"/>
              <w:snapToGrid w:val="0"/>
              <w:spacing w:before="195" w:line="223" w:lineRule="auto"/>
              <w:ind w:left="89"/>
              <w:jc w:val="left"/>
              <w:textAlignment w:val="baseline"/>
              <w:rPr>
                <w:rFonts w:ascii="宋体" w:hAnsi="宋体" w:eastAsia="宋体" w:cs="宋体"/>
                <w:snapToGrid w:val="0"/>
                <w:color w:val="000000"/>
                <w:kern w:val="0"/>
                <w:sz w:val="16"/>
                <w:szCs w:val="16"/>
              </w:rPr>
            </w:pPr>
            <w:r>
              <w:rPr>
                <w:rFonts w:ascii="宋体" w:hAnsi="宋体" w:eastAsia="宋体" w:cs="宋体"/>
                <w:snapToGrid w:val="0"/>
                <w:color w:val="000000"/>
                <w:spacing w:val="-2"/>
                <w:kern w:val="0"/>
                <w:sz w:val="16"/>
                <w:szCs w:val="16"/>
              </w:rPr>
              <w:t>□退役复学：</w:t>
            </w:r>
          </w:p>
        </w:tc>
        <w:tc>
          <w:tcPr>
            <w:tcW w:w="8095" w:type="dxa"/>
            <w:gridSpan w:val="7"/>
            <w:tcBorders>
              <w:top w:val="single" w:color="000000" w:sz="2" w:space="0"/>
              <w:bottom w:val="single" w:color="000000" w:sz="2" w:space="0"/>
            </w:tcBorders>
          </w:tcPr>
          <w:p>
            <w:pPr>
              <w:widowControl/>
              <w:kinsoku w:val="0"/>
              <w:autoSpaceDE w:val="0"/>
              <w:autoSpaceDN w:val="0"/>
              <w:adjustRightInd w:val="0"/>
              <w:snapToGrid w:val="0"/>
              <w:spacing w:line="278" w:lineRule="auto"/>
              <w:jc w:val="left"/>
              <w:textAlignment w:val="baseline"/>
              <w:rPr>
                <w:rFonts w:ascii="Arial" w:hAnsi="Arial" w:eastAsia="Arial"/>
                <w:snapToGrid w:val="0"/>
                <w:color w:val="000000"/>
                <w:kern w:val="0"/>
                <w:szCs w:val="21"/>
              </w:rPr>
            </w:pPr>
          </w:p>
          <w:p>
            <w:pPr>
              <w:widowControl/>
              <w:kinsoku w:val="0"/>
              <w:autoSpaceDE w:val="0"/>
              <w:autoSpaceDN w:val="0"/>
              <w:adjustRightInd w:val="0"/>
              <w:snapToGrid w:val="0"/>
              <w:spacing w:before="52" w:line="217" w:lineRule="auto"/>
              <w:ind w:left="54"/>
              <w:jc w:val="left"/>
              <w:textAlignment w:val="baseline"/>
              <w:rPr>
                <w:rFonts w:ascii="宋体" w:hAnsi="宋体" w:eastAsia="宋体" w:cs="宋体"/>
                <w:snapToGrid w:val="0"/>
                <w:color w:val="000000"/>
                <w:kern w:val="0"/>
                <w:sz w:val="16"/>
                <w:szCs w:val="16"/>
              </w:rPr>
            </w:pPr>
            <w:r>
              <w:rPr>
                <w:rFonts w:ascii="宋体" w:hAnsi="宋体" w:eastAsia="宋体" w:cs="宋体"/>
                <w:snapToGrid w:val="0"/>
                <w:color w:val="000000"/>
                <w:spacing w:val="6"/>
                <w:kern w:val="0"/>
                <w:sz w:val="16"/>
                <w:szCs w:val="16"/>
              </w:rPr>
              <w:t>入伍时间  ________</w:t>
            </w:r>
            <w:r>
              <w:rPr>
                <w:rFonts w:ascii="宋体" w:hAnsi="宋体" w:eastAsia="宋体" w:cs="宋体"/>
                <w:snapToGrid w:val="0"/>
                <w:color w:val="000000"/>
                <w:spacing w:val="3"/>
                <w:kern w:val="0"/>
                <w:sz w:val="16"/>
                <w:szCs w:val="16"/>
              </w:rPr>
              <w:t>__    退役时间    __________    复学时间    __________</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5" w:hRule="atLeast"/>
        </w:trPr>
        <w:tc>
          <w:tcPr>
            <w:tcW w:w="10177" w:type="dxa"/>
            <w:gridSpan w:val="9"/>
            <w:tcBorders>
              <w:top w:val="single" w:color="000000" w:sz="2" w:space="0"/>
              <w:bottom w:val="single" w:color="000000" w:sz="2" w:space="0"/>
            </w:tcBorders>
          </w:tcPr>
          <w:p>
            <w:pPr>
              <w:widowControl/>
              <w:kinsoku w:val="0"/>
              <w:autoSpaceDE w:val="0"/>
              <w:autoSpaceDN w:val="0"/>
              <w:adjustRightInd w:val="0"/>
              <w:snapToGrid w:val="0"/>
              <w:spacing w:before="154" w:line="221" w:lineRule="auto"/>
              <w:ind w:left="3921"/>
              <w:jc w:val="left"/>
              <w:textAlignment w:val="baseline"/>
              <w:rPr>
                <w:rFonts w:ascii="黑体" w:hAnsi="黑体" w:eastAsia="黑体" w:cs="黑体"/>
                <w:snapToGrid w:val="0"/>
                <w:color w:val="000000"/>
                <w:kern w:val="0"/>
                <w:sz w:val="18"/>
                <w:szCs w:val="18"/>
              </w:rPr>
            </w:pPr>
            <w:r>
              <w:rPr>
                <w:rFonts w:ascii="黑体" w:hAnsi="黑体" w:eastAsia="黑体" w:cs="黑体"/>
                <w:snapToGrid w:val="0"/>
                <w:color w:val="000000"/>
                <w:spacing w:val="1"/>
                <w:kern w:val="0"/>
                <w:sz w:val="18"/>
                <w:szCs w:val="18"/>
              </w:rPr>
              <w:t>学生银行账</w:t>
            </w:r>
            <w:r>
              <w:rPr>
                <w:rFonts w:ascii="黑体" w:hAnsi="黑体" w:eastAsia="黑体" w:cs="黑体"/>
                <w:snapToGrid w:val="0"/>
                <w:color w:val="000000"/>
                <w:kern w:val="0"/>
                <w:sz w:val="18"/>
                <w:szCs w:val="18"/>
              </w:rPr>
              <w:t>户信息 (一类卡)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6" w:hRule="atLeast"/>
        </w:trPr>
        <w:tc>
          <w:tcPr>
            <w:tcW w:w="2082" w:type="dxa"/>
            <w:gridSpan w:val="2"/>
            <w:tcBorders>
              <w:top w:val="single" w:color="000000" w:sz="2" w:space="0"/>
              <w:bottom w:val="single" w:color="000000" w:sz="2" w:space="0"/>
            </w:tcBorders>
          </w:tcPr>
          <w:p>
            <w:pPr>
              <w:widowControl/>
              <w:kinsoku w:val="0"/>
              <w:autoSpaceDE w:val="0"/>
              <w:autoSpaceDN w:val="0"/>
              <w:adjustRightInd w:val="0"/>
              <w:snapToGrid w:val="0"/>
              <w:spacing w:before="162" w:line="224" w:lineRule="auto"/>
              <w:ind w:left="478"/>
              <w:jc w:val="left"/>
              <w:textAlignment w:val="baseline"/>
              <w:rPr>
                <w:rFonts w:ascii="宋体" w:hAnsi="宋体" w:eastAsia="宋体" w:cs="宋体"/>
                <w:snapToGrid w:val="0"/>
                <w:color w:val="000000"/>
                <w:kern w:val="0"/>
                <w:sz w:val="16"/>
                <w:szCs w:val="16"/>
              </w:rPr>
            </w:pPr>
            <w:r>
              <w:rPr>
                <w:rFonts w:ascii="宋体" w:hAnsi="宋体" w:eastAsia="宋体" w:cs="宋体"/>
                <w:snapToGrid w:val="0"/>
                <w:color w:val="000000"/>
                <w:spacing w:val="1"/>
                <w:kern w:val="0"/>
                <w:sz w:val="16"/>
                <w:szCs w:val="16"/>
              </w:rPr>
              <w:t>开户银行名</w:t>
            </w:r>
            <w:r>
              <w:rPr>
                <w:rFonts w:ascii="宋体" w:hAnsi="宋体" w:eastAsia="宋体" w:cs="宋体"/>
                <w:snapToGrid w:val="0"/>
                <w:color w:val="000000"/>
                <w:kern w:val="0"/>
                <w:sz w:val="16"/>
                <w:szCs w:val="16"/>
              </w:rPr>
              <w:t>称：</w:t>
            </w:r>
          </w:p>
        </w:tc>
        <w:tc>
          <w:tcPr>
            <w:tcW w:w="4066" w:type="dxa"/>
            <w:gridSpan w:val="4"/>
            <w:tcBorders>
              <w:top w:val="single" w:color="000000" w:sz="2" w:space="0"/>
              <w:bottom w:val="single" w:color="000000" w:sz="2" w:space="0"/>
            </w:tcBorders>
          </w:tcPr>
          <w:p>
            <w:pPr>
              <w:widowControl/>
              <w:kinsoku w:val="0"/>
              <w:autoSpaceDE w:val="0"/>
              <w:autoSpaceDN w:val="0"/>
              <w:adjustRightInd w:val="0"/>
              <w:snapToGrid w:val="0"/>
              <w:jc w:val="left"/>
              <w:textAlignment w:val="baseline"/>
              <w:rPr>
                <w:rFonts w:ascii="Arial" w:hAnsi="Arial" w:eastAsia="Arial"/>
                <w:snapToGrid w:val="0"/>
                <w:color w:val="000000"/>
                <w:kern w:val="0"/>
                <w:szCs w:val="21"/>
              </w:rPr>
            </w:pPr>
          </w:p>
        </w:tc>
        <w:tc>
          <w:tcPr>
            <w:tcW w:w="2506" w:type="dxa"/>
            <w:gridSpan w:val="2"/>
            <w:tcBorders>
              <w:top w:val="single" w:color="000000" w:sz="2" w:space="0"/>
              <w:bottom w:val="single" w:color="000000" w:sz="2" w:space="0"/>
            </w:tcBorders>
          </w:tcPr>
          <w:p>
            <w:pPr>
              <w:widowControl/>
              <w:kinsoku w:val="0"/>
              <w:autoSpaceDE w:val="0"/>
              <w:autoSpaceDN w:val="0"/>
              <w:adjustRightInd w:val="0"/>
              <w:snapToGrid w:val="0"/>
              <w:spacing w:before="162" w:line="223" w:lineRule="auto"/>
              <w:ind w:left="777"/>
              <w:jc w:val="left"/>
              <w:textAlignment w:val="baseline"/>
              <w:rPr>
                <w:rFonts w:ascii="宋体" w:hAnsi="宋体" w:eastAsia="宋体" w:cs="宋体"/>
                <w:snapToGrid w:val="0"/>
                <w:color w:val="000000"/>
                <w:kern w:val="0"/>
                <w:sz w:val="16"/>
                <w:szCs w:val="16"/>
              </w:rPr>
            </w:pPr>
            <w:r>
              <w:rPr>
                <w:rFonts w:ascii="宋体" w:hAnsi="宋体" w:eastAsia="宋体" w:cs="宋体"/>
                <w:snapToGrid w:val="0"/>
                <w:color w:val="000000"/>
                <w:spacing w:val="1"/>
                <w:kern w:val="0"/>
                <w:sz w:val="16"/>
                <w:szCs w:val="16"/>
              </w:rPr>
              <w:t>开户人</w:t>
            </w:r>
            <w:r>
              <w:rPr>
                <w:rFonts w:ascii="宋体" w:hAnsi="宋体" w:eastAsia="宋体" w:cs="宋体"/>
                <w:snapToGrid w:val="0"/>
                <w:color w:val="000000"/>
                <w:kern w:val="0"/>
                <w:sz w:val="16"/>
                <w:szCs w:val="16"/>
              </w:rPr>
              <w:t>姓名：</w:t>
            </w:r>
          </w:p>
        </w:tc>
        <w:tc>
          <w:tcPr>
            <w:tcW w:w="1523" w:type="dxa"/>
            <w:tcBorders>
              <w:top w:val="single" w:color="000000" w:sz="2" w:space="0"/>
              <w:bottom w:val="single" w:color="000000" w:sz="2" w:space="0"/>
            </w:tcBorders>
          </w:tcPr>
          <w:p>
            <w:pPr>
              <w:widowControl/>
              <w:kinsoku w:val="0"/>
              <w:autoSpaceDE w:val="0"/>
              <w:autoSpaceDN w:val="0"/>
              <w:adjustRightInd w:val="0"/>
              <w:snapToGrid w:val="0"/>
              <w:jc w:val="left"/>
              <w:textAlignment w:val="baseline"/>
              <w:rPr>
                <w:rFonts w:ascii="Arial" w:hAnsi="Arial" w:eastAsia="Arial"/>
                <w:snapToGrid w:val="0"/>
                <w:color w:val="000000"/>
                <w:kern w:val="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5" w:hRule="atLeast"/>
        </w:trPr>
        <w:tc>
          <w:tcPr>
            <w:tcW w:w="2082" w:type="dxa"/>
            <w:gridSpan w:val="2"/>
            <w:tcBorders>
              <w:top w:val="single" w:color="000000" w:sz="2" w:space="0"/>
              <w:bottom w:val="single" w:color="000000" w:sz="2" w:space="0"/>
            </w:tcBorders>
          </w:tcPr>
          <w:p>
            <w:pPr>
              <w:widowControl/>
              <w:kinsoku w:val="0"/>
              <w:autoSpaceDE w:val="0"/>
              <w:autoSpaceDN w:val="0"/>
              <w:adjustRightInd w:val="0"/>
              <w:snapToGrid w:val="0"/>
              <w:spacing w:before="159" w:line="224" w:lineRule="auto"/>
              <w:ind w:left="478"/>
              <w:jc w:val="left"/>
              <w:textAlignment w:val="baseline"/>
              <w:rPr>
                <w:rFonts w:ascii="宋体" w:hAnsi="宋体" w:eastAsia="宋体" w:cs="宋体"/>
                <w:snapToGrid w:val="0"/>
                <w:color w:val="000000"/>
                <w:kern w:val="0"/>
                <w:sz w:val="16"/>
                <w:szCs w:val="16"/>
              </w:rPr>
            </w:pPr>
            <w:r>
              <w:rPr>
                <w:rFonts w:ascii="宋体" w:hAnsi="宋体" w:eastAsia="宋体" w:cs="宋体"/>
                <w:snapToGrid w:val="0"/>
                <w:color w:val="000000"/>
                <w:spacing w:val="1"/>
                <w:kern w:val="0"/>
                <w:sz w:val="16"/>
                <w:szCs w:val="16"/>
              </w:rPr>
              <w:t>开户银行账</w:t>
            </w:r>
            <w:r>
              <w:rPr>
                <w:rFonts w:ascii="宋体" w:hAnsi="宋体" w:eastAsia="宋体" w:cs="宋体"/>
                <w:snapToGrid w:val="0"/>
                <w:color w:val="000000"/>
                <w:kern w:val="0"/>
                <w:sz w:val="16"/>
                <w:szCs w:val="16"/>
              </w:rPr>
              <w:t>号：</w:t>
            </w:r>
          </w:p>
        </w:tc>
        <w:tc>
          <w:tcPr>
            <w:tcW w:w="4066" w:type="dxa"/>
            <w:gridSpan w:val="4"/>
            <w:tcBorders>
              <w:top w:val="single" w:color="000000" w:sz="2" w:space="0"/>
              <w:bottom w:val="single" w:color="000000" w:sz="2" w:space="0"/>
            </w:tcBorders>
          </w:tcPr>
          <w:p>
            <w:pPr>
              <w:widowControl/>
              <w:kinsoku w:val="0"/>
              <w:autoSpaceDE w:val="0"/>
              <w:autoSpaceDN w:val="0"/>
              <w:adjustRightInd w:val="0"/>
              <w:snapToGrid w:val="0"/>
              <w:jc w:val="left"/>
              <w:textAlignment w:val="baseline"/>
              <w:rPr>
                <w:rFonts w:ascii="Arial" w:hAnsi="Arial" w:eastAsia="Arial"/>
                <w:snapToGrid w:val="0"/>
                <w:color w:val="000000"/>
                <w:kern w:val="0"/>
                <w:szCs w:val="21"/>
              </w:rPr>
            </w:pPr>
          </w:p>
        </w:tc>
        <w:tc>
          <w:tcPr>
            <w:tcW w:w="2506" w:type="dxa"/>
            <w:gridSpan w:val="2"/>
            <w:tcBorders>
              <w:top w:val="single" w:color="000000" w:sz="2" w:space="0"/>
              <w:bottom w:val="single" w:color="000000" w:sz="2" w:space="0"/>
            </w:tcBorders>
          </w:tcPr>
          <w:p>
            <w:pPr>
              <w:widowControl/>
              <w:kinsoku w:val="0"/>
              <w:autoSpaceDE w:val="0"/>
              <w:autoSpaceDN w:val="0"/>
              <w:adjustRightInd w:val="0"/>
              <w:snapToGrid w:val="0"/>
              <w:spacing w:before="159" w:line="224" w:lineRule="auto"/>
              <w:ind w:left="698"/>
              <w:jc w:val="left"/>
              <w:textAlignment w:val="baseline"/>
              <w:rPr>
                <w:rFonts w:ascii="宋体" w:hAnsi="宋体" w:eastAsia="宋体" w:cs="宋体"/>
                <w:snapToGrid w:val="0"/>
                <w:color w:val="000000"/>
                <w:kern w:val="0"/>
                <w:sz w:val="16"/>
                <w:szCs w:val="16"/>
              </w:rPr>
            </w:pPr>
            <w:r>
              <w:rPr>
                <w:rFonts w:ascii="宋体" w:hAnsi="宋体" w:eastAsia="宋体" w:cs="宋体"/>
                <w:snapToGrid w:val="0"/>
                <w:color w:val="000000"/>
                <w:spacing w:val="1"/>
                <w:kern w:val="0"/>
                <w:sz w:val="16"/>
                <w:szCs w:val="16"/>
              </w:rPr>
              <w:t>开户银行支</w:t>
            </w:r>
            <w:r>
              <w:rPr>
                <w:rFonts w:ascii="宋体" w:hAnsi="宋体" w:eastAsia="宋体" w:cs="宋体"/>
                <w:snapToGrid w:val="0"/>
                <w:color w:val="000000"/>
                <w:kern w:val="0"/>
                <w:sz w:val="16"/>
                <w:szCs w:val="16"/>
              </w:rPr>
              <w:t>行：</w:t>
            </w:r>
          </w:p>
        </w:tc>
        <w:tc>
          <w:tcPr>
            <w:tcW w:w="1523" w:type="dxa"/>
            <w:tcBorders>
              <w:top w:val="single" w:color="000000" w:sz="2" w:space="0"/>
              <w:bottom w:val="single" w:color="000000" w:sz="2" w:space="0"/>
            </w:tcBorders>
          </w:tcPr>
          <w:p>
            <w:pPr>
              <w:widowControl/>
              <w:kinsoku w:val="0"/>
              <w:autoSpaceDE w:val="0"/>
              <w:autoSpaceDN w:val="0"/>
              <w:adjustRightInd w:val="0"/>
              <w:snapToGrid w:val="0"/>
              <w:jc w:val="left"/>
              <w:textAlignment w:val="baseline"/>
              <w:rPr>
                <w:rFonts w:ascii="Arial" w:hAnsi="Arial" w:eastAsia="Arial"/>
                <w:snapToGrid w:val="0"/>
                <w:color w:val="000000"/>
                <w:kern w:val="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8" w:hRule="atLeast"/>
        </w:trPr>
        <w:tc>
          <w:tcPr>
            <w:tcW w:w="10177" w:type="dxa"/>
            <w:gridSpan w:val="9"/>
            <w:tcBorders>
              <w:top w:val="single" w:color="000000" w:sz="2" w:space="0"/>
              <w:bottom w:val="single" w:color="000000" w:sz="2" w:space="0"/>
            </w:tcBorders>
          </w:tcPr>
          <w:p>
            <w:pPr>
              <w:widowControl/>
              <w:kinsoku w:val="0"/>
              <w:autoSpaceDE w:val="0"/>
              <w:autoSpaceDN w:val="0"/>
              <w:adjustRightInd w:val="0"/>
              <w:snapToGrid w:val="0"/>
              <w:spacing w:before="155" w:line="221" w:lineRule="auto"/>
              <w:ind w:left="4739"/>
              <w:jc w:val="left"/>
              <w:textAlignment w:val="baseline"/>
              <w:rPr>
                <w:rFonts w:ascii="黑体" w:hAnsi="黑体" w:eastAsia="黑体" w:cs="黑体"/>
                <w:snapToGrid w:val="0"/>
                <w:color w:val="000000"/>
                <w:kern w:val="0"/>
                <w:sz w:val="18"/>
                <w:szCs w:val="18"/>
              </w:rPr>
            </w:pPr>
            <w:r>
              <w:rPr>
                <w:rFonts w:ascii="黑体" w:hAnsi="黑体" w:eastAsia="黑体" w:cs="黑体"/>
                <w:snapToGrid w:val="0"/>
                <w:color w:val="000000"/>
                <w:spacing w:val="-2"/>
                <w:kern w:val="0"/>
                <w:sz w:val="18"/>
                <w:szCs w:val="18"/>
              </w:rPr>
              <w:t>学生承诺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10" w:hRule="atLeast"/>
        </w:trPr>
        <w:tc>
          <w:tcPr>
            <w:tcW w:w="10177" w:type="dxa"/>
            <w:gridSpan w:val="9"/>
            <w:tcBorders>
              <w:top w:val="single" w:color="000000" w:sz="2" w:space="0"/>
              <w:bottom w:val="single" w:color="000000" w:sz="2" w:space="0"/>
            </w:tcBorders>
          </w:tcPr>
          <w:p>
            <w:pPr>
              <w:widowControl/>
              <w:kinsoku w:val="0"/>
              <w:autoSpaceDE w:val="0"/>
              <w:autoSpaceDN w:val="0"/>
              <w:adjustRightInd w:val="0"/>
              <w:snapToGrid w:val="0"/>
              <w:spacing w:before="162" w:line="223" w:lineRule="auto"/>
              <w:ind w:left="35"/>
              <w:jc w:val="left"/>
              <w:textAlignment w:val="baseline"/>
              <w:rPr>
                <w:rFonts w:ascii="宋体" w:hAnsi="宋体" w:eastAsia="宋体" w:cs="宋体"/>
                <w:snapToGrid w:val="0"/>
                <w:color w:val="000000"/>
                <w:kern w:val="0"/>
                <w:sz w:val="16"/>
                <w:szCs w:val="16"/>
              </w:rPr>
            </w:pPr>
            <w:r>
              <w:rPr>
                <w:rFonts w:ascii="宋体" w:hAnsi="宋体" w:eastAsia="宋体" w:cs="宋体"/>
                <w:snapToGrid w:val="0"/>
                <w:color w:val="000000"/>
                <w:spacing w:val="1"/>
                <w:kern w:val="0"/>
                <w:sz w:val="16"/>
                <w:szCs w:val="16"/>
              </w:rPr>
              <w:t>本</w:t>
            </w:r>
            <w:r>
              <w:rPr>
                <w:rFonts w:ascii="宋体" w:hAnsi="宋体" w:eastAsia="宋体" w:cs="宋体"/>
                <w:snapToGrid w:val="0"/>
                <w:color w:val="000000"/>
                <w:kern w:val="0"/>
                <w:sz w:val="16"/>
                <w:szCs w:val="16"/>
              </w:rPr>
              <w:t>人承诺：</w:t>
            </w:r>
            <w:r>
              <w:rPr>
                <w:rFonts w:hint="eastAsia" w:ascii="宋体" w:hAnsi="宋体" w:eastAsia="宋体" w:cs="宋体"/>
                <w:snapToGrid w:val="0"/>
                <w:color w:val="000000"/>
                <w:kern w:val="0"/>
                <w:sz w:val="16"/>
                <w:szCs w:val="16"/>
              </w:rPr>
              <w:t>（手写如下）</w:t>
            </w:r>
          </w:p>
          <w:p>
            <w:pPr>
              <w:widowControl/>
              <w:kinsoku w:val="0"/>
              <w:autoSpaceDE w:val="0"/>
              <w:autoSpaceDN w:val="0"/>
              <w:adjustRightInd w:val="0"/>
              <w:snapToGrid w:val="0"/>
              <w:spacing w:before="162" w:line="223" w:lineRule="auto"/>
              <w:ind w:left="35"/>
              <w:jc w:val="left"/>
              <w:textAlignment w:val="baseline"/>
              <w:rPr>
                <w:rFonts w:ascii="宋体" w:hAnsi="宋体" w:eastAsia="宋体" w:cs="宋体"/>
                <w:snapToGrid w:val="0"/>
                <w:color w:val="000000"/>
                <w:kern w:val="0"/>
                <w:sz w:val="16"/>
                <w:szCs w:val="16"/>
              </w:rPr>
            </w:pPr>
            <w:r>
              <w:rPr>
                <w:rFonts w:hint="eastAsia" w:ascii="宋体" w:hAnsi="宋体" w:eastAsia="宋体" w:cs="宋体"/>
                <w:snapToGrid w:val="0"/>
                <w:color w:val="000000"/>
                <w:kern w:val="0"/>
                <w:sz w:val="16"/>
                <w:szCs w:val="16"/>
              </w:rPr>
              <w:t>本人已了解关于“国家助学金”申请要求等有关内容，承诺上述提供的资料真实、有效。如有虚假、错误，愿承担相应责任。</w:t>
            </w:r>
          </w:p>
          <w:p>
            <w:pPr>
              <w:widowControl/>
              <w:kinsoku w:val="0"/>
              <w:autoSpaceDE w:val="0"/>
              <w:autoSpaceDN w:val="0"/>
              <w:adjustRightInd w:val="0"/>
              <w:snapToGrid w:val="0"/>
              <w:spacing w:line="250" w:lineRule="auto"/>
              <w:jc w:val="left"/>
              <w:textAlignment w:val="baseline"/>
              <w:rPr>
                <w:rFonts w:ascii="Arial" w:hAnsi="Arial" w:eastAsia="Arial"/>
                <w:snapToGrid w:val="0"/>
                <w:color w:val="000000"/>
                <w:kern w:val="0"/>
                <w:szCs w:val="21"/>
              </w:rPr>
            </w:pPr>
          </w:p>
          <w:p>
            <w:pPr>
              <w:widowControl/>
              <w:kinsoku w:val="0"/>
              <w:autoSpaceDE w:val="0"/>
              <w:autoSpaceDN w:val="0"/>
              <w:adjustRightInd w:val="0"/>
              <w:snapToGrid w:val="0"/>
              <w:spacing w:line="250" w:lineRule="auto"/>
              <w:jc w:val="left"/>
              <w:textAlignment w:val="baseline"/>
              <w:rPr>
                <w:rFonts w:ascii="Arial" w:hAnsi="Arial" w:eastAsia="Arial"/>
                <w:snapToGrid w:val="0"/>
                <w:color w:val="000000"/>
                <w:kern w:val="0"/>
                <w:szCs w:val="21"/>
              </w:rPr>
            </w:pPr>
          </w:p>
          <w:p>
            <w:pPr>
              <w:widowControl/>
              <w:kinsoku w:val="0"/>
              <w:autoSpaceDE w:val="0"/>
              <w:autoSpaceDN w:val="0"/>
              <w:adjustRightInd w:val="0"/>
              <w:snapToGrid w:val="0"/>
              <w:spacing w:line="251" w:lineRule="auto"/>
              <w:jc w:val="left"/>
              <w:textAlignment w:val="baseline"/>
              <w:rPr>
                <w:rFonts w:ascii="Arial" w:hAnsi="Arial" w:eastAsia="Arial"/>
                <w:snapToGrid w:val="0"/>
                <w:color w:val="000000"/>
                <w:kern w:val="0"/>
                <w:szCs w:val="21"/>
              </w:rPr>
            </w:pPr>
          </w:p>
          <w:p>
            <w:pPr>
              <w:widowControl/>
              <w:kinsoku w:val="0"/>
              <w:autoSpaceDE w:val="0"/>
              <w:autoSpaceDN w:val="0"/>
              <w:adjustRightInd w:val="0"/>
              <w:snapToGrid w:val="0"/>
              <w:spacing w:before="52" w:line="223" w:lineRule="auto"/>
              <w:ind w:right="140"/>
              <w:jc w:val="right"/>
              <w:textAlignment w:val="baseline"/>
              <w:rPr>
                <w:rFonts w:ascii="宋体" w:hAnsi="宋体" w:eastAsia="宋体" w:cs="宋体"/>
                <w:snapToGrid w:val="0"/>
                <w:color w:val="000000"/>
                <w:kern w:val="0"/>
                <w:sz w:val="16"/>
                <w:szCs w:val="16"/>
              </w:rPr>
            </w:pPr>
            <w:r>
              <w:rPr>
                <w:rFonts w:ascii="宋体" w:hAnsi="宋体" w:eastAsia="宋体" w:cs="宋体"/>
                <w:snapToGrid w:val="0"/>
                <w:color w:val="000000"/>
                <w:spacing w:val="-1"/>
                <w:kern w:val="0"/>
                <w:sz w:val="16"/>
                <w:szCs w:val="16"/>
              </w:rPr>
              <w:t xml:space="preserve">学生签字：                </w:t>
            </w:r>
            <w:r>
              <w:rPr>
                <w:rFonts w:ascii="宋体" w:hAnsi="宋体" w:eastAsia="宋体" w:cs="宋体"/>
                <w:snapToGrid w:val="0"/>
                <w:color w:val="000000"/>
                <w:kern w:val="0"/>
                <w:sz w:val="16"/>
                <w:szCs w:val="16"/>
              </w:rPr>
              <w:t>年    月    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5" w:hRule="atLeast"/>
        </w:trPr>
        <w:tc>
          <w:tcPr>
            <w:tcW w:w="10177" w:type="dxa"/>
            <w:gridSpan w:val="9"/>
            <w:tcBorders>
              <w:top w:val="single" w:color="000000" w:sz="2" w:space="0"/>
              <w:bottom w:val="single" w:color="000000" w:sz="2" w:space="0"/>
            </w:tcBorders>
          </w:tcPr>
          <w:p>
            <w:pPr>
              <w:widowControl/>
              <w:kinsoku w:val="0"/>
              <w:autoSpaceDE w:val="0"/>
              <w:autoSpaceDN w:val="0"/>
              <w:adjustRightInd w:val="0"/>
              <w:snapToGrid w:val="0"/>
              <w:spacing w:before="156" w:line="222" w:lineRule="auto"/>
              <w:ind w:left="4557"/>
              <w:jc w:val="left"/>
              <w:textAlignment w:val="baseline"/>
              <w:rPr>
                <w:rFonts w:ascii="黑体" w:hAnsi="黑体" w:eastAsia="黑体" w:cs="黑体"/>
                <w:snapToGrid w:val="0"/>
                <w:color w:val="000000"/>
                <w:kern w:val="0"/>
                <w:sz w:val="18"/>
                <w:szCs w:val="18"/>
              </w:rPr>
            </w:pPr>
            <w:r>
              <w:rPr>
                <w:rFonts w:ascii="黑体" w:hAnsi="黑体" w:eastAsia="黑体" w:cs="黑体"/>
                <w:snapToGrid w:val="0"/>
                <w:color w:val="000000"/>
                <w:spacing w:val="-1"/>
                <w:kern w:val="0"/>
                <w:sz w:val="18"/>
                <w:szCs w:val="18"/>
              </w:rPr>
              <w:t>高校审</w:t>
            </w:r>
            <w:r>
              <w:rPr>
                <w:rFonts w:ascii="黑体" w:hAnsi="黑体" w:eastAsia="黑体" w:cs="黑体"/>
                <w:snapToGrid w:val="0"/>
                <w:color w:val="000000"/>
                <w:kern w:val="0"/>
                <w:sz w:val="18"/>
                <w:szCs w:val="18"/>
              </w:rPr>
              <w:t>核情况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26" w:hRule="atLeast"/>
        </w:trPr>
        <w:tc>
          <w:tcPr>
            <w:tcW w:w="2082" w:type="dxa"/>
            <w:gridSpan w:val="2"/>
            <w:tcBorders>
              <w:top w:val="single" w:color="000000" w:sz="2" w:space="0"/>
              <w:bottom w:val="single" w:color="000000" w:sz="2" w:space="0"/>
            </w:tcBorders>
          </w:tcPr>
          <w:p>
            <w:pPr>
              <w:widowControl/>
              <w:kinsoku w:val="0"/>
              <w:autoSpaceDE w:val="0"/>
              <w:autoSpaceDN w:val="0"/>
              <w:adjustRightInd w:val="0"/>
              <w:snapToGrid w:val="0"/>
              <w:spacing w:line="468" w:lineRule="auto"/>
              <w:jc w:val="left"/>
              <w:textAlignment w:val="baseline"/>
              <w:rPr>
                <w:rFonts w:ascii="Arial" w:hAnsi="Arial" w:eastAsia="Arial"/>
                <w:snapToGrid w:val="0"/>
                <w:color w:val="000000"/>
                <w:kern w:val="0"/>
                <w:szCs w:val="21"/>
              </w:rPr>
            </w:pPr>
          </w:p>
          <w:p>
            <w:pPr>
              <w:widowControl/>
              <w:kinsoku w:val="0"/>
              <w:autoSpaceDE w:val="0"/>
              <w:autoSpaceDN w:val="0"/>
              <w:adjustRightInd w:val="0"/>
              <w:snapToGrid w:val="0"/>
              <w:spacing w:before="52" w:line="223" w:lineRule="auto"/>
              <w:ind w:left="640"/>
              <w:jc w:val="left"/>
              <w:textAlignment w:val="baseline"/>
              <w:rPr>
                <w:rFonts w:ascii="宋体" w:hAnsi="宋体" w:eastAsia="宋体" w:cs="宋体"/>
                <w:snapToGrid w:val="0"/>
                <w:color w:val="000000"/>
                <w:kern w:val="0"/>
                <w:sz w:val="16"/>
                <w:szCs w:val="16"/>
              </w:rPr>
            </w:pPr>
            <w:r>
              <w:rPr>
                <w:rFonts w:ascii="宋体" w:hAnsi="宋体" w:eastAsia="宋体" w:cs="宋体"/>
                <w:snapToGrid w:val="0"/>
                <w:color w:val="000000"/>
                <w:spacing w:val="1"/>
                <w:kern w:val="0"/>
                <w:sz w:val="16"/>
                <w:szCs w:val="16"/>
              </w:rPr>
              <w:t>辅导员</w:t>
            </w:r>
            <w:r>
              <w:rPr>
                <w:rFonts w:ascii="宋体" w:hAnsi="宋体" w:eastAsia="宋体" w:cs="宋体"/>
                <w:snapToGrid w:val="0"/>
                <w:color w:val="000000"/>
                <w:kern w:val="0"/>
                <w:sz w:val="16"/>
                <w:szCs w:val="16"/>
              </w:rPr>
              <w:t>意见</w:t>
            </w:r>
          </w:p>
        </w:tc>
        <w:tc>
          <w:tcPr>
            <w:tcW w:w="8095" w:type="dxa"/>
            <w:gridSpan w:val="7"/>
            <w:tcBorders>
              <w:top w:val="single" w:color="000000" w:sz="2" w:space="0"/>
              <w:bottom w:val="single" w:color="000000" w:sz="2" w:space="0"/>
            </w:tcBorders>
          </w:tcPr>
          <w:p>
            <w:pPr>
              <w:widowControl/>
              <w:kinsoku w:val="0"/>
              <w:autoSpaceDE w:val="0"/>
              <w:autoSpaceDN w:val="0"/>
              <w:adjustRightInd w:val="0"/>
              <w:snapToGrid w:val="0"/>
              <w:spacing w:line="254" w:lineRule="auto"/>
              <w:jc w:val="left"/>
              <w:textAlignment w:val="baseline"/>
              <w:rPr>
                <w:rFonts w:ascii="Arial" w:hAnsi="Arial" w:eastAsia="Arial"/>
                <w:snapToGrid w:val="0"/>
                <w:color w:val="000000"/>
                <w:kern w:val="0"/>
                <w:szCs w:val="21"/>
              </w:rPr>
            </w:pPr>
          </w:p>
          <w:p>
            <w:pPr>
              <w:widowControl/>
              <w:kinsoku w:val="0"/>
              <w:autoSpaceDE w:val="0"/>
              <w:autoSpaceDN w:val="0"/>
              <w:adjustRightInd w:val="0"/>
              <w:snapToGrid w:val="0"/>
              <w:spacing w:line="254" w:lineRule="auto"/>
              <w:jc w:val="left"/>
              <w:textAlignment w:val="baseline"/>
              <w:rPr>
                <w:rFonts w:ascii="Arial" w:hAnsi="Arial" w:eastAsia="Arial"/>
                <w:snapToGrid w:val="0"/>
                <w:color w:val="000000"/>
                <w:kern w:val="0"/>
                <w:szCs w:val="21"/>
              </w:rPr>
            </w:pPr>
          </w:p>
          <w:p>
            <w:pPr>
              <w:widowControl/>
              <w:kinsoku w:val="0"/>
              <w:autoSpaceDE w:val="0"/>
              <w:autoSpaceDN w:val="0"/>
              <w:adjustRightInd w:val="0"/>
              <w:snapToGrid w:val="0"/>
              <w:spacing w:line="254" w:lineRule="auto"/>
              <w:jc w:val="left"/>
              <w:textAlignment w:val="baseline"/>
              <w:rPr>
                <w:rFonts w:ascii="Arial" w:hAnsi="Arial" w:eastAsia="Arial"/>
                <w:snapToGrid w:val="0"/>
                <w:color w:val="000000"/>
                <w:kern w:val="0"/>
                <w:szCs w:val="21"/>
              </w:rPr>
            </w:pPr>
          </w:p>
          <w:p>
            <w:pPr>
              <w:widowControl/>
              <w:kinsoku w:val="0"/>
              <w:autoSpaceDE w:val="0"/>
              <w:autoSpaceDN w:val="0"/>
              <w:adjustRightInd w:val="0"/>
              <w:snapToGrid w:val="0"/>
              <w:spacing w:before="52" w:line="223" w:lineRule="auto"/>
              <w:ind w:right="140"/>
              <w:jc w:val="right"/>
              <w:textAlignment w:val="baseline"/>
              <w:rPr>
                <w:rFonts w:ascii="宋体" w:hAnsi="宋体" w:eastAsia="宋体" w:cs="宋体"/>
                <w:snapToGrid w:val="0"/>
                <w:color w:val="000000"/>
                <w:kern w:val="0"/>
                <w:sz w:val="16"/>
                <w:szCs w:val="16"/>
              </w:rPr>
            </w:pPr>
            <w:r>
              <w:rPr>
                <w:rFonts w:ascii="宋体" w:hAnsi="宋体" w:eastAsia="宋体" w:cs="宋体"/>
                <w:snapToGrid w:val="0"/>
                <w:color w:val="000000"/>
                <w:spacing w:val="-1"/>
                <w:kern w:val="0"/>
                <w:sz w:val="16"/>
                <w:szCs w:val="16"/>
              </w:rPr>
              <w:t xml:space="preserve">辅导员签字：          </w:t>
            </w:r>
            <w:r>
              <w:rPr>
                <w:rFonts w:ascii="宋体" w:hAnsi="宋体" w:eastAsia="宋体" w:cs="宋体"/>
                <w:snapToGrid w:val="0"/>
                <w:color w:val="000000"/>
                <w:kern w:val="0"/>
                <w:sz w:val="16"/>
                <w:szCs w:val="16"/>
              </w:rPr>
              <w:t xml:space="preserve">      年    月    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98" w:hRule="atLeast"/>
        </w:trPr>
        <w:tc>
          <w:tcPr>
            <w:tcW w:w="2082" w:type="dxa"/>
            <w:gridSpan w:val="2"/>
            <w:tcBorders>
              <w:top w:val="single" w:color="000000" w:sz="2" w:space="0"/>
              <w:bottom w:val="single" w:color="000000" w:sz="2" w:space="0"/>
            </w:tcBorders>
          </w:tcPr>
          <w:p>
            <w:pPr>
              <w:widowControl/>
              <w:kinsoku w:val="0"/>
              <w:autoSpaceDE w:val="0"/>
              <w:autoSpaceDN w:val="0"/>
              <w:adjustRightInd w:val="0"/>
              <w:snapToGrid w:val="0"/>
              <w:spacing w:line="365" w:lineRule="auto"/>
              <w:jc w:val="left"/>
              <w:textAlignment w:val="baseline"/>
              <w:rPr>
                <w:rFonts w:ascii="Arial" w:hAnsi="Arial" w:eastAsia="Arial"/>
                <w:snapToGrid w:val="0"/>
                <w:color w:val="000000"/>
                <w:kern w:val="0"/>
                <w:szCs w:val="21"/>
              </w:rPr>
            </w:pPr>
          </w:p>
          <w:p>
            <w:pPr>
              <w:widowControl/>
              <w:kinsoku w:val="0"/>
              <w:autoSpaceDE w:val="0"/>
              <w:autoSpaceDN w:val="0"/>
              <w:adjustRightInd w:val="0"/>
              <w:snapToGrid w:val="0"/>
              <w:spacing w:before="52" w:line="233" w:lineRule="auto"/>
              <w:ind w:left="563"/>
              <w:jc w:val="left"/>
              <w:textAlignment w:val="baseline"/>
              <w:rPr>
                <w:rFonts w:ascii="宋体" w:hAnsi="宋体" w:eastAsia="宋体" w:cs="宋体"/>
                <w:snapToGrid w:val="0"/>
                <w:color w:val="000000"/>
                <w:kern w:val="0"/>
                <w:sz w:val="16"/>
                <w:szCs w:val="16"/>
              </w:rPr>
            </w:pPr>
            <w:r>
              <w:rPr>
                <w:rFonts w:ascii="宋体" w:hAnsi="宋体" w:eastAsia="宋体" w:cs="宋体"/>
                <w:snapToGrid w:val="0"/>
                <w:color w:val="000000"/>
                <w:spacing w:val="1"/>
                <w:kern w:val="0"/>
                <w:sz w:val="16"/>
                <w:szCs w:val="16"/>
              </w:rPr>
              <w:t>学校教</w:t>
            </w:r>
            <w:r>
              <w:rPr>
                <w:rFonts w:ascii="宋体" w:hAnsi="宋体" w:eastAsia="宋体" w:cs="宋体"/>
                <w:snapToGrid w:val="0"/>
                <w:color w:val="000000"/>
                <w:kern w:val="0"/>
                <w:sz w:val="16"/>
                <w:szCs w:val="16"/>
              </w:rPr>
              <w:t>务部门</w:t>
            </w:r>
          </w:p>
          <w:p>
            <w:pPr>
              <w:widowControl/>
              <w:kinsoku w:val="0"/>
              <w:autoSpaceDE w:val="0"/>
              <w:autoSpaceDN w:val="0"/>
              <w:adjustRightInd w:val="0"/>
              <w:snapToGrid w:val="0"/>
              <w:spacing w:line="222" w:lineRule="auto"/>
              <w:ind w:left="726"/>
              <w:jc w:val="left"/>
              <w:textAlignment w:val="baseline"/>
              <w:rPr>
                <w:rFonts w:ascii="宋体" w:hAnsi="宋体" w:eastAsia="宋体" w:cs="宋体"/>
                <w:snapToGrid w:val="0"/>
                <w:color w:val="000000"/>
                <w:kern w:val="0"/>
                <w:sz w:val="16"/>
                <w:szCs w:val="16"/>
              </w:rPr>
            </w:pPr>
            <w:r>
              <w:rPr>
                <w:rFonts w:ascii="宋体" w:hAnsi="宋体" w:eastAsia="宋体" w:cs="宋体"/>
                <w:snapToGrid w:val="0"/>
                <w:color w:val="000000"/>
                <w:spacing w:val="-1"/>
                <w:kern w:val="0"/>
                <w:sz w:val="16"/>
                <w:szCs w:val="16"/>
              </w:rPr>
              <w:t>审核意</w:t>
            </w:r>
            <w:r>
              <w:rPr>
                <w:rFonts w:ascii="宋体" w:hAnsi="宋体" w:eastAsia="宋体" w:cs="宋体"/>
                <w:snapToGrid w:val="0"/>
                <w:color w:val="000000"/>
                <w:kern w:val="0"/>
                <w:sz w:val="16"/>
                <w:szCs w:val="16"/>
              </w:rPr>
              <w:t>见</w:t>
            </w:r>
          </w:p>
        </w:tc>
        <w:tc>
          <w:tcPr>
            <w:tcW w:w="8095" w:type="dxa"/>
            <w:gridSpan w:val="7"/>
            <w:tcBorders>
              <w:top w:val="single" w:color="000000" w:sz="2" w:space="0"/>
              <w:bottom w:val="single" w:color="000000" w:sz="2" w:space="0"/>
            </w:tcBorders>
          </w:tcPr>
          <w:p>
            <w:pPr>
              <w:widowControl/>
              <w:kinsoku w:val="0"/>
              <w:autoSpaceDE w:val="0"/>
              <w:autoSpaceDN w:val="0"/>
              <w:adjustRightInd w:val="0"/>
              <w:snapToGrid w:val="0"/>
              <w:spacing w:line="254" w:lineRule="auto"/>
              <w:jc w:val="left"/>
              <w:textAlignment w:val="baseline"/>
              <w:rPr>
                <w:rFonts w:ascii="Arial" w:hAnsi="Arial" w:eastAsia="Arial"/>
                <w:snapToGrid w:val="0"/>
                <w:color w:val="000000"/>
                <w:kern w:val="0"/>
                <w:szCs w:val="21"/>
              </w:rPr>
            </w:pPr>
          </w:p>
          <w:p>
            <w:pPr>
              <w:widowControl/>
              <w:kinsoku w:val="0"/>
              <w:autoSpaceDE w:val="0"/>
              <w:autoSpaceDN w:val="0"/>
              <w:adjustRightInd w:val="0"/>
              <w:snapToGrid w:val="0"/>
              <w:spacing w:line="254" w:lineRule="auto"/>
              <w:jc w:val="left"/>
              <w:textAlignment w:val="baseline"/>
              <w:rPr>
                <w:rFonts w:ascii="Arial" w:hAnsi="Arial" w:eastAsia="Arial"/>
                <w:snapToGrid w:val="0"/>
                <w:color w:val="000000"/>
                <w:kern w:val="0"/>
                <w:szCs w:val="21"/>
              </w:rPr>
            </w:pPr>
          </w:p>
          <w:p>
            <w:pPr>
              <w:widowControl/>
              <w:kinsoku w:val="0"/>
              <w:autoSpaceDE w:val="0"/>
              <w:autoSpaceDN w:val="0"/>
              <w:adjustRightInd w:val="0"/>
              <w:snapToGrid w:val="0"/>
              <w:spacing w:line="254" w:lineRule="auto"/>
              <w:jc w:val="left"/>
              <w:textAlignment w:val="baseline"/>
              <w:rPr>
                <w:rFonts w:ascii="Arial" w:hAnsi="Arial" w:eastAsia="Arial"/>
                <w:snapToGrid w:val="0"/>
                <w:color w:val="000000"/>
                <w:kern w:val="0"/>
                <w:szCs w:val="21"/>
              </w:rPr>
            </w:pPr>
          </w:p>
          <w:p>
            <w:pPr>
              <w:widowControl/>
              <w:kinsoku w:val="0"/>
              <w:autoSpaceDE w:val="0"/>
              <w:autoSpaceDN w:val="0"/>
              <w:adjustRightInd w:val="0"/>
              <w:snapToGrid w:val="0"/>
              <w:spacing w:before="52" w:line="223" w:lineRule="auto"/>
              <w:ind w:right="140"/>
              <w:jc w:val="right"/>
              <w:textAlignment w:val="baseline"/>
              <w:rPr>
                <w:rFonts w:ascii="宋体" w:hAnsi="宋体" w:eastAsia="宋体" w:cs="宋体"/>
                <w:snapToGrid w:val="0"/>
                <w:color w:val="000000"/>
                <w:kern w:val="0"/>
                <w:sz w:val="16"/>
                <w:szCs w:val="16"/>
              </w:rPr>
            </w:pPr>
            <w:r>
              <w:rPr>
                <w:rFonts w:ascii="宋体" w:hAnsi="宋体" w:eastAsia="宋体" w:cs="宋体"/>
                <w:snapToGrid w:val="0"/>
                <w:color w:val="000000"/>
                <w:spacing w:val="-1"/>
                <w:kern w:val="0"/>
                <w:sz w:val="16"/>
                <w:szCs w:val="16"/>
              </w:rPr>
              <w:t xml:space="preserve">教务处盖章：          </w:t>
            </w:r>
            <w:r>
              <w:rPr>
                <w:rFonts w:ascii="宋体" w:hAnsi="宋体" w:eastAsia="宋体" w:cs="宋体"/>
                <w:snapToGrid w:val="0"/>
                <w:color w:val="000000"/>
                <w:kern w:val="0"/>
                <w:sz w:val="16"/>
                <w:szCs w:val="16"/>
              </w:rPr>
              <w:t xml:space="preserve">      年    月    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71" w:hRule="atLeast"/>
        </w:trPr>
        <w:tc>
          <w:tcPr>
            <w:tcW w:w="2082" w:type="dxa"/>
            <w:gridSpan w:val="2"/>
            <w:tcBorders>
              <w:top w:val="single" w:color="000000" w:sz="2" w:space="0"/>
              <w:bottom w:val="single" w:color="000000" w:sz="2" w:space="0"/>
            </w:tcBorders>
          </w:tcPr>
          <w:p>
            <w:pPr>
              <w:widowControl/>
              <w:kinsoku w:val="0"/>
              <w:autoSpaceDE w:val="0"/>
              <w:autoSpaceDN w:val="0"/>
              <w:adjustRightInd w:val="0"/>
              <w:snapToGrid w:val="0"/>
              <w:spacing w:line="366" w:lineRule="auto"/>
              <w:jc w:val="left"/>
              <w:textAlignment w:val="baseline"/>
              <w:rPr>
                <w:rFonts w:ascii="Arial" w:hAnsi="Arial" w:eastAsia="Arial"/>
                <w:snapToGrid w:val="0"/>
                <w:color w:val="000000"/>
                <w:kern w:val="0"/>
                <w:szCs w:val="21"/>
              </w:rPr>
            </w:pPr>
          </w:p>
          <w:p>
            <w:pPr>
              <w:widowControl/>
              <w:kinsoku w:val="0"/>
              <w:autoSpaceDE w:val="0"/>
              <w:autoSpaceDN w:val="0"/>
              <w:adjustRightInd w:val="0"/>
              <w:snapToGrid w:val="0"/>
              <w:spacing w:before="52" w:line="248" w:lineRule="auto"/>
              <w:ind w:left="725" w:right="216" w:hanging="486"/>
              <w:jc w:val="left"/>
              <w:textAlignment w:val="baseline"/>
              <w:rPr>
                <w:rFonts w:ascii="宋体" w:hAnsi="宋体" w:eastAsia="宋体" w:cs="宋体"/>
                <w:snapToGrid w:val="0"/>
                <w:color w:val="000000"/>
                <w:kern w:val="0"/>
                <w:sz w:val="16"/>
                <w:szCs w:val="16"/>
              </w:rPr>
            </w:pPr>
            <w:r>
              <w:rPr>
                <w:rFonts w:ascii="宋体" w:hAnsi="宋体" w:eastAsia="宋体" w:cs="宋体"/>
                <w:snapToGrid w:val="0"/>
                <w:color w:val="000000"/>
                <w:spacing w:val="2"/>
                <w:kern w:val="0"/>
                <w:sz w:val="16"/>
                <w:szCs w:val="16"/>
              </w:rPr>
              <w:t>学</w:t>
            </w:r>
            <w:r>
              <w:rPr>
                <w:rFonts w:ascii="宋体" w:hAnsi="宋体" w:eastAsia="宋体" w:cs="宋体"/>
                <w:snapToGrid w:val="0"/>
                <w:color w:val="000000"/>
                <w:spacing w:val="1"/>
                <w:kern w:val="0"/>
                <w:sz w:val="16"/>
                <w:szCs w:val="16"/>
              </w:rPr>
              <w:t>校学生资助管理部门</w:t>
            </w:r>
            <w:r>
              <w:rPr>
                <w:rFonts w:ascii="宋体" w:hAnsi="宋体" w:eastAsia="宋体" w:cs="宋体"/>
                <w:snapToGrid w:val="0"/>
                <w:color w:val="000000"/>
                <w:kern w:val="0"/>
                <w:sz w:val="16"/>
                <w:szCs w:val="16"/>
              </w:rPr>
              <w:t xml:space="preserve"> </w:t>
            </w:r>
            <w:r>
              <w:rPr>
                <w:rFonts w:ascii="宋体" w:hAnsi="宋体" w:eastAsia="宋体" w:cs="宋体"/>
                <w:snapToGrid w:val="0"/>
                <w:color w:val="000000"/>
                <w:spacing w:val="-1"/>
                <w:kern w:val="0"/>
                <w:sz w:val="16"/>
                <w:szCs w:val="16"/>
              </w:rPr>
              <w:t>审查意</w:t>
            </w:r>
            <w:r>
              <w:rPr>
                <w:rFonts w:ascii="宋体" w:hAnsi="宋体" w:eastAsia="宋体" w:cs="宋体"/>
                <w:snapToGrid w:val="0"/>
                <w:color w:val="000000"/>
                <w:kern w:val="0"/>
                <w:sz w:val="16"/>
                <w:szCs w:val="16"/>
              </w:rPr>
              <w:t>见</w:t>
            </w:r>
          </w:p>
        </w:tc>
        <w:tc>
          <w:tcPr>
            <w:tcW w:w="8095" w:type="dxa"/>
            <w:gridSpan w:val="7"/>
            <w:tcBorders>
              <w:top w:val="single" w:color="000000" w:sz="2" w:space="0"/>
              <w:bottom w:val="single" w:color="000000" w:sz="2" w:space="0"/>
            </w:tcBorders>
          </w:tcPr>
          <w:p>
            <w:pPr>
              <w:widowControl/>
              <w:kinsoku w:val="0"/>
              <w:autoSpaceDE w:val="0"/>
              <w:autoSpaceDN w:val="0"/>
              <w:adjustRightInd w:val="0"/>
              <w:snapToGrid w:val="0"/>
              <w:spacing w:line="254" w:lineRule="auto"/>
              <w:jc w:val="left"/>
              <w:textAlignment w:val="baseline"/>
              <w:rPr>
                <w:rFonts w:ascii="Arial" w:hAnsi="Arial" w:eastAsia="Arial"/>
                <w:snapToGrid w:val="0"/>
                <w:color w:val="000000"/>
                <w:kern w:val="0"/>
                <w:szCs w:val="21"/>
              </w:rPr>
            </w:pPr>
          </w:p>
          <w:p>
            <w:pPr>
              <w:widowControl/>
              <w:kinsoku w:val="0"/>
              <w:autoSpaceDE w:val="0"/>
              <w:autoSpaceDN w:val="0"/>
              <w:adjustRightInd w:val="0"/>
              <w:snapToGrid w:val="0"/>
              <w:spacing w:line="254" w:lineRule="auto"/>
              <w:jc w:val="left"/>
              <w:textAlignment w:val="baseline"/>
              <w:rPr>
                <w:rFonts w:ascii="Arial" w:hAnsi="Arial" w:eastAsia="Arial"/>
                <w:snapToGrid w:val="0"/>
                <w:color w:val="000000"/>
                <w:kern w:val="0"/>
                <w:szCs w:val="21"/>
              </w:rPr>
            </w:pPr>
          </w:p>
          <w:p>
            <w:pPr>
              <w:widowControl/>
              <w:kinsoku w:val="0"/>
              <w:autoSpaceDE w:val="0"/>
              <w:autoSpaceDN w:val="0"/>
              <w:adjustRightInd w:val="0"/>
              <w:snapToGrid w:val="0"/>
              <w:spacing w:line="255" w:lineRule="auto"/>
              <w:jc w:val="left"/>
              <w:textAlignment w:val="baseline"/>
              <w:rPr>
                <w:rFonts w:ascii="Arial" w:hAnsi="Arial" w:eastAsia="Arial"/>
                <w:snapToGrid w:val="0"/>
                <w:color w:val="000000"/>
                <w:kern w:val="0"/>
                <w:szCs w:val="21"/>
              </w:rPr>
            </w:pPr>
          </w:p>
          <w:p>
            <w:pPr>
              <w:widowControl/>
              <w:kinsoku w:val="0"/>
              <w:autoSpaceDE w:val="0"/>
              <w:autoSpaceDN w:val="0"/>
              <w:adjustRightInd w:val="0"/>
              <w:snapToGrid w:val="0"/>
              <w:spacing w:before="52" w:line="222" w:lineRule="auto"/>
              <w:ind w:right="140"/>
              <w:jc w:val="right"/>
              <w:textAlignment w:val="baseline"/>
              <w:rPr>
                <w:rFonts w:ascii="宋体" w:hAnsi="宋体" w:eastAsia="宋体" w:cs="宋体"/>
                <w:snapToGrid w:val="0"/>
                <w:color w:val="000000"/>
                <w:kern w:val="0"/>
                <w:sz w:val="16"/>
                <w:szCs w:val="16"/>
              </w:rPr>
            </w:pPr>
            <w:r>
              <w:rPr>
                <w:rFonts w:ascii="宋体" w:hAnsi="宋体" w:eastAsia="宋体" w:cs="宋体"/>
                <w:snapToGrid w:val="0"/>
                <w:color w:val="000000"/>
                <w:spacing w:val="-1"/>
                <w:kern w:val="0"/>
                <w:sz w:val="16"/>
                <w:szCs w:val="16"/>
              </w:rPr>
              <w:t>学生资助部</w:t>
            </w:r>
            <w:r>
              <w:rPr>
                <w:rFonts w:ascii="宋体" w:hAnsi="宋体" w:eastAsia="宋体" w:cs="宋体"/>
                <w:snapToGrid w:val="0"/>
                <w:color w:val="000000"/>
                <w:kern w:val="0"/>
                <w:sz w:val="16"/>
                <w:szCs w:val="16"/>
              </w:rPr>
              <w:t>门盖章：                年    月    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2" w:hRule="atLeast"/>
        </w:trPr>
        <w:tc>
          <w:tcPr>
            <w:tcW w:w="10177" w:type="dxa"/>
            <w:gridSpan w:val="9"/>
            <w:tcBorders>
              <w:top w:val="single" w:color="000000" w:sz="2" w:space="0"/>
              <w:bottom w:val="single" w:color="000000" w:sz="2" w:space="0"/>
            </w:tcBorders>
          </w:tcPr>
          <w:p>
            <w:pPr>
              <w:widowControl/>
              <w:kinsoku w:val="0"/>
              <w:autoSpaceDE w:val="0"/>
              <w:autoSpaceDN w:val="0"/>
              <w:adjustRightInd w:val="0"/>
              <w:snapToGrid w:val="0"/>
              <w:spacing w:before="160" w:line="224" w:lineRule="auto"/>
              <w:ind w:left="4608"/>
              <w:jc w:val="left"/>
              <w:textAlignment w:val="baseline"/>
              <w:rPr>
                <w:rFonts w:ascii="黑体" w:hAnsi="黑体" w:eastAsia="黑体" w:cs="黑体"/>
                <w:snapToGrid w:val="0"/>
                <w:color w:val="000000"/>
                <w:kern w:val="0"/>
                <w:sz w:val="16"/>
                <w:szCs w:val="16"/>
              </w:rPr>
            </w:pPr>
            <w:r>
              <w:rPr>
                <w:rFonts w:ascii="黑体" w:hAnsi="黑体" w:eastAsia="黑体" w:cs="黑体"/>
                <w:snapToGrid w:val="0"/>
                <w:color w:val="000000"/>
                <w:spacing w:val="2"/>
                <w:kern w:val="0"/>
                <w:sz w:val="16"/>
                <w:szCs w:val="16"/>
              </w:rPr>
              <w:t>高校复核意</w:t>
            </w:r>
            <w:r>
              <w:rPr>
                <w:rFonts w:ascii="黑体" w:hAnsi="黑体" w:eastAsia="黑体" w:cs="黑体"/>
                <w:snapToGrid w:val="0"/>
                <w:color w:val="000000"/>
                <w:spacing w:val="1"/>
                <w:kern w:val="0"/>
                <w:sz w:val="16"/>
                <w:szCs w:val="16"/>
              </w:rPr>
              <w:t>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13" w:hRule="atLeast"/>
        </w:trPr>
        <w:tc>
          <w:tcPr>
            <w:tcW w:w="10177" w:type="dxa"/>
            <w:gridSpan w:val="9"/>
            <w:tcBorders>
              <w:top w:val="single" w:color="000000" w:sz="2" w:space="0"/>
              <w:bottom w:val="single" w:color="000000" w:sz="2" w:space="0"/>
            </w:tcBorders>
          </w:tcPr>
          <w:p>
            <w:pPr>
              <w:widowControl/>
              <w:kinsoku w:val="0"/>
              <w:autoSpaceDE w:val="0"/>
              <w:autoSpaceDN w:val="0"/>
              <w:adjustRightInd w:val="0"/>
              <w:snapToGrid w:val="0"/>
              <w:spacing w:line="249" w:lineRule="auto"/>
              <w:jc w:val="left"/>
              <w:textAlignment w:val="baseline"/>
              <w:rPr>
                <w:rFonts w:ascii="Arial" w:hAnsi="Arial" w:eastAsia="Arial"/>
                <w:snapToGrid w:val="0"/>
                <w:color w:val="000000"/>
                <w:kern w:val="0"/>
                <w:szCs w:val="21"/>
              </w:rPr>
            </w:pPr>
          </w:p>
          <w:p>
            <w:pPr>
              <w:widowControl/>
              <w:kinsoku w:val="0"/>
              <w:autoSpaceDE w:val="0"/>
              <w:autoSpaceDN w:val="0"/>
              <w:adjustRightInd w:val="0"/>
              <w:snapToGrid w:val="0"/>
              <w:spacing w:line="250" w:lineRule="auto"/>
              <w:jc w:val="left"/>
              <w:textAlignment w:val="baseline"/>
              <w:rPr>
                <w:rFonts w:ascii="Arial" w:hAnsi="Arial" w:eastAsia="Arial"/>
                <w:snapToGrid w:val="0"/>
                <w:color w:val="000000"/>
                <w:kern w:val="0"/>
                <w:szCs w:val="21"/>
              </w:rPr>
            </w:pPr>
          </w:p>
          <w:p>
            <w:pPr>
              <w:widowControl/>
              <w:kinsoku w:val="0"/>
              <w:autoSpaceDE w:val="0"/>
              <w:autoSpaceDN w:val="0"/>
              <w:adjustRightInd w:val="0"/>
              <w:snapToGrid w:val="0"/>
              <w:spacing w:line="250" w:lineRule="auto"/>
              <w:jc w:val="left"/>
              <w:textAlignment w:val="baseline"/>
              <w:rPr>
                <w:rFonts w:ascii="Arial" w:hAnsi="Arial" w:eastAsia="Arial"/>
                <w:snapToGrid w:val="0"/>
                <w:color w:val="000000"/>
                <w:kern w:val="0"/>
                <w:szCs w:val="21"/>
              </w:rPr>
            </w:pPr>
          </w:p>
          <w:p>
            <w:pPr>
              <w:widowControl/>
              <w:kinsoku w:val="0"/>
              <w:autoSpaceDE w:val="0"/>
              <w:autoSpaceDN w:val="0"/>
              <w:adjustRightInd w:val="0"/>
              <w:snapToGrid w:val="0"/>
              <w:spacing w:line="250" w:lineRule="auto"/>
              <w:jc w:val="left"/>
              <w:textAlignment w:val="baseline"/>
              <w:rPr>
                <w:rFonts w:ascii="Arial" w:hAnsi="Arial" w:eastAsia="Arial"/>
                <w:snapToGrid w:val="0"/>
                <w:color w:val="000000"/>
                <w:kern w:val="0"/>
                <w:szCs w:val="21"/>
              </w:rPr>
            </w:pPr>
          </w:p>
          <w:p>
            <w:pPr>
              <w:widowControl/>
              <w:kinsoku w:val="0"/>
              <w:autoSpaceDE w:val="0"/>
              <w:autoSpaceDN w:val="0"/>
              <w:adjustRightInd w:val="0"/>
              <w:snapToGrid w:val="0"/>
              <w:spacing w:line="250" w:lineRule="auto"/>
              <w:jc w:val="left"/>
              <w:textAlignment w:val="baseline"/>
              <w:rPr>
                <w:rFonts w:ascii="Arial" w:hAnsi="Arial" w:eastAsia="Arial"/>
                <w:snapToGrid w:val="0"/>
                <w:color w:val="000000"/>
                <w:kern w:val="0"/>
                <w:szCs w:val="21"/>
              </w:rPr>
            </w:pPr>
          </w:p>
          <w:p>
            <w:pPr>
              <w:widowControl/>
              <w:kinsoku w:val="0"/>
              <w:autoSpaceDE w:val="0"/>
              <w:autoSpaceDN w:val="0"/>
              <w:adjustRightInd w:val="0"/>
              <w:snapToGrid w:val="0"/>
              <w:spacing w:before="52" w:line="223" w:lineRule="auto"/>
              <w:ind w:right="140"/>
              <w:jc w:val="right"/>
              <w:textAlignment w:val="baseline"/>
              <w:rPr>
                <w:rFonts w:ascii="宋体" w:hAnsi="宋体" w:eastAsia="宋体" w:cs="宋体"/>
                <w:snapToGrid w:val="0"/>
                <w:color w:val="000000"/>
                <w:kern w:val="0"/>
                <w:sz w:val="16"/>
                <w:szCs w:val="16"/>
              </w:rPr>
            </w:pPr>
            <w:r>
              <w:rPr>
                <w:rFonts w:ascii="宋体" w:hAnsi="宋体" w:eastAsia="宋体" w:cs="宋体"/>
                <w:snapToGrid w:val="0"/>
                <w:color w:val="000000"/>
                <w:spacing w:val="-1"/>
                <w:kern w:val="0"/>
                <w:sz w:val="16"/>
                <w:szCs w:val="16"/>
              </w:rPr>
              <w:t xml:space="preserve">单位公章：              </w:t>
            </w:r>
            <w:r>
              <w:rPr>
                <w:rFonts w:ascii="宋体" w:hAnsi="宋体" w:eastAsia="宋体" w:cs="宋体"/>
                <w:snapToGrid w:val="0"/>
                <w:color w:val="000000"/>
                <w:kern w:val="0"/>
                <w:sz w:val="16"/>
                <w:szCs w:val="16"/>
              </w:rPr>
              <w:t xml:space="preserve">  年    月    日</w:t>
            </w:r>
          </w:p>
        </w:tc>
      </w:tr>
    </w:tbl>
    <w:p>
      <w:pPr>
        <w:tabs>
          <w:tab w:val="left" w:pos="2242"/>
        </w:tabs>
        <w:rPr>
          <w:rFonts w:ascii="黑体" w:hAnsi="黑体" w:eastAsia="黑体"/>
          <w:sz w:val="22"/>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swiss"/>
    <w:pitch w:val="default"/>
    <w:sig w:usb0="E0002AFF" w:usb1="C0007843" w:usb2="00000009" w:usb3="00000000" w:csb0="400001FF" w:csb1="FFFF0000"/>
  </w:font>
  <w:font w:name="Songti SC Regular">
    <w:altName w:val="宋体"/>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C844C2"/>
    <w:multiLevelType w:val="singleLevel"/>
    <w:tmpl w:val="9EC844C2"/>
    <w:lvl w:ilvl="0" w:tentative="0">
      <w:start w:val="2"/>
      <w:numFmt w:val="decimal"/>
      <w:lvlText w:val="%1."/>
      <w:lvlJc w:val="left"/>
      <w:pPr>
        <w:tabs>
          <w:tab w:val="left" w:pos="312"/>
        </w:tabs>
      </w:pPr>
    </w:lvl>
  </w:abstractNum>
  <w:abstractNum w:abstractNumId="1">
    <w:nsid w:val="F1BB8029"/>
    <w:multiLevelType w:val="singleLevel"/>
    <w:tmpl w:val="F1BB8029"/>
    <w:lvl w:ilvl="0" w:tentative="0">
      <w:start w:val="1"/>
      <w:numFmt w:val="lowerLetter"/>
      <w:lvlText w:val="%1."/>
      <w:lvlJc w:val="left"/>
      <w:pPr>
        <w:ind w:left="425" w:hanging="425"/>
      </w:pPr>
      <w:rPr>
        <w:rFonts w:hint="default"/>
      </w:rPr>
    </w:lvl>
  </w:abstractNum>
  <w:abstractNum w:abstractNumId="2">
    <w:nsid w:val="15E39BF0"/>
    <w:multiLevelType w:val="singleLevel"/>
    <w:tmpl w:val="15E39BF0"/>
    <w:lvl w:ilvl="0" w:tentative="0">
      <w:start w:val="1"/>
      <w:numFmt w:val="lowerLetter"/>
      <w:lvlText w:val="%1."/>
      <w:lvlJc w:val="left"/>
      <w:pPr>
        <w:tabs>
          <w:tab w:val="left" w:pos="420"/>
        </w:tabs>
        <w:ind w:left="425" w:hanging="425"/>
      </w:pPr>
      <w:rPr>
        <w:rFonts w:hint="default"/>
      </w:rPr>
    </w:lvl>
  </w:abstractNum>
  <w:abstractNum w:abstractNumId="3">
    <w:nsid w:val="1806439E"/>
    <w:multiLevelType w:val="multilevel"/>
    <w:tmpl w:val="1806439E"/>
    <w:lvl w:ilvl="0" w:tentative="0">
      <w:start w:val="1"/>
      <w:numFmt w:val="chineseCountingThousand"/>
      <w:lvlText w:val="%1、"/>
      <w:lvlJc w:val="left"/>
      <w:pPr>
        <w:ind w:left="1020" w:hanging="420"/>
      </w:p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4">
    <w:nsid w:val="35B060EF"/>
    <w:multiLevelType w:val="singleLevel"/>
    <w:tmpl w:val="35B060EF"/>
    <w:lvl w:ilvl="0" w:tentative="0">
      <w:start w:val="1"/>
      <w:numFmt w:val="lowerLetter"/>
      <w:lvlText w:val="%1."/>
      <w:lvlJc w:val="left"/>
      <w:pPr>
        <w:ind w:left="425" w:hanging="425"/>
      </w:pPr>
      <w:rPr>
        <w:rFonts w:hint="default"/>
        <w:color w:val="auto"/>
      </w:rPr>
    </w:lvl>
  </w:abstractNum>
  <w:abstractNum w:abstractNumId="5">
    <w:nsid w:val="4AD0740F"/>
    <w:multiLevelType w:val="singleLevel"/>
    <w:tmpl w:val="4AD0740F"/>
    <w:lvl w:ilvl="0" w:tentative="0">
      <w:start w:val="1"/>
      <w:numFmt w:val="lowerLetter"/>
      <w:lvlText w:val="%1."/>
      <w:lvlJc w:val="left"/>
      <w:pPr>
        <w:ind w:left="425" w:hanging="425"/>
      </w:pPr>
      <w:rPr>
        <w:rFonts w:hint="default"/>
      </w:rPr>
    </w:lvl>
  </w:abstractNum>
  <w:abstractNum w:abstractNumId="6">
    <w:nsid w:val="4F69F08A"/>
    <w:multiLevelType w:val="singleLevel"/>
    <w:tmpl w:val="4F69F08A"/>
    <w:lvl w:ilvl="0" w:tentative="0">
      <w:start w:val="1"/>
      <w:numFmt w:val="lowerLetter"/>
      <w:lvlText w:val="%1."/>
      <w:lvlJc w:val="left"/>
      <w:pPr>
        <w:ind w:left="425" w:hanging="425"/>
      </w:pPr>
      <w:rPr>
        <w:rFonts w:hint="default"/>
      </w:rPr>
    </w:lvl>
  </w:abstractNum>
  <w:num w:numId="1">
    <w:abstractNumId w:val="3"/>
  </w:num>
  <w:num w:numId="2">
    <w:abstractNumId w:val="2"/>
  </w:num>
  <w:num w:numId="3">
    <w:abstractNumId w:val="4"/>
  </w:num>
  <w:num w:numId="4">
    <w:abstractNumId w:val="6"/>
  </w:num>
  <w:num w:numId="5">
    <w:abstractNumId w:val="5"/>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FlY2FhNzU4NzRjOWM5YzkwYTA3NmUwNTM5MWZjNGIifQ=="/>
  </w:docVars>
  <w:rsids>
    <w:rsidRoot w:val="008C103A"/>
    <w:rsid w:val="00033FC6"/>
    <w:rsid w:val="00046033"/>
    <w:rsid w:val="00054F7F"/>
    <w:rsid w:val="00055407"/>
    <w:rsid w:val="000841D5"/>
    <w:rsid w:val="0009409F"/>
    <w:rsid w:val="000A47F4"/>
    <w:rsid w:val="001012DD"/>
    <w:rsid w:val="00140AFC"/>
    <w:rsid w:val="001438A9"/>
    <w:rsid w:val="00157314"/>
    <w:rsid w:val="0017001C"/>
    <w:rsid w:val="001853E9"/>
    <w:rsid w:val="001C2A3B"/>
    <w:rsid w:val="001D0EAC"/>
    <w:rsid w:val="001E3243"/>
    <w:rsid w:val="00240AD6"/>
    <w:rsid w:val="002425BF"/>
    <w:rsid w:val="0024513A"/>
    <w:rsid w:val="002558C8"/>
    <w:rsid w:val="002610AC"/>
    <w:rsid w:val="0029453E"/>
    <w:rsid w:val="002950F7"/>
    <w:rsid w:val="002A069F"/>
    <w:rsid w:val="002A4561"/>
    <w:rsid w:val="002B1237"/>
    <w:rsid w:val="002E031B"/>
    <w:rsid w:val="002E3272"/>
    <w:rsid w:val="002E4228"/>
    <w:rsid w:val="002F361F"/>
    <w:rsid w:val="002F6621"/>
    <w:rsid w:val="002F6F15"/>
    <w:rsid w:val="0030163B"/>
    <w:rsid w:val="00334139"/>
    <w:rsid w:val="003366EB"/>
    <w:rsid w:val="00354570"/>
    <w:rsid w:val="00382456"/>
    <w:rsid w:val="00392850"/>
    <w:rsid w:val="003A5461"/>
    <w:rsid w:val="003B63E0"/>
    <w:rsid w:val="003C362F"/>
    <w:rsid w:val="003D135C"/>
    <w:rsid w:val="003D58EF"/>
    <w:rsid w:val="0043002F"/>
    <w:rsid w:val="004475DA"/>
    <w:rsid w:val="004629A3"/>
    <w:rsid w:val="00490EF3"/>
    <w:rsid w:val="004A1EFC"/>
    <w:rsid w:val="004C041D"/>
    <w:rsid w:val="004D29A4"/>
    <w:rsid w:val="004E5A8B"/>
    <w:rsid w:val="004F6566"/>
    <w:rsid w:val="00502FF6"/>
    <w:rsid w:val="00517DAC"/>
    <w:rsid w:val="005962CB"/>
    <w:rsid w:val="005C45DA"/>
    <w:rsid w:val="005C6CA3"/>
    <w:rsid w:val="006108F7"/>
    <w:rsid w:val="00671857"/>
    <w:rsid w:val="006C7B36"/>
    <w:rsid w:val="006E0DC8"/>
    <w:rsid w:val="006E1EA8"/>
    <w:rsid w:val="006E231C"/>
    <w:rsid w:val="0070008E"/>
    <w:rsid w:val="0072535C"/>
    <w:rsid w:val="007278EF"/>
    <w:rsid w:val="00734A00"/>
    <w:rsid w:val="00752C5D"/>
    <w:rsid w:val="0075350E"/>
    <w:rsid w:val="007812ED"/>
    <w:rsid w:val="007C2F80"/>
    <w:rsid w:val="007C3E02"/>
    <w:rsid w:val="00850C6C"/>
    <w:rsid w:val="008921BD"/>
    <w:rsid w:val="008A5001"/>
    <w:rsid w:val="008B4E92"/>
    <w:rsid w:val="008C103A"/>
    <w:rsid w:val="008D208E"/>
    <w:rsid w:val="0090320D"/>
    <w:rsid w:val="00952E0F"/>
    <w:rsid w:val="009630F5"/>
    <w:rsid w:val="009706B7"/>
    <w:rsid w:val="0097599B"/>
    <w:rsid w:val="009D071D"/>
    <w:rsid w:val="009E7B41"/>
    <w:rsid w:val="00A2142A"/>
    <w:rsid w:val="00A25D22"/>
    <w:rsid w:val="00AA24AF"/>
    <w:rsid w:val="00AC06B3"/>
    <w:rsid w:val="00AE56BA"/>
    <w:rsid w:val="00B0409A"/>
    <w:rsid w:val="00B108B9"/>
    <w:rsid w:val="00B2167C"/>
    <w:rsid w:val="00B27A73"/>
    <w:rsid w:val="00B42227"/>
    <w:rsid w:val="00B46479"/>
    <w:rsid w:val="00B55A28"/>
    <w:rsid w:val="00BB0B4D"/>
    <w:rsid w:val="00BB1D2E"/>
    <w:rsid w:val="00BC30D3"/>
    <w:rsid w:val="00BC5FD2"/>
    <w:rsid w:val="00BD57A8"/>
    <w:rsid w:val="00BE0F8F"/>
    <w:rsid w:val="00C04F19"/>
    <w:rsid w:val="00C472E9"/>
    <w:rsid w:val="00C50D6C"/>
    <w:rsid w:val="00C70949"/>
    <w:rsid w:val="00C82031"/>
    <w:rsid w:val="00C825DE"/>
    <w:rsid w:val="00CC330C"/>
    <w:rsid w:val="00CC5540"/>
    <w:rsid w:val="00CD134F"/>
    <w:rsid w:val="00CE7293"/>
    <w:rsid w:val="00CF5634"/>
    <w:rsid w:val="00D0373B"/>
    <w:rsid w:val="00D25BBB"/>
    <w:rsid w:val="00D27B57"/>
    <w:rsid w:val="00D932A1"/>
    <w:rsid w:val="00DA291F"/>
    <w:rsid w:val="00DB0842"/>
    <w:rsid w:val="00DD666F"/>
    <w:rsid w:val="00DE5482"/>
    <w:rsid w:val="00E15A2C"/>
    <w:rsid w:val="00E57252"/>
    <w:rsid w:val="00E65264"/>
    <w:rsid w:val="00E65CE7"/>
    <w:rsid w:val="00E713EC"/>
    <w:rsid w:val="00E823C2"/>
    <w:rsid w:val="00E867B3"/>
    <w:rsid w:val="00ED16C0"/>
    <w:rsid w:val="00ED7809"/>
    <w:rsid w:val="00EE77D9"/>
    <w:rsid w:val="00F225D8"/>
    <w:rsid w:val="00F70376"/>
    <w:rsid w:val="00F8287B"/>
    <w:rsid w:val="00FB016E"/>
    <w:rsid w:val="00FF2F90"/>
    <w:rsid w:val="0667442D"/>
    <w:rsid w:val="076369A2"/>
    <w:rsid w:val="07AD2498"/>
    <w:rsid w:val="091A7535"/>
    <w:rsid w:val="0B401C01"/>
    <w:rsid w:val="0DA95391"/>
    <w:rsid w:val="0DBC50E9"/>
    <w:rsid w:val="10B45825"/>
    <w:rsid w:val="17824C23"/>
    <w:rsid w:val="188F1327"/>
    <w:rsid w:val="26AB5818"/>
    <w:rsid w:val="2892538B"/>
    <w:rsid w:val="2BA0622A"/>
    <w:rsid w:val="2C730B86"/>
    <w:rsid w:val="30BE18F7"/>
    <w:rsid w:val="33F95E15"/>
    <w:rsid w:val="3A4C6631"/>
    <w:rsid w:val="3FD07ED9"/>
    <w:rsid w:val="4C4023DB"/>
    <w:rsid w:val="4FD33566"/>
    <w:rsid w:val="50ED0658"/>
    <w:rsid w:val="526606C2"/>
    <w:rsid w:val="53550E8A"/>
    <w:rsid w:val="5B1E422F"/>
    <w:rsid w:val="5F821484"/>
    <w:rsid w:val="64590119"/>
    <w:rsid w:val="707C2085"/>
    <w:rsid w:val="79C97604"/>
    <w:rsid w:val="7B3E5750"/>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Arial"/>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3"/>
    <w:semiHidden/>
    <w:unhideWhenUsed/>
    <w:qFormat/>
    <w:uiPriority w:val="99"/>
    <w:pPr>
      <w:ind w:left="100" w:leftChars="2500"/>
    </w:pPr>
  </w:style>
  <w:style w:type="paragraph" w:styleId="3">
    <w:name w:val="footer"/>
    <w:basedOn w:val="1"/>
    <w:link w:val="15"/>
    <w:unhideWhenUsed/>
    <w:qFormat/>
    <w:uiPriority w:val="99"/>
    <w:pPr>
      <w:tabs>
        <w:tab w:val="center" w:pos="4153"/>
        <w:tab w:val="right" w:pos="8306"/>
      </w:tabs>
      <w:snapToGrid w:val="0"/>
      <w:jc w:val="left"/>
    </w:pPr>
    <w:rPr>
      <w:sz w:val="18"/>
      <w:szCs w:val="18"/>
    </w:rPr>
  </w:style>
  <w:style w:type="paragraph" w:styleId="4">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lang w:bidi="ug-CN"/>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22"/>
    <w:rPr>
      <w:b/>
      <w:bCs/>
    </w:rPr>
  </w:style>
  <w:style w:type="character" w:styleId="10">
    <w:name w:val="Hyperlink"/>
    <w:basedOn w:val="8"/>
    <w:unhideWhenUsed/>
    <w:qFormat/>
    <w:uiPriority w:val="99"/>
    <w:rPr>
      <w:color w:val="0000FF" w:themeColor="hyperlink"/>
      <w:u w:val="single"/>
      <w14:textFill>
        <w14:solidFill>
          <w14:schemeClr w14:val="hlink"/>
        </w14:solidFill>
      </w14:textFill>
    </w:rPr>
  </w:style>
  <w:style w:type="character" w:customStyle="1" w:styleId="11">
    <w:name w:val="article_title"/>
    <w:basedOn w:val="8"/>
    <w:qFormat/>
    <w:uiPriority w:val="0"/>
  </w:style>
  <w:style w:type="paragraph" w:styleId="12">
    <w:name w:val="List Paragraph"/>
    <w:basedOn w:val="1"/>
    <w:qFormat/>
    <w:uiPriority w:val="34"/>
    <w:pPr>
      <w:ind w:firstLine="420" w:firstLineChars="200"/>
    </w:pPr>
  </w:style>
  <w:style w:type="character" w:customStyle="1" w:styleId="13">
    <w:name w:val="日期 Char"/>
    <w:basedOn w:val="8"/>
    <w:link w:val="2"/>
    <w:semiHidden/>
    <w:qFormat/>
    <w:uiPriority w:val="99"/>
  </w:style>
  <w:style w:type="character" w:customStyle="1" w:styleId="14">
    <w:name w:val="页眉 Char"/>
    <w:basedOn w:val="8"/>
    <w:link w:val="4"/>
    <w:qFormat/>
    <w:uiPriority w:val="99"/>
    <w:rPr>
      <w:sz w:val="18"/>
      <w:szCs w:val="18"/>
    </w:rPr>
  </w:style>
  <w:style w:type="character" w:customStyle="1" w:styleId="15">
    <w:name w:val="页脚 Char"/>
    <w:basedOn w:val="8"/>
    <w:link w:val="3"/>
    <w:qFormat/>
    <w:uiPriority w:val="99"/>
    <w:rPr>
      <w:sz w:val="18"/>
      <w:szCs w:val="18"/>
    </w:rPr>
  </w:style>
  <w:style w:type="character" w:customStyle="1" w:styleId="16">
    <w:name w:val="Unresolved Mention"/>
    <w:basedOn w:val="8"/>
    <w:semiHidden/>
    <w:unhideWhenUsed/>
    <w:qFormat/>
    <w:uiPriority w:val="99"/>
    <w:rPr>
      <w:color w:val="605E5C"/>
      <w:shd w:val="clear" w:color="auto" w:fill="E1DFDD"/>
    </w:rPr>
  </w:style>
  <w:style w:type="table" w:customStyle="1" w:styleId="17">
    <w:name w:val="Table Normal"/>
    <w:unhideWhenUsed/>
    <w:qFormat/>
    <w:uiPriority w:val="0"/>
    <w:rPr>
      <w:rFonts w:ascii="Arial" w:hAnsi="Arial" w:cs="Arial" w:eastAsiaTheme="minorEastAsia"/>
    </w:rPr>
    <w:tblPr>
      <w:tblCellMar>
        <w:top w:w="0" w:type="dxa"/>
        <w:left w:w="0" w:type="dxa"/>
        <w:bottom w:w="0" w:type="dxa"/>
        <w:right w:w="0" w:type="dxa"/>
      </w:tblCellMar>
    </w:tblPr>
  </w:style>
  <w:style w:type="table" w:customStyle="1" w:styleId="18">
    <w:name w:val="Table Normal1"/>
    <w:unhideWhenUsed/>
    <w:qFormat/>
    <w:uiPriority w:val="0"/>
    <w:rPr>
      <w:rFonts w:ascii="Arial" w:hAnsi="Arial" w:cs="Arial"/>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2537</Words>
  <Characters>2737</Characters>
  <Lines>22</Lines>
  <Paragraphs>6</Paragraphs>
  <TotalTime>4</TotalTime>
  <ScaleCrop>false</ScaleCrop>
  <LinksUpToDate>false</LinksUpToDate>
  <CharactersWithSpaces>2969</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2022-11-07T02:28:00Z</dcterms:created>
  <dc:creator>MRX-W09</dc:creator>
  <cp:lastModifiedBy>狂风</cp:lastModifiedBy>
  <cp:lastPrinted>2022-11-07T02:39:23Z</cp:lastPrinted>
  <dcterms:modified xsi:type="dcterms:W3CDTF">2022-11-07T02:41:14Z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A109AE0E03F541E4BE6D2F8D5093FBB1</vt:lpwstr>
  </property>
</Properties>
</file>